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FCC" w:rsidRPr="00DA5439" w:rsidRDefault="00691FCC" w:rsidP="00CB1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1FCC" w:rsidRPr="00DA5439" w:rsidRDefault="00691FCC" w:rsidP="00CB1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1FCC" w:rsidRPr="00DA5439" w:rsidRDefault="00691FCC" w:rsidP="00CB1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1FCC" w:rsidRPr="00DA5439" w:rsidRDefault="00691FCC" w:rsidP="00CB1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1FCC" w:rsidRPr="00DA5439" w:rsidRDefault="00691FCC" w:rsidP="00CB1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1FCC" w:rsidRPr="00DA5439" w:rsidRDefault="00691FCC" w:rsidP="00CB1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1FCC" w:rsidRPr="00DA5439" w:rsidRDefault="00691FCC" w:rsidP="00CB1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5439" w:rsidRDefault="00DA5439" w:rsidP="00CB19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48"/>
          <w:szCs w:val="28"/>
        </w:rPr>
      </w:pPr>
    </w:p>
    <w:p w:rsidR="00DA5439" w:rsidRDefault="00DA5439" w:rsidP="00CB19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48"/>
          <w:szCs w:val="28"/>
        </w:rPr>
      </w:pPr>
    </w:p>
    <w:p w:rsidR="00691FCC" w:rsidRPr="00DA5439" w:rsidRDefault="00691FCC" w:rsidP="00CB1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8"/>
        </w:rPr>
      </w:pPr>
      <w:r w:rsidRPr="00DA5439">
        <w:rPr>
          <w:rFonts w:ascii="Times New Roman" w:eastAsia="Times New Roman" w:hAnsi="Times New Roman" w:cs="Times New Roman"/>
          <w:b/>
          <w:sz w:val="48"/>
          <w:szCs w:val="28"/>
        </w:rPr>
        <w:t>ПРИЛОЖЕНИЯ</w:t>
      </w:r>
    </w:p>
    <w:p w:rsidR="00691FCC" w:rsidRPr="00DA5439" w:rsidRDefault="00691FCC" w:rsidP="00CB1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1FCC" w:rsidRPr="00DA5439" w:rsidRDefault="00691FCC" w:rsidP="00CB1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1FCC" w:rsidRPr="00DA5439" w:rsidRDefault="00691FCC" w:rsidP="00CB1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1FCC" w:rsidRPr="00DA5439" w:rsidRDefault="00691FCC" w:rsidP="00CB1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1FCC" w:rsidRPr="00DA5439" w:rsidRDefault="00691FCC" w:rsidP="00CB1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1FCC" w:rsidRPr="00DA5439" w:rsidRDefault="00691FCC" w:rsidP="00CB1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1FCC" w:rsidRPr="00DA5439" w:rsidRDefault="00691FCC" w:rsidP="00CB1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1FCC" w:rsidRPr="00DA5439" w:rsidRDefault="00691FCC" w:rsidP="00CB1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1FCC" w:rsidRPr="00DA5439" w:rsidRDefault="00691FCC" w:rsidP="00CB1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1FCC" w:rsidRPr="00DA5439" w:rsidRDefault="00691FCC" w:rsidP="00CB1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1FCC" w:rsidRPr="00DA5439" w:rsidRDefault="00691FCC" w:rsidP="00CB1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1FCC" w:rsidRPr="00DA5439" w:rsidRDefault="00691FCC" w:rsidP="00CB1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1FCC" w:rsidRPr="00DA5439" w:rsidRDefault="00691FCC" w:rsidP="00CB1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1FCC" w:rsidRPr="00DA5439" w:rsidRDefault="00691FCC" w:rsidP="00CB1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1FCC" w:rsidRDefault="00691FCC" w:rsidP="00CB1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5439" w:rsidRDefault="00DA5439" w:rsidP="00CB1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5439" w:rsidRDefault="00DA5439" w:rsidP="00CB1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5439" w:rsidRPr="00DA5439" w:rsidRDefault="00DA5439" w:rsidP="00CB1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1FCC" w:rsidRPr="00DA5439" w:rsidRDefault="00402CCF" w:rsidP="00CB1915">
      <w:pPr>
        <w:pageBreakBefore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1.</w:t>
      </w:r>
    </w:p>
    <w:p w:rsidR="00DA5439" w:rsidRPr="00DA5439" w:rsidRDefault="00691FCC" w:rsidP="00CB19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5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Информационная справка об </w:t>
      </w:r>
      <w:r w:rsidR="00DA5439" w:rsidRPr="00DA5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образовательной среде</w:t>
      </w:r>
    </w:p>
    <w:p w:rsidR="00691FCC" w:rsidRPr="00DA5439" w:rsidRDefault="00DA5439" w:rsidP="00CB19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5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МБОУ СОШ №107 города </w:t>
      </w:r>
      <w:r w:rsidR="00691FCC" w:rsidRPr="00DA5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Екатеринбурга</w:t>
      </w:r>
    </w:p>
    <w:p w:rsidR="00DA5439" w:rsidRPr="00DA5439" w:rsidRDefault="00DA5439" w:rsidP="00CB19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439">
        <w:rPr>
          <w:rFonts w:ascii="Times New Roman" w:hAnsi="Times New Roman" w:cs="Times New Roman"/>
          <w:sz w:val="28"/>
          <w:szCs w:val="28"/>
        </w:rPr>
        <w:t>В школе создана развивающая образовательная среда, адекватная задачам достижения личностного, социального, познавательного (интеллектуального), коммуникативного, эстетического, физического, трудового развития обучающихся.</w:t>
      </w:r>
    </w:p>
    <w:p w:rsidR="00DA5439" w:rsidRDefault="00DA5439" w:rsidP="00CB1915">
      <w:pPr>
        <w:shd w:val="clear" w:color="auto" w:fill="FFFFFF"/>
        <w:spacing w:after="0" w:line="240" w:lineRule="auto"/>
        <w:ind w:right="29"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DA5439">
        <w:rPr>
          <w:rStyle w:val="dash041e005f0431005f044b005f0447005f043d005f044b005f0439005f005fchar1char1"/>
          <w:sz w:val="28"/>
          <w:szCs w:val="28"/>
        </w:rPr>
        <w:t>Созданные условия в образовательной среде школы</w:t>
      </w:r>
      <w:r w:rsidRPr="00DA5439">
        <w:rPr>
          <w:rStyle w:val="Zag11"/>
          <w:rFonts w:ascii="Times New Roman" w:eastAsia="@Arial Unicode MS" w:hAnsi="Times New Roman" w:cs="Times New Roman"/>
          <w:sz w:val="28"/>
          <w:szCs w:val="28"/>
        </w:rPr>
        <w:t> </w:t>
      </w:r>
      <w:r w:rsidRPr="00DA5439">
        <w:rPr>
          <w:rStyle w:val="dash041e005f0431005f044b005f0447005f043d005f044b005f0439005f005fchar1char1"/>
          <w:sz w:val="28"/>
          <w:szCs w:val="28"/>
        </w:rPr>
        <w:t>соответствуют требованиям ФГОС ОО, призваны обеспечить достижение планируемых результатов освоения основной образовательной программы образовательно</w:t>
      </w:r>
      <w:r w:rsidR="00FF1DB4">
        <w:rPr>
          <w:rStyle w:val="dash041e005f0431005f044b005f0447005f043d005f044b005f0439005f005fchar1char1"/>
          <w:sz w:val="28"/>
          <w:szCs w:val="28"/>
        </w:rPr>
        <w:t>й</w:t>
      </w:r>
      <w:r w:rsidRPr="00DA5439">
        <w:rPr>
          <w:rStyle w:val="dash041e005f0431005f044b005f0447005f043d005f044b005f0439005f005fchar1char1"/>
          <w:sz w:val="28"/>
          <w:szCs w:val="28"/>
        </w:rPr>
        <w:t xml:space="preserve"> </w:t>
      </w:r>
      <w:r w:rsidR="00FF1DB4">
        <w:rPr>
          <w:rStyle w:val="dash041e005f0431005f044b005f0447005f043d005f044b005f0439005f005fchar1char1"/>
          <w:sz w:val="28"/>
          <w:szCs w:val="28"/>
        </w:rPr>
        <w:t>организации</w:t>
      </w:r>
      <w:r w:rsidRPr="00DA5439">
        <w:rPr>
          <w:rStyle w:val="dash041e005f0431005f044b005f0447005f043d005f044b005f0439005f005fchar1char1"/>
          <w:sz w:val="28"/>
          <w:szCs w:val="28"/>
        </w:rPr>
        <w:t xml:space="preserve"> </w:t>
      </w:r>
      <w:r w:rsidR="00C333B4">
        <w:rPr>
          <w:rStyle w:val="dash041e005f0431005f044b005f0447005f043d005f044b005f0439005f005fchar1char1"/>
          <w:sz w:val="28"/>
          <w:szCs w:val="28"/>
        </w:rPr>
        <w:t xml:space="preserve">(в том числе адаптированных общеобразовательных программ) </w:t>
      </w:r>
      <w:r w:rsidRPr="00DA5439">
        <w:rPr>
          <w:rStyle w:val="dash041e005f0431005f044b005f0447005f043d005f044b005f0439005f005fchar1char1"/>
          <w:sz w:val="28"/>
          <w:szCs w:val="28"/>
        </w:rPr>
        <w:t>и реализацию предусмотренных в ней образовательных программ</w:t>
      </w:r>
      <w:r w:rsidR="00C333B4">
        <w:rPr>
          <w:rStyle w:val="dash041e005f0431005f044b005f0447005f043d005f044b005f0439005f005fchar1char1"/>
          <w:sz w:val="28"/>
          <w:szCs w:val="28"/>
        </w:rPr>
        <w:t xml:space="preserve"> (в том числе индивидуальных)</w:t>
      </w:r>
      <w:r w:rsidRPr="00DA5439">
        <w:rPr>
          <w:rStyle w:val="dash041e005f0431005f044b005f0447005f043d005f044b005f0439005f005fchar1char1"/>
          <w:sz w:val="28"/>
          <w:szCs w:val="28"/>
        </w:rPr>
        <w:t>; учитывают запросы участников образовательн</w:t>
      </w:r>
      <w:r>
        <w:rPr>
          <w:rStyle w:val="dash041e005f0431005f044b005f0447005f043d005f044b005f0439005f005fchar1char1"/>
          <w:sz w:val="28"/>
          <w:szCs w:val="28"/>
        </w:rPr>
        <w:t>ых</w:t>
      </w:r>
      <w:r w:rsidRPr="00DA5439">
        <w:rPr>
          <w:rStyle w:val="dash041e005f0431005f044b005f0447005f043d005f044b005f0439005f005fchar1char1"/>
          <w:sz w:val="28"/>
          <w:szCs w:val="28"/>
        </w:rPr>
        <w:t xml:space="preserve"> </w:t>
      </w:r>
      <w:r>
        <w:rPr>
          <w:rStyle w:val="dash041e005f0431005f044b005f0447005f043d005f044b005f0439005f005fchar1char1"/>
          <w:sz w:val="28"/>
          <w:szCs w:val="28"/>
        </w:rPr>
        <w:t xml:space="preserve">отношений на всех уровнях школьного </w:t>
      </w:r>
      <w:r w:rsidR="00FF1DB4">
        <w:rPr>
          <w:rStyle w:val="dash041e005f0431005f044b005f0447005f043d005f044b005f0439005f005fchar1char1"/>
          <w:sz w:val="28"/>
          <w:szCs w:val="28"/>
        </w:rPr>
        <w:t>образования</w:t>
      </w:r>
      <w:r>
        <w:rPr>
          <w:rStyle w:val="dash041e005f0431005f044b005f0447005f043d005f044b005f0439005f005fchar1char1"/>
          <w:sz w:val="28"/>
          <w:szCs w:val="28"/>
        </w:rPr>
        <w:t>.</w:t>
      </w:r>
    </w:p>
    <w:p w:rsidR="00DA5439" w:rsidRPr="00DA5439" w:rsidRDefault="00DA5439" w:rsidP="00CB19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439">
        <w:rPr>
          <w:rFonts w:ascii="Times New Roman" w:hAnsi="Times New Roman" w:cs="Times New Roman"/>
          <w:b/>
          <w:sz w:val="28"/>
          <w:szCs w:val="28"/>
        </w:rPr>
        <w:t xml:space="preserve">Описание кадровых условий реализации </w:t>
      </w:r>
    </w:p>
    <w:p w:rsidR="00DA5439" w:rsidRPr="00DA5439" w:rsidRDefault="00DA5439" w:rsidP="00CB1915">
      <w:pPr>
        <w:pStyle w:val="a8"/>
        <w:spacing w:line="240" w:lineRule="auto"/>
        <w:ind w:firstLine="70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A5439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Для реализации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ФГОС</w:t>
      </w:r>
      <w:r w:rsidRPr="00DA5439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на 100% имеются необходимые кадровые ресурсы. ООП ООО реализуют: директор, заместители директора образовательной организации по разным направлениям деятельности, </w:t>
      </w:r>
      <w:r w:rsidRPr="00241966">
        <w:rPr>
          <w:rFonts w:ascii="Times New Roman" w:eastAsia="Calibri" w:hAnsi="Times New Roman" w:cs="Times New Roman"/>
          <w:color w:val="auto"/>
          <w:sz w:val="28"/>
          <w:szCs w:val="28"/>
        </w:rPr>
        <w:t>32 учителя</w:t>
      </w:r>
      <w:r w:rsidRPr="00DA5439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и 2 педагога дополнительного образования, 1 педагог-психолог</w:t>
      </w:r>
      <w:r w:rsidR="00C333B4">
        <w:rPr>
          <w:rFonts w:ascii="Times New Roman" w:eastAsia="Calibri" w:hAnsi="Times New Roman" w:cs="Times New Roman"/>
          <w:color w:val="auto"/>
          <w:sz w:val="28"/>
          <w:szCs w:val="28"/>
        </w:rPr>
        <w:t>, учитель-логопед</w:t>
      </w:r>
      <w:r w:rsidRPr="00DA5439">
        <w:rPr>
          <w:rFonts w:ascii="Times New Roman" w:eastAsia="Calibri" w:hAnsi="Times New Roman" w:cs="Times New Roman"/>
          <w:color w:val="auto"/>
          <w:sz w:val="28"/>
          <w:szCs w:val="28"/>
        </w:rPr>
        <w:t>, 1 педагог-библиотекарь, 1 педагог-организатор.</w:t>
      </w:r>
    </w:p>
    <w:p w:rsidR="00DA5439" w:rsidRPr="00DA5439" w:rsidRDefault="00DA5439" w:rsidP="00CB1915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DA5439">
        <w:rPr>
          <w:sz w:val="28"/>
          <w:szCs w:val="28"/>
          <w:lang w:eastAsia="ru-RU"/>
        </w:rPr>
        <w:t xml:space="preserve">    </w:t>
      </w:r>
      <w:r w:rsidRPr="00FF1DB4">
        <w:rPr>
          <w:sz w:val="28"/>
          <w:szCs w:val="28"/>
          <w:lang w:eastAsia="ru-RU"/>
        </w:rPr>
        <w:t>Уровень квалификации работников школы по всем занимаемым должностям со</w:t>
      </w:r>
      <w:r w:rsidRPr="00FF1DB4">
        <w:rPr>
          <w:sz w:val="28"/>
          <w:szCs w:val="28"/>
          <w:lang w:eastAsia="ru-RU"/>
        </w:rPr>
        <w:softHyphen/>
        <w:t>ответствует квалификационным характеристикам по соответствующей должности, а так</w:t>
      </w:r>
      <w:r w:rsidRPr="00FF1DB4">
        <w:rPr>
          <w:sz w:val="28"/>
          <w:szCs w:val="28"/>
          <w:lang w:eastAsia="ru-RU"/>
        </w:rPr>
        <w:softHyphen/>
        <w:t xml:space="preserve">же первой и высшей квалификационных категорий. Из </w:t>
      </w:r>
      <w:r w:rsidRPr="00241966">
        <w:rPr>
          <w:sz w:val="28"/>
          <w:szCs w:val="28"/>
          <w:lang w:eastAsia="ru-RU"/>
        </w:rPr>
        <w:t>3</w:t>
      </w:r>
      <w:r w:rsidR="00241966" w:rsidRPr="00241966">
        <w:rPr>
          <w:sz w:val="28"/>
          <w:szCs w:val="28"/>
          <w:lang w:eastAsia="ru-RU"/>
        </w:rPr>
        <w:t>2</w:t>
      </w:r>
      <w:r w:rsidRPr="00241966">
        <w:rPr>
          <w:sz w:val="28"/>
          <w:szCs w:val="28"/>
          <w:lang w:eastAsia="ru-RU"/>
        </w:rPr>
        <w:t xml:space="preserve"> педагогов МБОУ СОШ №107, имеют высшую квалификационную категорию - </w:t>
      </w:r>
      <w:r w:rsidR="00241966">
        <w:rPr>
          <w:sz w:val="28"/>
          <w:szCs w:val="28"/>
          <w:lang w:eastAsia="ru-RU"/>
        </w:rPr>
        <w:t>7</w:t>
      </w:r>
      <w:r w:rsidRPr="00241966">
        <w:rPr>
          <w:sz w:val="28"/>
          <w:szCs w:val="28"/>
          <w:lang w:eastAsia="ru-RU"/>
        </w:rPr>
        <w:t xml:space="preserve"> чел., первую квалификационную категорию </w:t>
      </w:r>
      <w:r w:rsidR="00FF1DB4" w:rsidRPr="00241966">
        <w:rPr>
          <w:sz w:val="28"/>
          <w:szCs w:val="28"/>
          <w:lang w:eastAsia="ru-RU"/>
        </w:rPr>
        <w:t>–</w:t>
      </w:r>
      <w:r w:rsidRPr="00241966">
        <w:rPr>
          <w:sz w:val="28"/>
          <w:szCs w:val="28"/>
          <w:lang w:eastAsia="ru-RU"/>
        </w:rPr>
        <w:t xml:space="preserve"> 2</w:t>
      </w:r>
      <w:r w:rsidR="007E7A62" w:rsidRPr="00241966">
        <w:rPr>
          <w:sz w:val="28"/>
          <w:szCs w:val="28"/>
          <w:lang w:eastAsia="ru-RU"/>
        </w:rPr>
        <w:t>1</w:t>
      </w:r>
      <w:r w:rsidR="00FF1DB4" w:rsidRPr="00241966">
        <w:rPr>
          <w:sz w:val="28"/>
          <w:szCs w:val="28"/>
          <w:lang w:eastAsia="ru-RU"/>
        </w:rPr>
        <w:t xml:space="preserve"> </w:t>
      </w:r>
      <w:r w:rsidRPr="00241966">
        <w:rPr>
          <w:sz w:val="28"/>
          <w:szCs w:val="28"/>
          <w:lang w:eastAsia="ru-RU"/>
        </w:rPr>
        <w:t xml:space="preserve">чел., </w:t>
      </w:r>
      <w:r w:rsidR="00FF1DB4" w:rsidRPr="00241966">
        <w:rPr>
          <w:sz w:val="28"/>
          <w:szCs w:val="28"/>
          <w:lang w:eastAsia="ru-RU"/>
        </w:rPr>
        <w:t>1</w:t>
      </w:r>
      <w:r w:rsidRPr="00241966">
        <w:rPr>
          <w:sz w:val="28"/>
          <w:szCs w:val="28"/>
          <w:lang w:eastAsia="ru-RU"/>
        </w:rPr>
        <w:t xml:space="preserve"> </w:t>
      </w:r>
      <w:r w:rsidR="00B1191F" w:rsidRPr="00241966">
        <w:rPr>
          <w:sz w:val="28"/>
          <w:szCs w:val="28"/>
          <w:lang w:eastAsia="ru-RU"/>
        </w:rPr>
        <w:t>кандидат</w:t>
      </w:r>
      <w:r w:rsidRPr="00241966">
        <w:rPr>
          <w:sz w:val="28"/>
          <w:szCs w:val="28"/>
          <w:lang w:eastAsia="ru-RU"/>
        </w:rPr>
        <w:t xml:space="preserve"> наук</w:t>
      </w:r>
      <w:r w:rsidR="007E7A62" w:rsidRPr="00241966">
        <w:rPr>
          <w:sz w:val="28"/>
          <w:szCs w:val="28"/>
          <w:lang w:eastAsia="ru-RU"/>
        </w:rPr>
        <w:t xml:space="preserve">, </w:t>
      </w:r>
      <w:r w:rsidR="00C333B4" w:rsidRPr="00241966">
        <w:rPr>
          <w:sz w:val="28"/>
          <w:szCs w:val="28"/>
          <w:lang w:eastAsia="ru-RU"/>
        </w:rPr>
        <w:t>3</w:t>
      </w:r>
      <w:r w:rsidR="007E7A62" w:rsidRPr="00241966">
        <w:rPr>
          <w:sz w:val="28"/>
          <w:szCs w:val="28"/>
          <w:lang w:eastAsia="ru-RU"/>
        </w:rPr>
        <w:t xml:space="preserve"> магистр</w:t>
      </w:r>
      <w:r w:rsidR="00C333B4" w:rsidRPr="00241966">
        <w:rPr>
          <w:sz w:val="28"/>
          <w:szCs w:val="28"/>
          <w:lang w:eastAsia="ru-RU"/>
        </w:rPr>
        <w:t>а</w:t>
      </w:r>
      <w:r w:rsidR="007E7A62" w:rsidRPr="00241966">
        <w:rPr>
          <w:sz w:val="28"/>
          <w:szCs w:val="28"/>
          <w:lang w:eastAsia="ru-RU"/>
        </w:rPr>
        <w:t xml:space="preserve"> педагогики, </w:t>
      </w:r>
      <w:r w:rsidR="00241966">
        <w:rPr>
          <w:sz w:val="28"/>
          <w:szCs w:val="28"/>
          <w:lang w:eastAsia="ru-RU"/>
        </w:rPr>
        <w:t>3 педагога</w:t>
      </w:r>
      <w:r w:rsidR="007E7A62" w:rsidRPr="00241966">
        <w:rPr>
          <w:sz w:val="28"/>
          <w:szCs w:val="28"/>
          <w:lang w:eastAsia="ru-RU"/>
        </w:rPr>
        <w:t xml:space="preserve">, работают </w:t>
      </w:r>
      <w:r w:rsidR="00241966">
        <w:rPr>
          <w:sz w:val="28"/>
          <w:szCs w:val="28"/>
          <w:lang w:eastAsia="ru-RU"/>
        </w:rPr>
        <w:t>около</w:t>
      </w:r>
      <w:r w:rsidR="007E7A62" w:rsidRPr="00241966">
        <w:rPr>
          <w:sz w:val="28"/>
          <w:szCs w:val="28"/>
          <w:lang w:eastAsia="ru-RU"/>
        </w:rPr>
        <w:t xml:space="preserve"> 2-х лет (в том числе молодые специалисты).</w:t>
      </w:r>
      <w:r w:rsidR="007E7A62">
        <w:rPr>
          <w:sz w:val="28"/>
          <w:szCs w:val="28"/>
          <w:lang w:eastAsia="ru-RU"/>
        </w:rPr>
        <w:t xml:space="preserve"> </w:t>
      </w:r>
    </w:p>
    <w:p w:rsidR="00DA5439" w:rsidRPr="00DA5439" w:rsidRDefault="00DA5439" w:rsidP="00CB191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439">
        <w:rPr>
          <w:rFonts w:ascii="Times New Roman" w:hAnsi="Times New Roman" w:cs="Times New Roman"/>
          <w:sz w:val="28"/>
          <w:szCs w:val="28"/>
        </w:rPr>
        <w:t xml:space="preserve">Все педагоги школы, участвующие в реализации </w:t>
      </w:r>
      <w:r w:rsidR="00FF1DB4">
        <w:rPr>
          <w:rFonts w:ascii="Times New Roman" w:hAnsi="Times New Roman" w:cs="Times New Roman"/>
          <w:sz w:val="28"/>
          <w:szCs w:val="28"/>
        </w:rPr>
        <w:t>ФГОС ОО</w:t>
      </w:r>
      <w:r w:rsidRPr="00DA5439">
        <w:rPr>
          <w:rFonts w:ascii="Times New Roman" w:hAnsi="Times New Roman" w:cs="Times New Roman"/>
          <w:sz w:val="28"/>
          <w:szCs w:val="28"/>
        </w:rPr>
        <w:t xml:space="preserve">, </w:t>
      </w:r>
      <w:r w:rsidR="00C333B4" w:rsidRPr="00DA5439">
        <w:rPr>
          <w:rFonts w:ascii="Times New Roman" w:hAnsi="Times New Roman" w:cs="Times New Roman"/>
          <w:sz w:val="28"/>
          <w:szCs w:val="28"/>
        </w:rPr>
        <w:t xml:space="preserve">за последние 3 года </w:t>
      </w:r>
      <w:r w:rsidRPr="00DA5439">
        <w:rPr>
          <w:rFonts w:ascii="Times New Roman" w:hAnsi="Times New Roman" w:cs="Times New Roman"/>
          <w:sz w:val="28"/>
          <w:szCs w:val="28"/>
        </w:rPr>
        <w:t>прошли повыше</w:t>
      </w:r>
      <w:r w:rsidRPr="00DA5439">
        <w:rPr>
          <w:rFonts w:ascii="Times New Roman" w:hAnsi="Times New Roman" w:cs="Times New Roman"/>
          <w:sz w:val="28"/>
          <w:szCs w:val="28"/>
        </w:rPr>
        <w:softHyphen/>
        <w:t xml:space="preserve">ние квалификации </w:t>
      </w:r>
      <w:r w:rsidR="00BC77F7">
        <w:rPr>
          <w:rFonts w:ascii="Times New Roman" w:hAnsi="Times New Roman" w:cs="Times New Roman"/>
          <w:sz w:val="28"/>
          <w:szCs w:val="28"/>
        </w:rPr>
        <w:t>(</w:t>
      </w:r>
      <w:r w:rsidRPr="00DA5439">
        <w:rPr>
          <w:rFonts w:ascii="Times New Roman" w:hAnsi="Times New Roman" w:cs="Times New Roman"/>
          <w:sz w:val="28"/>
          <w:szCs w:val="28"/>
        </w:rPr>
        <w:t xml:space="preserve">в объеме не менее </w:t>
      </w:r>
      <w:r w:rsidR="00FF1DB4">
        <w:rPr>
          <w:rFonts w:ascii="Times New Roman" w:hAnsi="Times New Roman" w:cs="Times New Roman"/>
          <w:sz w:val="28"/>
          <w:szCs w:val="28"/>
        </w:rPr>
        <w:t xml:space="preserve">72 </w:t>
      </w:r>
      <w:r w:rsidRPr="00DA5439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BC77F7">
        <w:rPr>
          <w:rFonts w:ascii="Times New Roman" w:hAnsi="Times New Roman" w:cs="Times New Roman"/>
          <w:sz w:val="28"/>
          <w:szCs w:val="28"/>
        </w:rPr>
        <w:t xml:space="preserve">в начальной школе и не менее 108 часов в основной) </w:t>
      </w:r>
      <w:r w:rsidRPr="00DA5439">
        <w:rPr>
          <w:rFonts w:ascii="Times New Roman" w:hAnsi="Times New Roman" w:cs="Times New Roman"/>
          <w:sz w:val="28"/>
          <w:szCs w:val="28"/>
        </w:rPr>
        <w:t>по вопросам реализации ФГОС ОО</w:t>
      </w:r>
      <w:r w:rsidR="00E972E5">
        <w:rPr>
          <w:rFonts w:ascii="Times New Roman" w:hAnsi="Times New Roman" w:cs="Times New Roman"/>
          <w:sz w:val="28"/>
          <w:szCs w:val="28"/>
        </w:rPr>
        <w:t>, в том числе ФГОС НОО обучающихся с ОВЗ</w:t>
      </w:r>
      <w:r w:rsidRPr="00DA5439">
        <w:rPr>
          <w:rFonts w:ascii="Times New Roman" w:hAnsi="Times New Roman" w:cs="Times New Roman"/>
          <w:sz w:val="28"/>
          <w:szCs w:val="28"/>
        </w:rPr>
        <w:t xml:space="preserve"> </w:t>
      </w:r>
      <w:r w:rsidR="00C333B4">
        <w:rPr>
          <w:rFonts w:ascii="Times New Roman" w:hAnsi="Times New Roman" w:cs="Times New Roman"/>
          <w:sz w:val="28"/>
          <w:szCs w:val="28"/>
        </w:rPr>
        <w:t>и инклюзивного образования</w:t>
      </w:r>
      <w:r w:rsidRPr="00DA5439">
        <w:rPr>
          <w:rFonts w:ascii="Times New Roman" w:hAnsi="Times New Roman" w:cs="Times New Roman"/>
          <w:sz w:val="28"/>
          <w:szCs w:val="28"/>
        </w:rPr>
        <w:t>.</w:t>
      </w:r>
    </w:p>
    <w:p w:rsidR="00DA5439" w:rsidRPr="00DA5439" w:rsidRDefault="00DA5439" w:rsidP="00CB191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439">
        <w:rPr>
          <w:rFonts w:ascii="Times New Roman" w:hAnsi="Times New Roman" w:cs="Times New Roman"/>
          <w:sz w:val="28"/>
          <w:szCs w:val="28"/>
        </w:rPr>
        <w:t>Профессиональный образовательный ценз педагогов способствует совершенство</w:t>
      </w:r>
      <w:r w:rsidRPr="00DA5439">
        <w:rPr>
          <w:rFonts w:ascii="Times New Roman" w:hAnsi="Times New Roman" w:cs="Times New Roman"/>
          <w:sz w:val="28"/>
          <w:szCs w:val="28"/>
        </w:rPr>
        <w:softHyphen/>
        <w:t xml:space="preserve">ванию образовательного процесса, повышению квалификационного уровня педагогов. </w:t>
      </w:r>
      <w:r w:rsidR="00883C14">
        <w:rPr>
          <w:rFonts w:ascii="Times New Roman" w:hAnsi="Times New Roman" w:cs="Times New Roman"/>
          <w:sz w:val="28"/>
          <w:szCs w:val="28"/>
        </w:rPr>
        <w:t>86</w:t>
      </w:r>
      <w:r w:rsidRPr="00DA5439">
        <w:rPr>
          <w:rFonts w:ascii="Times New Roman" w:hAnsi="Times New Roman" w:cs="Times New Roman"/>
          <w:sz w:val="28"/>
          <w:szCs w:val="28"/>
        </w:rPr>
        <w:t>% учителей имеют высшее профессиональное образование в соответствии с профилем преподаваемых предметов (</w:t>
      </w:r>
      <w:r w:rsidR="00883C14">
        <w:rPr>
          <w:rFonts w:ascii="Times New Roman" w:hAnsi="Times New Roman" w:cs="Times New Roman"/>
          <w:sz w:val="28"/>
          <w:szCs w:val="28"/>
        </w:rPr>
        <w:t>5</w:t>
      </w:r>
      <w:r w:rsidRPr="00DA5439">
        <w:rPr>
          <w:rFonts w:ascii="Times New Roman" w:hAnsi="Times New Roman" w:cs="Times New Roman"/>
          <w:sz w:val="28"/>
          <w:szCs w:val="28"/>
        </w:rPr>
        <w:t xml:space="preserve"> чел. имеют среднее профессиональное педагогическое обра</w:t>
      </w:r>
      <w:r w:rsidRPr="00DA5439">
        <w:rPr>
          <w:rFonts w:ascii="Times New Roman" w:hAnsi="Times New Roman" w:cs="Times New Roman"/>
          <w:sz w:val="28"/>
          <w:szCs w:val="28"/>
        </w:rPr>
        <w:softHyphen/>
        <w:t>зование по профилю педагогической деятельности).  Директор и заместители директора прошли профессиональную переподготовку по направлению «Государственное и муни</w:t>
      </w:r>
      <w:r w:rsidRPr="00DA5439">
        <w:rPr>
          <w:rFonts w:ascii="Times New Roman" w:hAnsi="Times New Roman" w:cs="Times New Roman"/>
          <w:sz w:val="28"/>
          <w:szCs w:val="28"/>
        </w:rPr>
        <w:softHyphen/>
        <w:t>ципальное управление», «Менеджмент в образовании».</w:t>
      </w:r>
    </w:p>
    <w:p w:rsidR="00DA5439" w:rsidRPr="00DA5439" w:rsidRDefault="00DA5439" w:rsidP="00CB1915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  <w:highlight w:val="yellow"/>
          <w:lang w:eastAsia="ru-RU"/>
        </w:rPr>
      </w:pPr>
      <w:r w:rsidRPr="00DA5439">
        <w:rPr>
          <w:sz w:val="28"/>
          <w:szCs w:val="28"/>
          <w:lang w:eastAsia="ru-RU"/>
        </w:rPr>
        <w:t>В школе создана система повышения квалификации. Приоритетным направле</w:t>
      </w:r>
      <w:r w:rsidRPr="00DA5439">
        <w:rPr>
          <w:sz w:val="28"/>
          <w:szCs w:val="28"/>
          <w:lang w:eastAsia="ru-RU"/>
        </w:rPr>
        <w:softHyphen/>
        <w:t>нием является обучение педагогов по вопросам реализации ФГОС ОО (обучено 100% педагогов)</w:t>
      </w:r>
      <w:r w:rsidR="00716EC9">
        <w:rPr>
          <w:sz w:val="28"/>
          <w:szCs w:val="28"/>
          <w:lang w:eastAsia="ru-RU"/>
        </w:rPr>
        <w:t>, том числе ФГОС НОО обучающихся с ОВЗ</w:t>
      </w:r>
      <w:r w:rsidRPr="00DA5439">
        <w:rPr>
          <w:sz w:val="28"/>
          <w:szCs w:val="28"/>
          <w:lang w:eastAsia="ru-RU"/>
        </w:rPr>
        <w:t xml:space="preserve">, планируется дальнейшее развитие профессиональной </w:t>
      </w:r>
      <w:r w:rsidR="007E7A62">
        <w:rPr>
          <w:sz w:val="28"/>
          <w:szCs w:val="28"/>
          <w:lang w:eastAsia="ru-RU"/>
        </w:rPr>
        <w:t>компетентности</w:t>
      </w:r>
      <w:r w:rsidRPr="00DA5439">
        <w:rPr>
          <w:sz w:val="28"/>
          <w:szCs w:val="28"/>
          <w:lang w:eastAsia="ru-RU"/>
        </w:rPr>
        <w:t xml:space="preserve"> </w:t>
      </w:r>
      <w:r w:rsidRPr="00DA5439">
        <w:rPr>
          <w:sz w:val="28"/>
          <w:szCs w:val="28"/>
          <w:lang w:eastAsia="ru-RU"/>
        </w:rPr>
        <w:lastRenderedPageBreak/>
        <w:t>учителей по вопросам освоения и применения в образовательном процессе современных педагогических технологий, а также ИКТ</w:t>
      </w:r>
      <w:r w:rsidR="0042369F">
        <w:rPr>
          <w:sz w:val="28"/>
          <w:szCs w:val="28"/>
          <w:lang w:eastAsia="ru-RU"/>
        </w:rPr>
        <w:t xml:space="preserve"> и дистанционных образовательных технологий</w:t>
      </w:r>
      <w:r w:rsidRPr="00DA5439">
        <w:rPr>
          <w:sz w:val="28"/>
          <w:szCs w:val="28"/>
          <w:lang w:eastAsia="ru-RU"/>
        </w:rPr>
        <w:t xml:space="preserve"> как средства реализации требований ФГОС. Используются следую</w:t>
      </w:r>
      <w:r w:rsidRPr="00DA5439">
        <w:rPr>
          <w:sz w:val="28"/>
          <w:szCs w:val="28"/>
          <w:lang w:eastAsia="ru-RU"/>
        </w:rPr>
        <w:softHyphen/>
        <w:t xml:space="preserve">щие формы повышения квалификации: стажировки, участие в конференциях, обучающих семинарах и мастер-классах, участие в различных педагогических проектах, создание и публикация методических материалов. Организована система </w:t>
      </w:r>
      <w:proofErr w:type="spellStart"/>
      <w:r w:rsidRPr="00DA5439">
        <w:rPr>
          <w:sz w:val="28"/>
          <w:szCs w:val="28"/>
          <w:lang w:eastAsia="ru-RU"/>
        </w:rPr>
        <w:t>внутришкольного</w:t>
      </w:r>
      <w:proofErr w:type="spellEnd"/>
      <w:r w:rsidRPr="00DA5439">
        <w:rPr>
          <w:sz w:val="28"/>
          <w:szCs w:val="28"/>
          <w:lang w:eastAsia="ru-RU"/>
        </w:rPr>
        <w:t xml:space="preserve"> повышения квалификации в рамках работы школьного методического семинара. В дальнейшем планируется использовать такие эффективные формы повышения квалификации как </w:t>
      </w:r>
      <w:proofErr w:type="spellStart"/>
      <w:r w:rsidRPr="00DA5439">
        <w:rPr>
          <w:sz w:val="28"/>
          <w:szCs w:val="28"/>
          <w:lang w:eastAsia="ru-RU"/>
        </w:rPr>
        <w:t>вебинары</w:t>
      </w:r>
      <w:proofErr w:type="spellEnd"/>
      <w:r w:rsidRPr="00DA5439">
        <w:rPr>
          <w:sz w:val="28"/>
          <w:szCs w:val="28"/>
          <w:lang w:eastAsia="ru-RU"/>
        </w:rPr>
        <w:t>, дистанционное образование, которые позволяют учиться без отрыва от работы.</w:t>
      </w:r>
    </w:p>
    <w:p w:rsidR="00DA5439" w:rsidRPr="00DA5439" w:rsidRDefault="00DA5439" w:rsidP="00CB1915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DA5439">
        <w:rPr>
          <w:sz w:val="28"/>
          <w:szCs w:val="28"/>
          <w:lang w:eastAsia="ru-RU"/>
        </w:rPr>
        <w:t xml:space="preserve">Для достижения результатов </w:t>
      </w:r>
      <w:r w:rsidR="00FF1DB4">
        <w:rPr>
          <w:sz w:val="28"/>
          <w:szCs w:val="28"/>
          <w:lang w:eastAsia="ru-RU"/>
        </w:rPr>
        <w:t>реализации ФГОС</w:t>
      </w:r>
      <w:r w:rsidRPr="00DA5439">
        <w:rPr>
          <w:sz w:val="28"/>
          <w:szCs w:val="28"/>
          <w:lang w:eastAsia="ru-RU"/>
        </w:rPr>
        <w:t xml:space="preserve"> </w:t>
      </w:r>
      <w:r w:rsidR="00241966">
        <w:rPr>
          <w:sz w:val="28"/>
          <w:szCs w:val="28"/>
          <w:lang w:eastAsia="ru-RU"/>
        </w:rPr>
        <w:t>Н</w:t>
      </w:r>
      <w:r w:rsidR="00FF1DB4">
        <w:rPr>
          <w:sz w:val="28"/>
          <w:szCs w:val="28"/>
          <w:lang w:eastAsia="ru-RU"/>
        </w:rPr>
        <w:t xml:space="preserve">ОО </w:t>
      </w:r>
      <w:r w:rsidR="00241966">
        <w:rPr>
          <w:sz w:val="28"/>
          <w:szCs w:val="28"/>
          <w:lang w:eastAsia="ru-RU"/>
        </w:rPr>
        <w:t xml:space="preserve">обучающихся с ОВЗ </w:t>
      </w:r>
      <w:r w:rsidRPr="00DA5439">
        <w:rPr>
          <w:sz w:val="28"/>
          <w:szCs w:val="28"/>
          <w:lang w:eastAsia="ru-RU"/>
        </w:rPr>
        <w:t xml:space="preserve">в ходе </w:t>
      </w:r>
      <w:r w:rsidR="00FF1DB4">
        <w:rPr>
          <w:sz w:val="28"/>
          <w:szCs w:val="28"/>
          <w:lang w:eastAsia="ru-RU"/>
        </w:rPr>
        <w:t>его</w:t>
      </w:r>
      <w:r w:rsidRPr="00DA5439">
        <w:rPr>
          <w:sz w:val="28"/>
          <w:szCs w:val="28"/>
          <w:lang w:eastAsia="ru-RU"/>
        </w:rPr>
        <w:t xml:space="preserve"> реализации предполагается оцен</w:t>
      </w:r>
      <w:r w:rsidRPr="00DA5439">
        <w:rPr>
          <w:sz w:val="28"/>
          <w:szCs w:val="28"/>
          <w:lang w:eastAsia="ru-RU"/>
        </w:rPr>
        <w:softHyphen/>
        <w:t>ка качества и результативности деятельности педагогических работников с целью коррек</w:t>
      </w:r>
      <w:r w:rsidRPr="00DA5439">
        <w:rPr>
          <w:sz w:val="28"/>
          <w:szCs w:val="28"/>
          <w:lang w:eastAsia="ru-RU"/>
        </w:rPr>
        <w:softHyphen/>
        <w:t>ции их деятельности</w:t>
      </w:r>
      <w:r w:rsidR="007E7A62">
        <w:rPr>
          <w:sz w:val="28"/>
          <w:szCs w:val="28"/>
          <w:lang w:eastAsia="ru-RU"/>
        </w:rPr>
        <w:t xml:space="preserve"> в соответствии с профессиональными стандартами</w:t>
      </w:r>
      <w:r w:rsidRPr="00DA5439">
        <w:rPr>
          <w:sz w:val="28"/>
          <w:szCs w:val="28"/>
          <w:lang w:eastAsia="ru-RU"/>
        </w:rPr>
        <w:t>. В школе определены показатели достижений пе</w:t>
      </w:r>
      <w:r w:rsidRPr="00DA5439">
        <w:rPr>
          <w:sz w:val="28"/>
          <w:szCs w:val="28"/>
          <w:lang w:eastAsia="ru-RU"/>
        </w:rPr>
        <w:softHyphen/>
        <w:t>дагогов в профессиональной деятельности, по результатам которых ежемесячно осуществляется распределение стимулирующей части фонда оплаты труда, а также делается вывод об эффективности работы педагога.</w:t>
      </w:r>
    </w:p>
    <w:p w:rsidR="00DA5439" w:rsidRPr="00DA5439" w:rsidRDefault="00DA5439" w:rsidP="00CB1915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DA5439">
        <w:rPr>
          <w:sz w:val="28"/>
          <w:szCs w:val="28"/>
          <w:lang w:eastAsia="ru-RU"/>
        </w:rPr>
        <w:t>Инновационная деятельность рассматривается в МБОУ СОШ №107 как главное условие развития профессиональной компетентности педагогов и осуществляется непрерывно с 201</w:t>
      </w:r>
      <w:r w:rsidR="0042369F">
        <w:rPr>
          <w:sz w:val="28"/>
          <w:szCs w:val="28"/>
          <w:lang w:eastAsia="ru-RU"/>
        </w:rPr>
        <w:t>4</w:t>
      </w:r>
      <w:r w:rsidRPr="00DA5439">
        <w:rPr>
          <w:sz w:val="28"/>
          <w:szCs w:val="28"/>
          <w:lang w:eastAsia="ru-RU"/>
        </w:rPr>
        <w:t xml:space="preserve"> года.</w:t>
      </w:r>
    </w:p>
    <w:p w:rsidR="00DA5439" w:rsidRPr="00DA5439" w:rsidRDefault="00DA5439" w:rsidP="00CB1915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DA5439">
        <w:rPr>
          <w:sz w:val="28"/>
          <w:szCs w:val="28"/>
          <w:lang w:eastAsia="ru-RU"/>
        </w:rPr>
        <w:t>Одним из условий готовности образовательно</w:t>
      </w:r>
      <w:r w:rsidR="00BC77F7">
        <w:rPr>
          <w:sz w:val="28"/>
          <w:szCs w:val="28"/>
          <w:lang w:eastAsia="ru-RU"/>
        </w:rPr>
        <w:t>й</w:t>
      </w:r>
      <w:r w:rsidRPr="00DA5439">
        <w:rPr>
          <w:sz w:val="28"/>
          <w:szCs w:val="28"/>
          <w:lang w:eastAsia="ru-RU"/>
        </w:rPr>
        <w:t xml:space="preserve"> </w:t>
      </w:r>
      <w:r w:rsidR="00107222">
        <w:rPr>
          <w:sz w:val="28"/>
          <w:szCs w:val="28"/>
          <w:lang w:eastAsia="ru-RU"/>
        </w:rPr>
        <w:t>ор</w:t>
      </w:r>
      <w:r w:rsidR="00BC77F7">
        <w:rPr>
          <w:sz w:val="28"/>
          <w:szCs w:val="28"/>
          <w:lang w:eastAsia="ru-RU"/>
        </w:rPr>
        <w:t>г</w:t>
      </w:r>
      <w:r w:rsidR="00107222">
        <w:rPr>
          <w:sz w:val="28"/>
          <w:szCs w:val="28"/>
          <w:lang w:eastAsia="ru-RU"/>
        </w:rPr>
        <w:t>а</w:t>
      </w:r>
      <w:r w:rsidR="00BC77F7">
        <w:rPr>
          <w:sz w:val="28"/>
          <w:szCs w:val="28"/>
          <w:lang w:eastAsia="ru-RU"/>
        </w:rPr>
        <w:t>низации</w:t>
      </w:r>
      <w:r w:rsidRPr="00DA5439">
        <w:rPr>
          <w:sz w:val="28"/>
          <w:szCs w:val="28"/>
          <w:lang w:eastAsia="ru-RU"/>
        </w:rPr>
        <w:t xml:space="preserve"> к </w:t>
      </w:r>
      <w:r w:rsidR="00BC77F7">
        <w:rPr>
          <w:sz w:val="28"/>
          <w:szCs w:val="28"/>
          <w:lang w:eastAsia="ru-RU"/>
        </w:rPr>
        <w:t>реализации</w:t>
      </w:r>
      <w:r w:rsidRPr="00DA5439">
        <w:rPr>
          <w:sz w:val="28"/>
          <w:szCs w:val="28"/>
          <w:lang w:eastAsia="ru-RU"/>
        </w:rPr>
        <w:t xml:space="preserve"> ФГОС ОО </w:t>
      </w:r>
      <w:r w:rsidR="0042369F">
        <w:rPr>
          <w:sz w:val="28"/>
          <w:szCs w:val="28"/>
          <w:lang w:eastAsia="ru-RU"/>
        </w:rPr>
        <w:t xml:space="preserve">и ФГОС НОО обучающихся с ОВЗ </w:t>
      </w:r>
      <w:r w:rsidRPr="00DA5439">
        <w:rPr>
          <w:sz w:val="28"/>
          <w:szCs w:val="28"/>
          <w:lang w:eastAsia="ru-RU"/>
        </w:rPr>
        <w:t>является создание системы методической работы, обеспечивающей сопровождение деятельности педагогов на всех этапах реализации требований Стандарта. В школе ежегодно составляется план методической работы, в котором конкретизируются приори</w:t>
      </w:r>
      <w:r w:rsidRPr="00DA5439">
        <w:rPr>
          <w:sz w:val="28"/>
          <w:szCs w:val="28"/>
          <w:lang w:eastAsia="ru-RU"/>
        </w:rPr>
        <w:softHyphen/>
        <w:t xml:space="preserve">тетные направления развития, виды деятельности </w:t>
      </w:r>
      <w:r w:rsidR="00E25C94">
        <w:rPr>
          <w:sz w:val="28"/>
          <w:szCs w:val="28"/>
          <w:lang w:eastAsia="ru-RU"/>
        </w:rPr>
        <w:t>ШМО</w:t>
      </w:r>
      <w:r w:rsidRPr="00DA5439">
        <w:rPr>
          <w:sz w:val="28"/>
          <w:szCs w:val="28"/>
          <w:lang w:eastAsia="ru-RU"/>
        </w:rPr>
        <w:t>, темы и формы методической работы педагогов.</w:t>
      </w:r>
    </w:p>
    <w:p w:rsidR="00DA5439" w:rsidRPr="00DA5439" w:rsidRDefault="00DA5439" w:rsidP="00CB1915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439">
        <w:rPr>
          <w:rFonts w:ascii="Times New Roman" w:hAnsi="Times New Roman" w:cs="Times New Roman"/>
          <w:sz w:val="28"/>
          <w:szCs w:val="28"/>
        </w:rPr>
        <w:t xml:space="preserve">Обновление научно-методических условий как результат прохождения педагогами курсов повышения квалификации по проблеме информатизации образовательной среды и применения в образовательном процессе информационно – коммуникационных </w:t>
      </w:r>
      <w:r w:rsidR="0042369F">
        <w:rPr>
          <w:rFonts w:ascii="Times New Roman" w:hAnsi="Times New Roman" w:cs="Times New Roman"/>
          <w:sz w:val="28"/>
          <w:szCs w:val="28"/>
        </w:rPr>
        <w:t xml:space="preserve">и дистанционных образовательных </w:t>
      </w:r>
      <w:r w:rsidRPr="00DA5439">
        <w:rPr>
          <w:rFonts w:ascii="Times New Roman" w:hAnsi="Times New Roman" w:cs="Times New Roman"/>
          <w:sz w:val="28"/>
          <w:szCs w:val="28"/>
        </w:rPr>
        <w:t>технологий позволило внедрить в образовательный процесс современные электронные средства поддержки и сопровождения образовательного процесса, что способствовало достижению значимых результатов школьников и выпускников. В образ</w:t>
      </w:r>
      <w:r w:rsidR="00107222">
        <w:rPr>
          <w:rFonts w:ascii="Times New Roman" w:hAnsi="Times New Roman" w:cs="Times New Roman"/>
          <w:sz w:val="28"/>
          <w:szCs w:val="28"/>
        </w:rPr>
        <w:t>овательном процессе используются</w:t>
      </w:r>
      <w:r w:rsidRPr="00DA5439">
        <w:rPr>
          <w:rFonts w:ascii="Times New Roman" w:hAnsi="Times New Roman" w:cs="Times New Roman"/>
          <w:sz w:val="28"/>
          <w:szCs w:val="28"/>
        </w:rPr>
        <w:t xml:space="preserve"> электронные учебные пособия, мультимедийные энциклопедии, различные информационно-справочные материалы, электронный лабораторный практикум по биологии, экологии, физике, химии, математике и другим предметам, тренажерный комплекс для самостоятельной работы, контрольно-тестирующий комплекс.</w:t>
      </w:r>
    </w:p>
    <w:p w:rsidR="00DA5439" w:rsidRPr="00DA5439" w:rsidRDefault="00DA5439" w:rsidP="00CB191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439">
        <w:rPr>
          <w:rFonts w:ascii="Times New Roman" w:hAnsi="Times New Roman" w:cs="Times New Roman"/>
          <w:sz w:val="28"/>
          <w:szCs w:val="28"/>
        </w:rPr>
        <w:t xml:space="preserve">Педагогами разрабатываются электронные уроки по всем предметам, создаются электронные пособия (сборники задач, тесты, тренинги, </w:t>
      </w:r>
      <w:r w:rsidRPr="00DA5439">
        <w:rPr>
          <w:rFonts w:ascii="Times New Roman" w:hAnsi="Times New Roman" w:cs="Times New Roman"/>
          <w:sz w:val="28"/>
          <w:szCs w:val="28"/>
        </w:rPr>
        <w:lastRenderedPageBreak/>
        <w:t>тематические презентации дидактические игры, пособия для внеклассной работы) для использования в образовательном процессе.</w:t>
      </w:r>
    </w:p>
    <w:p w:rsidR="00DA5439" w:rsidRPr="00DA5439" w:rsidRDefault="00DA5439" w:rsidP="00CB191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439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Pr="00DA5439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DA5439">
        <w:rPr>
          <w:rFonts w:ascii="Times New Roman" w:hAnsi="Times New Roman" w:cs="Times New Roman"/>
          <w:sz w:val="28"/>
          <w:szCs w:val="28"/>
        </w:rPr>
        <w:t xml:space="preserve"> повышения квалификации, обучение по образовательным программам Института развития образования Свердловской области </w:t>
      </w:r>
      <w:r w:rsidR="0042369F">
        <w:rPr>
          <w:rFonts w:ascii="Times New Roman" w:hAnsi="Times New Roman" w:cs="Times New Roman"/>
          <w:sz w:val="28"/>
          <w:szCs w:val="28"/>
        </w:rPr>
        <w:t xml:space="preserve">и других учреждений </w:t>
      </w:r>
      <w:proofErr w:type="spellStart"/>
      <w:r w:rsidR="0042369F">
        <w:rPr>
          <w:rFonts w:ascii="Times New Roman" w:hAnsi="Times New Roman" w:cs="Times New Roman"/>
          <w:sz w:val="28"/>
          <w:szCs w:val="28"/>
        </w:rPr>
        <w:t>поствузовского</w:t>
      </w:r>
      <w:proofErr w:type="spellEnd"/>
      <w:r w:rsidR="00423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69F">
        <w:rPr>
          <w:rFonts w:ascii="Times New Roman" w:hAnsi="Times New Roman" w:cs="Times New Roman"/>
          <w:sz w:val="28"/>
          <w:szCs w:val="28"/>
        </w:rPr>
        <w:t>образоватния</w:t>
      </w:r>
      <w:proofErr w:type="spellEnd"/>
      <w:r w:rsidR="0042369F">
        <w:rPr>
          <w:rFonts w:ascii="Times New Roman" w:hAnsi="Times New Roman" w:cs="Times New Roman"/>
          <w:sz w:val="28"/>
          <w:szCs w:val="28"/>
        </w:rPr>
        <w:t xml:space="preserve"> </w:t>
      </w:r>
      <w:r w:rsidRPr="00DA5439">
        <w:rPr>
          <w:rFonts w:ascii="Times New Roman" w:hAnsi="Times New Roman" w:cs="Times New Roman"/>
          <w:sz w:val="28"/>
          <w:szCs w:val="28"/>
        </w:rPr>
        <w:t>позволило педагогам обновить подходы к организации образовательной деятельности, освоить и внедрить современные педагогические технологии.</w:t>
      </w:r>
    </w:p>
    <w:p w:rsidR="00DA5439" w:rsidRPr="00DA5439" w:rsidRDefault="00DA5439" w:rsidP="00CB1915">
      <w:pPr>
        <w:pStyle w:val="a8"/>
        <w:tabs>
          <w:tab w:val="left" w:pos="142"/>
        </w:tabs>
        <w:spacing w:line="240" w:lineRule="auto"/>
        <w:ind w:firstLine="70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A5439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Таким образом, в школе имеются необходимые </w:t>
      </w:r>
      <w:r w:rsidR="0010722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условия, </w:t>
      </w:r>
      <w:r w:rsidRPr="00DA5439">
        <w:rPr>
          <w:rFonts w:ascii="Times New Roman" w:eastAsia="Calibri" w:hAnsi="Times New Roman" w:cs="Times New Roman"/>
          <w:color w:val="auto"/>
          <w:sz w:val="28"/>
          <w:szCs w:val="28"/>
        </w:rPr>
        <w:t>укомплектован</w:t>
      </w:r>
      <w:r w:rsidR="00107222">
        <w:rPr>
          <w:rFonts w:ascii="Times New Roman" w:eastAsia="Calibri" w:hAnsi="Times New Roman" w:cs="Times New Roman"/>
          <w:color w:val="auto"/>
          <w:sz w:val="28"/>
          <w:szCs w:val="28"/>
        </w:rPr>
        <w:t>ность кадрами</w:t>
      </w:r>
      <w:r w:rsidRPr="00DA5439">
        <w:rPr>
          <w:rFonts w:ascii="Times New Roman" w:eastAsia="Calibri" w:hAnsi="Times New Roman" w:cs="Times New Roman"/>
          <w:color w:val="auto"/>
          <w:sz w:val="28"/>
          <w:szCs w:val="28"/>
        </w:rPr>
        <w:t>, педагоги и специалисты имеют необходимое образование, уровень квалификации и достаточный опыт педагогической работы</w:t>
      </w:r>
      <w:r w:rsidR="00E25C94">
        <w:rPr>
          <w:rFonts w:ascii="Times New Roman" w:eastAsia="Calibri" w:hAnsi="Times New Roman" w:cs="Times New Roman"/>
          <w:color w:val="auto"/>
          <w:sz w:val="28"/>
          <w:szCs w:val="28"/>
        </w:rPr>
        <w:t>.</w:t>
      </w:r>
    </w:p>
    <w:p w:rsidR="00DA5439" w:rsidRPr="00DA5439" w:rsidRDefault="00DA5439" w:rsidP="00CB19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439">
        <w:rPr>
          <w:rFonts w:ascii="Times New Roman" w:hAnsi="Times New Roman" w:cs="Times New Roman"/>
          <w:b/>
          <w:sz w:val="28"/>
          <w:szCs w:val="28"/>
        </w:rPr>
        <w:t>П</w:t>
      </w:r>
      <w:r w:rsidRPr="00DA5439">
        <w:rPr>
          <w:rStyle w:val="dash041e005f0431005f044b005f0447005f043d005f044b005f0439005f005fchar1char1"/>
          <w:b/>
          <w:bCs/>
          <w:sz w:val="28"/>
          <w:szCs w:val="28"/>
        </w:rPr>
        <w:t xml:space="preserve">сихолого-педагогические условия </w:t>
      </w:r>
    </w:p>
    <w:p w:rsidR="00DA5439" w:rsidRPr="00DA5439" w:rsidRDefault="00DA5439" w:rsidP="00CB19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439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образовательного процесса МБОУ СОШ №107 осуществляет педагог-психолог</w:t>
      </w:r>
      <w:r w:rsidR="00E25C94">
        <w:rPr>
          <w:rFonts w:ascii="Times New Roman" w:hAnsi="Times New Roman" w:cs="Times New Roman"/>
          <w:sz w:val="28"/>
          <w:szCs w:val="28"/>
        </w:rPr>
        <w:t>,</w:t>
      </w:r>
      <w:r w:rsidRPr="00DA5439">
        <w:rPr>
          <w:rFonts w:ascii="Times New Roman" w:hAnsi="Times New Roman" w:cs="Times New Roman"/>
          <w:sz w:val="28"/>
          <w:szCs w:val="28"/>
        </w:rPr>
        <w:t xml:space="preserve"> целью деятельности которого является сохранение психологического здоровья субъектов образовательного сообщества как необходимой предпосылки физического здоровья, школьной успешности и социальной </w:t>
      </w:r>
      <w:proofErr w:type="spellStart"/>
      <w:r w:rsidRPr="00DA5439">
        <w:rPr>
          <w:rFonts w:ascii="Times New Roman" w:hAnsi="Times New Roman" w:cs="Times New Roman"/>
          <w:sz w:val="28"/>
          <w:szCs w:val="28"/>
        </w:rPr>
        <w:t>адаптированности</w:t>
      </w:r>
      <w:proofErr w:type="spellEnd"/>
      <w:r w:rsidRPr="00DA5439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DA5439" w:rsidRPr="00DA5439" w:rsidRDefault="00DA5439" w:rsidP="00CB19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439">
        <w:rPr>
          <w:rFonts w:ascii="Times New Roman" w:hAnsi="Times New Roman" w:cs="Times New Roman"/>
          <w:sz w:val="28"/>
          <w:szCs w:val="28"/>
        </w:rPr>
        <w:t>Задачи психолого-педагогического сопровождения:</w:t>
      </w:r>
    </w:p>
    <w:p w:rsidR="00DA5439" w:rsidRPr="00DA5439" w:rsidRDefault="00DA5439" w:rsidP="00CB1915">
      <w:pPr>
        <w:tabs>
          <w:tab w:val="num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439">
        <w:rPr>
          <w:rFonts w:ascii="Times New Roman" w:hAnsi="Times New Roman" w:cs="Times New Roman"/>
          <w:sz w:val="28"/>
          <w:szCs w:val="28"/>
        </w:rPr>
        <w:t>-целостное обеспечение психологических условий развития образовательной системы и всех ее субъектов;</w:t>
      </w:r>
    </w:p>
    <w:p w:rsidR="00DA5439" w:rsidRPr="00DA5439" w:rsidRDefault="00DA5439" w:rsidP="00CB1915">
      <w:pPr>
        <w:tabs>
          <w:tab w:val="num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439">
        <w:rPr>
          <w:rFonts w:ascii="Times New Roman" w:hAnsi="Times New Roman" w:cs="Times New Roman"/>
          <w:sz w:val="28"/>
          <w:szCs w:val="28"/>
        </w:rPr>
        <w:t>-психологическое сопровождение становления личности как субъекта психической активности;</w:t>
      </w:r>
    </w:p>
    <w:p w:rsidR="00DA5439" w:rsidRPr="00DA5439" w:rsidRDefault="00DA5439" w:rsidP="0025667A">
      <w:pPr>
        <w:tabs>
          <w:tab w:val="num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439">
        <w:rPr>
          <w:rFonts w:ascii="Times New Roman" w:hAnsi="Times New Roman" w:cs="Times New Roman"/>
          <w:sz w:val="28"/>
          <w:szCs w:val="28"/>
        </w:rPr>
        <w:t xml:space="preserve">-развитие навыков </w:t>
      </w:r>
      <w:proofErr w:type="spellStart"/>
      <w:r w:rsidRPr="00DA5439">
        <w:rPr>
          <w:rFonts w:ascii="Times New Roman" w:hAnsi="Times New Roman" w:cs="Times New Roman"/>
          <w:sz w:val="28"/>
          <w:szCs w:val="28"/>
        </w:rPr>
        <w:t>полисубъектного</w:t>
      </w:r>
      <w:proofErr w:type="spellEnd"/>
      <w:r w:rsidRPr="00DA5439">
        <w:rPr>
          <w:rFonts w:ascii="Times New Roman" w:hAnsi="Times New Roman" w:cs="Times New Roman"/>
          <w:sz w:val="28"/>
          <w:szCs w:val="28"/>
        </w:rPr>
        <w:t xml:space="preserve"> взаимодействия между субъектами образовательного сообщества </w:t>
      </w:r>
      <w:r w:rsidR="00E25C94">
        <w:rPr>
          <w:rFonts w:ascii="Times New Roman" w:hAnsi="Times New Roman" w:cs="Times New Roman"/>
          <w:sz w:val="28"/>
          <w:szCs w:val="28"/>
        </w:rPr>
        <w:t>школы</w:t>
      </w:r>
      <w:r w:rsidRPr="00DA54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5439" w:rsidRPr="00DA5439" w:rsidRDefault="00DA5439" w:rsidP="002566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439">
        <w:rPr>
          <w:rFonts w:ascii="Times New Roman" w:hAnsi="Times New Roman" w:cs="Times New Roman"/>
          <w:sz w:val="28"/>
          <w:szCs w:val="28"/>
        </w:rPr>
        <w:t>В процессе деятельности педагогом-психологом были определены критерии психологического здоровья, которые стали основой дифференцирования психологической помощи детям. Основываясь на выделенных критериях, можно определить процесс сохранения психологического здоровья как единство диагностики, профилактики и коррекции в определенных психолого-педагогических условиях.</w:t>
      </w:r>
    </w:p>
    <w:p w:rsidR="0040049C" w:rsidRPr="00241966" w:rsidRDefault="00A04F99" w:rsidP="0025667A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241966">
        <w:rPr>
          <w:rFonts w:ascii="Times New Roman" w:hAnsi="Times New Roman" w:cs="Times New Roman"/>
          <w:sz w:val="28"/>
          <w:szCs w:val="28"/>
        </w:rPr>
        <w:t>В школе разработан</w:t>
      </w:r>
      <w:r w:rsidR="0040049C" w:rsidRPr="00241966">
        <w:rPr>
          <w:rFonts w:ascii="Times New Roman" w:hAnsi="Times New Roman" w:cs="Times New Roman"/>
          <w:sz w:val="28"/>
          <w:szCs w:val="28"/>
        </w:rPr>
        <w:t>ы</w:t>
      </w:r>
      <w:r w:rsidRPr="00241966">
        <w:rPr>
          <w:rFonts w:ascii="Times New Roman" w:hAnsi="Times New Roman" w:cs="Times New Roman"/>
          <w:sz w:val="28"/>
          <w:szCs w:val="28"/>
        </w:rPr>
        <w:t xml:space="preserve"> Индивидуальные п</w:t>
      </w:r>
      <w:r w:rsidR="00DA5439" w:rsidRPr="00241966">
        <w:rPr>
          <w:rFonts w:ascii="Times New Roman" w:hAnsi="Times New Roman" w:cs="Times New Roman"/>
          <w:sz w:val="28"/>
          <w:szCs w:val="28"/>
        </w:rPr>
        <w:t>рограмм</w:t>
      </w:r>
      <w:r w:rsidRPr="00241966">
        <w:rPr>
          <w:rFonts w:ascii="Times New Roman" w:hAnsi="Times New Roman" w:cs="Times New Roman"/>
          <w:sz w:val="28"/>
          <w:szCs w:val="28"/>
        </w:rPr>
        <w:t>ы</w:t>
      </w:r>
      <w:r w:rsidR="00DA5439" w:rsidRPr="00241966">
        <w:rPr>
          <w:rFonts w:ascii="Times New Roman" w:hAnsi="Times New Roman" w:cs="Times New Roman"/>
          <w:sz w:val="28"/>
          <w:szCs w:val="28"/>
        </w:rPr>
        <w:t xml:space="preserve"> коррекционно</w:t>
      </w:r>
      <w:r w:rsidRPr="00241966">
        <w:rPr>
          <w:rFonts w:ascii="Times New Roman" w:hAnsi="Times New Roman" w:cs="Times New Roman"/>
          <w:sz w:val="28"/>
          <w:szCs w:val="28"/>
        </w:rPr>
        <w:t>-разв</w:t>
      </w:r>
      <w:r w:rsidR="00241966" w:rsidRPr="00241966">
        <w:rPr>
          <w:rFonts w:ascii="Times New Roman" w:hAnsi="Times New Roman" w:cs="Times New Roman"/>
          <w:sz w:val="28"/>
          <w:szCs w:val="28"/>
        </w:rPr>
        <w:t>и</w:t>
      </w:r>
      <w:r w:rsidRPr="00241966">
        <w:rPr>
          <w:rFonts w:ascii="Times New Roman" w:hAnsi="Times New Roman" w:cs="Times New Roman"/>
          <w:sz w:val="28"/>
          <w:szCs w:val="28"/>
        </w:rPr>
        <w:t>вающей</w:t>
      </w:r>
      <w:r w:rsidR="00DA5439" w:rsidRPr="00241966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40049C" w:rsidRPr="00241966">
        <w:rPr>
          <w:rFonts w:ascii="Times New Roman" w:hAnsi="Times New Roman" w:cs="Times New Roman"/>
          <w:sz w:val="28"/>
          <w:szCs w:val="28"/>
        </w:rPr>
        <w:t xml:space="preserve"> обучающихся с ОВЗ.</w:t>
      </w:r>
      <w:r w:rsidR="0040049C" w:rsidRPr="00241966">
        <w:rPr>
          <w:rFonts w:ascii="Times New Roman" w:hAnsi="Times New Roman"/>
          <w:sz w:val="28"/>
          <w:szCs w:val="28"/>
        </w:rPr>
        <w:t xml:space="preserve"> Индивидуальные коррекционно-развивающие программы разработаны в соответствии с требованиями Закона «Об образовании</w:t>
      </w:r>
      <w:r w:rsidR="00241966" w:rsidRPr="00241966">
        <w:rPr>
          <w:rFonts w:ascii="Times New Roman" w:hAnsi="Times New Roman"/>
          <w:sz w:val="28"/>
          <w:szCs w:val="28"/>
        </w:rPr>
        <w:t xml:space="preserve"> в РФ</w:t>
      </w:r>
      <w:r w:rsidR="0040049C" w:rsidRPr="00241966">
        <w:rPr>
          <w:rFonts w:ascii="Times New Roman" w:hAnsi="Times New Roman"/>
          <w:sz w:val="28"/>
          <w:szCs w:val="28"/>
        </w:rPr>
        <w:t>», Федерального государственного образовательного стандарта начального общего образования</w:t>
      </w:r>
      <w:r w:rsidR="00241966" w:rsidRPr="00241966">
        <w:rPr>
          <w:rFonts w:ascii="Times New Roman" w:hAnsi="Times New Roman"/>
          <w:sz w:val="28"/>
          <w:szCs w:val="28"/>
        </w:rPr>
        <w:t xml:space="preserve"> обучающихся с ОВЗ</w:t>
      </w:r>
      <w:r w:rsidR="0040049C" w:rsidRPr="00241966">
        <w:rPr>
          <w:rFonts w:ascii="Times New Roman" w:hAnsi="Times New Roman"/>
          <w:sz w:val="28"/>
          <w:szCs w:val="28"/>
        </w:rPr>
        <w:t>, а также с учетом опыта работы школы по данной проблематике. Индивидуальная коррекционно-развивающая программа направлена на коррекцию недостатков психического и (или) физического развития обучающихся с ограниченными возможностями здоровья, преодоление у них трудностей в освоении основной образовательной программы начального общего образования, оказание им помощи и поддержки.</w:t>
      </w:r>
    </w:p>
    <w:p w:rsidR="0040049C" w:rsidRPr="00241966" w:rsidRDefault="0040049C" w:rsidP="0025667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1966">
        <w:rPr>
          <w:rFonts w:ascii="Times New Roman" w:hAnsi="Times New Roman"/>
          <w:sz w:val="28"/>
          <w:szCs w:val="28"/>
        </w:rPr>
        <w:t xml:space="preserve">Индивидуальная коррекционно-развивающая программа обучающихся с ОВЗ на уровне начального общего образования включает в себя </w:t>
      </w:r>
      <w:r w:rsidRPr="00241966">
        <w:rPr>
          <w:rFonts w:ascii="Times New Roman" w:hAnsi="Times New Roman"/>
          <w:sz w:val="28"/>
          <w:szCs w:val="28"/>
        </w:rPr>
        <w:lastRenderedPageBreak/>
        <w:t>взаимосвязанные направления. Данные направления отражают её основное содержание:</w:t>
      </w:r>
    </w:p>
    <w:p w:rsidR="0040049C" w:rsidRPr="00241966" w:rsidRDefault="0040049C" w:rsidP="0025667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1966">
        <w:rPr>
          <w:rFonts w:ascii="Times New Roman" w:hAnsi="Times New Roman"/>
          <w:iCs/>
          <w:sz w:val="28"/>
          <w:szCs w:val="28"/>
        </w:rPr>
        <w:t>Диагностическая работа</w:t>
      </w:r>
      <w:r w:rsidRPr="00241966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Pr="00241966">
        <w:rPr>
          <w:rFonts w:ascii="Times New Roman" w:hAnsi="Times New Roman"/>
          <w:sz w:val="28"/>
          <w:szCs w:val="28"/>
        </w:rPr>
        <w:t>обеспечивает своевременное выявление обучающегося с ограниченными возможностями здоровья, проведение его комплексного обследования и подготовку рекомендаций по оказанию ему психолого-медико-педагогической помощи в условиях образовательной организации.</w:t>
      </w:r>
    </w:p>
    <w:p w:rsidR="0040049C" w:rsidRPr="00241966" w:rsidRDefault="0040049C" w:rsidP="0025667A">
      <w:pPr>
        <w:autoSpaceDE w:val="0"/>
        <w:autoSpaceDN w:val="0"/>
        <w:adjustRightInd w:val="0"/>
        <w:spacing w:line="240" w:lineRule="auto"/>
        <w:ind w:left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41966">
        <w:rPr>
          <w:rFonts w:ascii="Times New Roman" w:hAnsi="Times New Roman"/>
          <w:iCs/>
          <w:sz w:val="28"/>
          <w:szCs w:val="28"/>
        </w:rPr>
        <w:t>Диагностическая работа включает:</w:t>
      </w:r>
    </w:p>
    <w:p w:rsidR="0040049C" w:rsidRPr="00241966" w:rsidRDefault="0040049C" w:rsidP="0025667A">
      <w:pPr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1966">
        <w:rPr>
          <w:rFonts w:ascii="Times New Roman" w:hAnsi="Times New Roman"/>
          <w:sz w:val="28"/>
          <w:szCs w:val="28"/>
        </w:rPr>
        <w:t>своевременное выявление обучающегося, нуждающегося в специализированной помощи;</w:t>
      </w:r>
    </w:p>
    <w:p w:rsidR="0040049C" w:rsidRPr="00241966" w:rsidRDefault="0040049C" w:rsidP="0025667A">
      <w:pPr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1966">
        <w:rPr>
          <w:rFonts w:ascii="Times New Roman" w:hAnsi="Times New Roman"/>
          <w:sz w:val="28"/>
          <w:szCs w:val="28"/>
        </w:rPr>
        <w:t>раннюю (с первых дней пребывания ребёнка в образовательном учреждении) диагностику и анализ причин трудностей адаптации;</w:t>
      </w:r>
    </w:p>
    <w:p w:rsidR="0040049C" w:rsidRPr="00241966" w:rsidRDefault="0040049C" w:rsidP="0025667A">
      <w:pPr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1966">
        <w:rPr>
          <w:rFonts w:ascii="Times New Roman" w:hAnsi="Times New Roman"/>
          <w:sz w:val="28"/>
          <w:szCs w:val="28"/>
        </w:rPr>
        <w:t>комплексный сбор сведений о ребёнке на основании диагностической информации от специалистов разного профиля;</w:t>
      </w:r>
    </w:p>
    <w:p w:rsidR="0040049C" w:rsidRPr="00241966" w:rsidRDefault="0040049C" w:rsidP="0025667A">
      <w:pPr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1966">
        <w:rPr>
          <w:rFonts w:ascii="Times New Roman" w:hAnsi="Times New Roman"/>
          <w:sz w:val="28"/>
          <w:szCs w:val="28"/>
        </w:rPr>
        <w:t xml:space="preserve">определение уровня актуального и зоны </w:t>
      </w:r>
      <w:proofErr w:type="gramStart"/>
      <w:r w:rsidRPr="00241966">
        <w:rPr>
          <w:rFonts w:ascii="Times New Roman" w:hAnsi="Times New Roman"/>
          <w:sz w:val="28"/>
          <w:szCs w:val="28"/>
        </w:rPr>
        <w:t>ближайшего развития</w:t>
      </w:r>
      <w:proofErr w:type="gramEnd"/>
      <w:r w:rsidRPr="00241966">
        <w:rPr>
          <w:rFonts w:ascii="Times New Roman" w:hAnsi="Times New Roman"/>
          <w:sz w:val="28"/>
          <w:szCs w:val="28"/>
        </w:rPr>
        <w:t xml:space="preserve"> обучающегося с ограниченными возможностями здоровья, выявление его резервных возможностей;</w:t>
      </w:r>
    </w:p>
    <w:p w:rsidR="0040049C" w:rsidRPr="00241966" w:rsidRDefault="0040049C" w:rsidP="0025667A">
      <w:pPr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1966">
        <w:rPr>
          <w:rFonts w:ascii="Times New Roman" w:hAnsi="Times New Roman"/>
          <w:sz w:val="28"/>
          <w:szCs w:val="28"/>
        </w:rPr>
        <w:t>изучение развития эмоционально-волевой сферы и личностных особенностей обучающегося;</w:t>
      </w:r>
    </w:p>
    <w:p w:rsidR="0040049C" w:rsidRPr="00241966" w:rsidRDefault="0040049C" w:rsidP="0025667A">
      <w:pPr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1966">
        <w:rPr>
          <w:rFonts w:ascii="Times New Roman" w:hAnsi="Times New Roman"/>
          <w:sz w:val="28"/>
          <w:szCs w:val="28"/>
        </w:rPr>
        <w:t>изучение социальной ситуации развития и условий семейного воспитания ребёнка;</w:t>
      </w:r>
    </w:p>
    <w:p w:rsidR="0040049C" w:rsidRPr="00241966" w:rsidRDefault="0040049C" w:rsidP="0025667A">
      <w:pPr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1966">
        <w:rPr>
          <w:rFonts w:ascii="Times New Roman" w:hAnsi="Times New Roman"/>
          <w:sz w:val="28"/>
          <w:szCs w:val="28"/>
        </w:rPr>
        <w:t>изучение адаптивных возможностей и уровня социализации ребёнка с ограниченными возможностями здоровья;</w:t>
      </w:r>
    </w:p>
    <w:p w:rsidR="0040049C" w:rsidRPr="00241966" w:rsidRDefault="0040049C" w:rsidP="0025667A">
      <w:pPr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1966">
        <w:rPr>
          <w:rFonts w:ascii="Times New Roman" w:hAnsi="Times New Roman"/>
          <w:sz w:val="28"/>
          <w:szCs w:val="28"/>
        </w:rPr>
        <w:t>системный разносторонний контроль специалистов за уровнем и динамикой развития ребёнка;</w:t>
      </w:r>
    </w:p>
    <w:p w:rsidR="0040049C" w:rsidRPr="00241966" w:rsidRDefault="0040049C" w:rsidP="0025667A">
      <w:pPr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1966">
        <w:rPr>
          <w:rFonts w:ascii="Times New Roman" w:hAnsi="Times New Roman"/>
          <w:sz w:val="28"/>
          <w:szCs w:val="28"/>
        </w:rPr>
        <w:t>анализ успешности коррекционно-развивающей работы.</w:t>
      </w:r>
    </w:p>
    <w:p w:rsidR="0040049C" w:rsidRPr="00241966" w:rsidRDefault="0040049C" w:rsidP="0025667A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41966">
        <w:rPr>
          <w:rFonts w:ascii="Times New Roman" w:hAnsi="Times New Roman"/>
          <w:iCs/>
          <w:sz w:val="28"/>
          <w:szCs w:val="28"/>
        </w:rPr>
        <w:t>Коррекционно-развивающая работа</w:t>
      </w:r>
      <w:r w:rsidRPr="0024196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241966">
        <w:rPr>
          <w:rFonts w:ascii="Times New Roman" w:hAnsi="Times New Roman"/>
          <w:iCs/>
          <w:sz w:val="28"/>
          <w:szCs w:val="28"/>
        </w:rPr>
        <w:t xml:space="preserve">обеспечивает своевременную специализированную помощь в освоении содержания образования и коррекцию недостатков в физическом и (или) психическом развитии </w:t>
      </w:r>
      <w:r w:rsidRPr="00241966">
        <w:rPr>
          <w:rFonts w:ascii="Times New Roman" w:hAnsi="Times New Roman"/>
          <w:sz w:val="28"/>
          <w:szCs w:val="28"/>
        </w:rPr>
        <w:t>обучающегося</w:t>
      </w:r>
      <w:r w:rsidRPr="00241966">
        <w:rPr>
          <w:rFonts w:ascii="Times New Roman" w:hAnsi="Times New Roman"/>
          <w:iCs/>
          <w:sz w:val="28"/>
          <w:szCs w:val="28"/>
        </w:rPr>
        <w:t xml:space="preserve"> с ограниченными возможностями здоровья в условиях общеобразовательного учреждения; способствует формированию универсальных учебных действий у обучающегося (личностных, регулятивных, познавательных, коммуникативных).</w:t>
      </w:r>
    </w:p>
    <w:p w:rsidR="0040049C" w:rsidRPr="00241966" w:rsidRDefault="0040049C" w:rsidP="0025667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41966">
        <w:rPr>
          <w:rFonts w:ascii="Times New Roman" w:hAnsi="Times New Roman"/>
          <w:iCs/>
          <w:sz w:val="28"/>
          <w:szCs w:val="28"/>
        </w:rPr>
        <w:t>Коррекционно-развивающая работа включает:</w:t>
      </w:r>
    </w:p>
    <w:p w:rsidR="0040049C" w:rsidRPr="00241966" w:rsidRDefault="0040049C" w:rsidP="0025667A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1966">
        <w:rPr>
          <w:rFonts w:ascii="Times New Roman" w:hAnsi="Times New Roman"/>
          <w:sz w:val="28"/>
          <w:szCs w:val="28"/>
        </w:rPr>
        <w:t>Выбор оптимальных для развития ребёнка с ограниченными возможностями здоровья коррекционных программ/методик, методов и приёмов обучения в соответствии с его особыми образовательными потребностями.</w:t>
      </w:r>
    </w:p>
    <w:p w:rsidR="0040049C" w:rsidRPr="00241966" w:rsidRDefault="0040049C" w:rsidP="0025667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1966">
        <w:rPr>
          <w:rFonts w:ascii="Times New Roman" w:hAnsi="Times New Roman"/>
          <w:sz w:val="28"/>
          <w:szCs w:val="28"/>
        </w:rPr>
        <w:t xml:space="preserve">Вопрос о выборе образовательного и реабилитационного маршрута ребенка с ограниченными возможностями здоровья, в том числе об определении формы и степени его интеграции в образовательную среду, решается на школьном психолого-медико-педагогическом консилиуме, исходя из потребностей, особенностей развития и возможностей ребенка, с непосредственным участием его родителей (законных представителей). Для </w:t>
      </w:r>
      <w:r w:rsidRPr="00241966">
        <w:rPr>
          <w:rFonts w:ascii="Times New Roman" w:hAnsi="Times New Roman"/>
          <w:sz w:val="28"/>
          <w:szCs w:val="28"/>
        </w:rPr>
        <w:lastRenderedPageBreak/>
        <w:t xml:space="preserve">обучающегося выстраивается </w:t>
      </w:r>
      <w:proofErr w:type="spellStart"/>
      <w:r w:rsidRPr="00241966">
        <w:rPr>
          <w:rFonts w:ascii="Times New Roman" w:hAnsi="Times New Roman"/>
          <w:sz w:val="28"/>
          <w:szCs w:val="28"/>
        </w:rPr>
        <w:t>корреционно</w:t>
      </w:r>
      <w:proofErr w:type="spellEnd"/>
      <w:r w:rsidRPr="00241966">
        <w:rPr>
          <w:rFonts w:ascii="Times New Roman" w:hAnsi="Times New Roman"/>
          <w:sz w:val="28"/>
          <w:szCs w:val="28"/>
        </w:rPr>
        <w:t xml:space="preserve">-развивающая работа, направленная на постепенное увеличение меры самостоятельности, подчинение своей деятельности поставленной цели при организующей, стимулирующей помощи взрослого; переключение обучающегося на практическую деятельность с предметами или на другие облегченные задания, подкрепляющие их веру в собственные силы и т.д. </w:t>
      </w:r>
    </w:p>
    <w:p w:rsidR="0040049C" w:rsidRPr="00241966" w:rsidRDefault="0040049C" w:rsidP="0024196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1966">
        <w:rPr>
          <w:rFonts w:ascii="Times New Roman" w:hAnsi="Times New Roman"/>
          <w:sz w:val="28"/>
          <w:szCs w:val="28"/>
        </w:rPr>
        <w:t xml:space="preserve">Преодолению </w:t>
      </w:r>
      <w:proofErr w:type="spellStart"/>
      <w:r w:rsidRPr="00241966">
        <w:rPr>
          <w:rFonts w:ascii="Times New Roman" w:hAnsi="Times New Roman"/>
          <w:sz w:val="28"/>
          <w:szCs w:val="28"/>
        </w:rPr>
        <w:t>неуспешности</w:t>
      </w:r>
      <w:proofErr w:type="spellEnd"/>
      <w:r w:rsidRPr="00241966">
        <w:rPr>
          <w:rFonts w:ascii="Times New Roman" w:hAnsi="Times New Roman"/>
          <w:sz w:val="28"/>
          <w:szCs w:val="28"/>
        </w:rPr>
        <w:t xml:space="preserve"> обучающегося помогают задания для групповой и коллективной работы, когда общий успех работы поглощает чью-то неудачу и способствует пониманию результата. </w:t>
      </w:r>
    </w:p>
    <w:p w:rsidR="0040049C" w:rsidRPr="00241966" w:rsidRDefault="0040049C" w:rsidP="00241966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1966">
        <w:rPr>
          <w:rFonts w:ascii="Times New Roman" w:hAnsi="Times New Roman"/>
          <w:sz w:val="28"/>
          <w:szCs w:val="28"/>
        </w:rPr>
        <w:t>Организацию и проведение специалистами индивидуальных и групповых коррекционно-развивающих занятий, необходимых для преодоления нарушений развития и трудностей обучения:</w:t>
      </w:r>
    </w:p>
    <w:p w:rsidR="0040049C" w:rsidRPr="00241966" w:rsidRDefault="0040049C" w:rsidP="00241966">
      <w:pPr>
        <w:numPr>
          <w:ilvl w:val="0"/>
          <w:numId w:val="7"/>
        </w:numPr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1966">
        <w:rPr>
          <w:rFonts w:ascii="Times New Roman" w:hAnsi="Times New Roman"/>
          <w:sz w:val="28"/>
          <w:szCs w:val="28"/>
        </w:rPr>
        <w:t>Индивидуальные занятия с педагогами:</w:t>
      </w:r>
    </w:p>
    <w:p w:rsidR="0040049C" w:rsidRPr="00241966" w:rsidRDefault="0040049C" w:rsidP="0024196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1966">
        <w:rPr>
          <w:rFonts w:ascii="Times New Roman" w:hAnsi="Times New Roman"/>
          <w:sz w:val="28"/>
          <w:szCs w:val="28"/>
        </w:rPr>
        <w:t xml:space="preserve">В школе организована поддержка детей, испытывающих особые трудности при обучении, и детей, которые отстали от программы обучения по объективным причинам (болезнь, переезд и т.д.). </w:t>
      </w:r>
    </w:p>
    <w:p w:rsidR="0040049C" w:rsidRPr="00241966" w:rsidRDefault="0040049C" w:rsidP="00241966">
      <w:pPr>
        <w:numPr>
          <w:ilvl w:val="0"/>
          <w:numId w:val="7"/>
        </w:numPr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1966">
        <w:rPr>
          <w:rFonts w:ascii="Times New Roman" w:hAnsi="Times New Roman"/>
          <w:sz w:val="28"/>
          <w:szCs w:val="28"/>
        </w:rPr>
        <w:t>Психологические индивидуальные и групповые занятия:</w:t>
      </w:r>
    </w:p>
    <w:p w:rsidR="0040049C" w:rsidRPr="00241966" w:rsidRDefault="0040049C" w:rsidP="00241966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1966">
        <w:rPr>
          <w:rFonts w:ascii="Times New Roman" w:hAnsi="Times New Roman"/>
          <w:sz w:val="28"/>
          <w:szCs w:val="28"/>
        </w:rPr>
        <w:t xml:space="preserve">Коррекционная психологическая работа направлена на коррекцию и развитие высших психических функций, развитие эмоционально-волевой и личностной сфер ребёнка и </w:t>
      </w:r>
      <w:proofErr w:type="spellStart"/>
      <w:r w:rsidRPr="00241966">
        <w:rPr>
          <w:rFonts w:ascii="Times New Roman" w:hAnsi="Times New Roman"/>
          <w:sz w:val="28"/>
          <w:szCs w:val="28"/>
        </w:rPr>
        <w:t>психокоррекцию</w:t>
      </w:r>
      <w:proofErr w:type="spellEnd"/>
      <w:r w:rsidRPr="00241966">
        <w:rPr>
          <w:rFonts w:ascii="Times New Roman" w:hAnsi="Times New Roman"/>
          <w:sz w:val="28"/>
          <w:szCs w:val="28"/>
        </w:rPr>
        <w:t xml:space="preserve"> его поведения.</w:t>
      </w:r>
    </w:p>
    <w:p w:rsidR="0040049C" w:rsidRPr="00241966" w:rsidRDefault="0040049C" w:rsidP="00241966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41966">
        <w:rPr>
          <w:rFonts w:ascii="Times New Roman" w:hAnsi="Times New Roman"/>
          <w:bCs/>
          <w:sz w:val="28"/>
          <w:szCs w:val="28"/>
        </w:rPr>
        <w:t xml:space="preserve"> Направления коррекционной работы:</w:t>
      </w:r>
    </w:p>
    <w:p w:rsidR="0040049C" w:rsidRPr="00241966" w:rsidRDefault="0040049C" w:rsidP="00241966">
      <w:pPr>
        <w:numPr>
          <w:ilvl w:val="0"/>
          <w:numId w:val="8"/>
        </w:numPr>
        <w:shd w:val="clear" w:color="auto" w:fill="FFFFFF"/>
        <w:spacing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41966">
        <w:rPr>
          <w:rFonts w:ascii="Times New Roman" w:hAnsi="Times New Roman"/>
          <w:iCs/>
          <w:spacing w:val="-2"/>
          <w:sz w:val="28"/>
          <w:szCs w:val="28"/>
        </w:rPr>
        <w:t>Совершенствование движений и сенсомоторного развития:</w:t>
      </w:r>
    </w:p>
    <w:p w:rsidR="0040049C" w:rsidRPr="00241966" w:rsidRDefault="0040049C" w:rsidP="00241966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 w:rsidRPr="00241966">
        <w:rPr>
          <w:rFonts w:ascii="Times New Roman" w:hAnsi="Times New Roman"/>
          <w:sz w:val="28"/>
          <w:szCs w:val="28"/>
        </w:rPr>
        <w:t>Развитие мелкой моторики кистей и пальцев рук.</w:t>
      </w:r>
    </w:p>
    <w:p w:rsidR="00241966" w:rsidRPr="00241966" w:rsidRDefault="0040049C" w:rsidP="00241966">
      <w:pPr>
        <w:numPr>
          <w:ilvl w:val="0"/>
          <w:numId w:val="8"/>
        </w:numPr>
        <w:shd w:val="clear" w:color="auto" w:fill="FFFFFF"/>
        <w:spacing w:line="240" w:lineRule="auto"/>
        <w:ind w:left="0" w:firstLine="709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 w:rsidRPr="00241966">
        <w:rPr>
          <w:rFonts w:ascii="Times New Roman" w:hAnsi="Times New Roman"/>
          <w:iCs/>
          <w:spacing w:val="-2"/>
          <w:sz w:val="28"/>
          <w:szCs w:val="28"/>
        </w:rPr>
        <w:t>Коррекция отдельных сторон психической деятельности:</w:t>
      </w:r>
    </w:p>
    <w:p w:rsidR="0040049C" w:rsidRPr="00241966" w:rsidRDefault="0040049C" w:rsidP="00241966">
      <w:pPr>
        <w:numPr>
          <w:ilvl w:val="0"/>
          <w:numId w:val="8"/>
        </w:numPr>
        <w:shd w:val="clear" w:color="auto" w:fill="FFFFFF"/>
        <w:spacing w:line="240" w:lineRule="auto"/>
        <w:ind w:left="0" w:firstLine="709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 w:rsidRPr="00241966">
        <w:rPr>
          <w:rFonts w:ascii="Times New Roman" w:hAnsi="Times New Roman"/>
          <w:sz w:val="28"/>
          <w:szCs w:val="28"/>
        </w:rPr>
        <w:t>Развитие зрительного восприятия и узнавания.</w:t>
      </w:r>
      <w:r w:rsidRPr="00241966">
        <w:rPr>
          <w:rFonts w:ascii="Times New Roman" w:hAnsi="Times New Roman"/>
          <w:sz w:val="28"/>
          <w:szCs w:val="28"/>
        </w:rPr>
        <w:br/>
        <w:t>Развитие зрительной памяти и внимания.</w:t>
      </w:r>
    </w:p>
    <w:p w:rsidR="0040049C" w:rsidRPr="00241966" w:rsidRDefault="0040049C" w:rsidP="00241966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41966">
        <w:rPr>
          <w:rFonts w:ascii="Times New Roman" w:hAnsi="Times New Roman"/>
          <w:sz w:val="28"/>
          <w:szCs w:val="28"/>
        </w:rPr>
        <w:t>Формирование обобщённых представлений о свойствах предметов (цвет, форма, величина).</w:t>
      </w:r>
    </w:p>
    <w:p w:rsidR="0040049C" w:rsidRPr="00241966" w:rsidRDefault="0040049C" w:rsidP="00241966">
      <w:pPr>
        <w:shd w:val="clear" w:color="auto" w:fill="FFFFFF"/>
        <w:tabs>
          <w:tab w:val="left" w:pos="125"/>
        </w:tabs>
        <w:spacing w:line="240" w:lineRule="auto"/>
        <w:ind w:right="-24"/>
        <w:contextualSpacing/>
        <w:jc w:val="both"/>
        <w:rPr>
          <w:rFonts w:ascii="Times New Roman" w:hAnsi="Times New Roman"/>
          <w:sz w:val="28"/>
          <w:szCs w:val="28"/>
        </w:rPr>
      </w:pPr>
      <w:r w:rsidRPr="00241966">
        <w:rPr>
          <w:rFonts w:ascii="Times New Roman" w:hAnsi="Times New Roman"/>
          <w:spacing w:val="-2"/>
          <w:sz w:val="28"/>
          <w:szCs w:val="28"/>
        </w:rPr>
        <w:t>Развитие пространственных представлений и ориентации.</w:t>
      </w:r>
      <w:r w:rsidRPr="00241966">
        <w:rPr>
          <w:rFonts w:ascii="Times New Roman" w:hAnsi="Times New Roman"/>
          <w:spacing w:val="-2"/>
          <w:sz w:val="28"/>
          <w:szCs w:val="28"/>
        </w:rPr>
        <w:br/>
      </w:r>
      <w:r w:rsidRPr="00241966">
        <w:rPr>
          <w:rFonts w:ascii="Times New Roman" w:hAnsi="Times New Roman"/>
          <w:spacing w:val="-1"/>
          <w:sz w:val="28"/>
          <w:szCs w:val="28"/>
        </w:rPr>
        <w:t>Развитие представлений о времени.</w:t>
      </w:r>
    </w:p>
    <w:p w:rsidR="0040049C" w:rsidRPr="00241966" w:rsidRDefault="0040049C" w:rsidP="00241966">
      <w:pPr>
        <w:numPr>
          <w:ilvl w:val="0"/>
          <w:numId w:val="8"/>
        </w:numPr>
        <w:shd w:val="clear" w:color="auto" w:fill="FFFFFF"/>
        <w:tabs>
          <w:tab w:val="left" w:pos="355"/>
        </w:tabs>
        <w:spacing w:line="240" w:lineRule="auto"/>
        <w:ind w:left="0" w:right="-2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1966">
        <w:rPr>
          <w:rFonts w:ascii="Times New Roman" w:hAnsi="Times New Roman"/>
          <w:iCs/>
          <w:sz w:val="28"/>
          <w:szCs w:val="28"/>
        </w:rPr>
        <w:t>Развитие различных видов мышления:</w:t>
      </w:r>
    </w:p>
    <w:p w:rsidR="0040049C" w:rsidRPr="00241966" w:rsidRDefault="0040049C" w:rsidP="00241966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41966">
        <w:rPr>
          <w:rFonts w:ascii="Times New Roman" w:hAnsi="Times New Roman"/>
          <w:sz w:val="28"/>
          <w:szCs w:val="28"/>
        </w:rPr>
        <w:t>Развитие словесно-логического мышления (умения логично конструировать связи между предметами, явлениями и событиями).</w:t>
      </w:r>
    </w:p>
    <w:p w:rsidR="0040049C" w:rsidRPr="00241966" w:rsidRDefault="0040049C" w:rsidP="00241966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41966">
        <w:rPr>
          <w:rFonts w:ascii="Times New Roman" w:hAnsi="Times New Roman"/>
          <w:sz w:val="28"/>
          <w:szCs w:val="28"/>
        </w:rPr>
        <w:t>Развитие наглядно-образного мышления (умения видеть и устанавливать логические связи между предметами и событиями).</w:t>
      </w:r>
    </w:p>
    <w:p w:rsidR="0040049C" w:rsidRPr="00241966" w:rsidRDefault="0040049C" w:rsidP="00241966">
      <w:pPr>
        <w:numPr>
          <w:ilvl w:val="0"/>
          <w:numId w:val="8"/>
        </w:numPr>
        <w:shd w:val="clear" w:color="auto" w:fill="FFFFFF"/>
        <w:tabs>
          <w:tab w:val="left" w:pos="355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1966">
        <w:rPr>
          <w:rFonts w:ascii="Times New Roman" w:hAnsi="Times New Roman"/>
          <w:iCs/>
          <w:sz w:val="28"/>
          <w:szCs w:val="28"/>
        </w:rPr>
        <w:t xml:space="preserve">Коррекция нарушений в развитии эмоционально-личностной сферы (релаксационные упражнения для мимики лица, драматизация, </w:t>
      </w:r>
      <w:r w:rsidRPr="00241966">
        <w:rPr>
          <w:rFonts w:ascii="Times New Roman" w:hAnsi="Times New Roman"/>
          <w:iCs/>
          <w:spacing w:val="-2"/>
          <w:sz w:val="28"/>
          <w:szCs w:val="28"/>
        </w:rPr>
        <w:t>чтение по ролям).</w:t>
      </w:r>
    </w:p>
    <w:p w:rsidR="0040049C" w:rsidRPr="00241966" w:rsidRDefault="0040049C" w:rsidP="00241966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1966">
        <w:rPr>
          <w:rFonts w:ascii="Times New Roman" w:hAnsi="Times New Roman"/>
          <w:bCs/>
          <w:sz w:val="28"/>
          <w:szCs w:val="28"/>
        </w:rPr>
        <w:t>Направления коррекционной работы:</w:t>
      </w:r>
    </w:p>
    <w:p w:rsidR="0040049C" w:rsidRPr="00241966" w:rsidRDefault="0040049C" w:rsidP="00241966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241966">
        <w:rPr>
          <w:rFonts w:ascii="Times New Roman" w:hAnsi="Times New Roman"/>
          <w:spacing w:val="6"/>
          <w:sz w:val="28"/>
          <w:szCs w:val="28"/>
        </w:rPr>
        <w:t>Стимуляция  познавательной</w:t>
      </w:r>
      <w:proofErr w:type="gramEnd"/>
      <w:r w:rsidRPr="00241966">
        <w:rPr>
          <w:rFonts w:ascii="Times New Roman" w:hAnsi="Times New Roman"/>
          <w:spacing w:val="6"/>
          <w:sz w:val="28"/>
          <w:szCs w:val="28"/>
        </w:rPr>
        <w:t xml:space="preserve">  активности  как  средства  формирования </w:t>
      </w:r>
      <w:r w:rsidRPr="00241966">
        <w:rPr>
          <w:rFonts w:ascii="Times New Roman" w:hAnsi="Times New Roman"/>
          <w:spacing w:val="1"/>
          <w:sz w:val="28"/>
          <w:szCs w:val="28"/>
        </w:rPr>
        <w:t xml:space="preserve">устойчивой познавательной </w:t>
      </w:r>
      <w:r w:rsidRPr="00241966">
        <w:rPr>
          <w:rFonts w:ascii="Times New Roman" w:hAnsi="Times New Roman"/>
          <w:bCs/>
          <w:iCs/>
          <w:spacing w:val="1"/>
          <w:sz w:val="28"/>
          <w:szCs w:val="28"/>
        </w:rPr>
        <w:t>мотивации;</w:t>
      </w:r>
    </w:p>
    <w:p w:rsidR="0040049C" w:rsidRPr="00241966" w:rsidRDefault="0040049C" w:rsidP="00241966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1966">
        <w:rPr>
          <w:rFonts w:ascii="Times New Roman" w:hAnsi="Times New Roman"/>
          <w:bCs/>
          <w:iCs/>
          <w:spacing w:val="6"/>
          <w:sz w:val="28"/>
          <w:szCs w:val="28"/>
        </w:rPr>
        <w:t xml:space="preserve">Развитие внимания </w:t>
      </w:r>
      <w:r w:rsidRPr="00241966">
        <w:rPr>
          <w:rFonts w:ascii="Times New Roman" w:hAnsi="Times New Roman"/>
          <w:spacing w:val="6"/>
          <w:sz w:val="28"/>
          <w:szCs w:val="28"/>
        </w:rPr>
        <w:t xml:space="preserve">(устойчивость, концентрация, повышение объема, </w:t>
      </w:r>
      <w:proofErr w:type="spellStart"/>
      <w:proofErr w:type="gramStart"/>
      <w:r w:rsidRPr="00241966">
        <w:rPr>
          <w:rFonts w:ascii="Times New Roman" w:hAnsi="Times New Roman"/>
          <w:spacing w:val="6"/>
          <w:sz w:val="28"/>
          <w:szCs w:val="28"/>
        </w:rPr>
        <w:t>переключение,</w:t>
      </w:r>
      <w:r w:rsidRPr="00241966">
        <w:rPr>
          <w:rFonts w:ascii="Times New Roman" w:hAnsi="Times New Roman"/>
          <w:spacing w:val="-2"/>
          <w:sz w:val="28"/>
          <w:szCs w:val="28"/>
        </w:rPr>
        <w:t>самоконтроль</w:t>
      </w:r>
      <w:proofErr w:type="spellEnd"/>
      <w:proofErr w:type="gramEnd"/>
      <w:r w:rsidRPr="00241966">
        <w:rPr>
          <w:rFonts w:ascii="Times New Roman" w:hAnsi="Times New Roman"/>
          <w:spacing w:val="-2"/>
          <w:sz w:val="28"/>
          <w:szCs w:val="28"/>
        </w:rPr>
        <w:t>);</w:t>
      </w:r>
    </w:p>
    <w:p w:rsidR="0040049C" w:rsidRPr="00241966" w:rsidRDefault="0040049C" w:rsidP="00241966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1966">
        <w:rPr>
          <w:rFonts w:ascii="Times New Roman" w:hAnsi="Times New Roman"/>
          <w:bCs/>
          <w:iCs/>
          <w:spacing w:val="6"/>
          <w:sz w:val="28"/>
          <w:szCs w:val="28"/>
        </w:rPr>
        <w:t>Развитие   памяти</w:t>
      </w:r>
      <w:proofErr w:type="gramStart"/>
      <w:r w:rsidRPr="00241966">
        <w:rPr>
          <w:rFonts w:ascii="Times New Roman" w:hAnsi="Times New Roman"/>
          <w:bCs/>
          <w:iCs/>
          <w:spacing w:val="6"/>
          <w:sz w:val="28"/>
          <w:szCs w:val="28"/>
        </w:rPr>
        <w:t xml:space="preserve">   </w:t>
      </w:r>
      <w:r w:rsidRPr="00241966">
        <w:rPr>
          <w:rFonts w:ascii="Times New Roman" w:hAnsi="Times New Roman"/>
          <w:spacing w:val="6"/>
          <w:sz w:val="28"/>
          <w:szCs w:val="28"/>
        </w:rPr>
        <w:t>(</w:t>
      </w:r>
      <w:proofErr w:type="gramEnd"/>
      <w:r w:rsidRPr="00241966">
        <w:rPr>
          <w:rFonts w:ascii="Times New Roman" w:hAnsi="Times New Roman"/>
          <w:spacing w:val="6"/>
          <w:sz w:val="28"/>
          <w:szCs w:val="28"/>
        </w:rPr>
        <w:t xml:space="preserve">расширение   объема,   устойчивость,   </w:t>
      </w:r>
      <w:r w:rsidRPr="00241966">
        <w:rPr>
          <w:rFonts w:ascii="Times New Roman" w:hAnsi="Times New Roman"/>
          <w:spacing w:val="6"/>
          <w:sz w:val="28"/>
          <w:szCs w:val="28"/>
        </w:rPr>
        <w:lastRenderedPageBreak/>
        <w:t xml:space="preserve">формирование   приемов </w:t>
      </w:r>
      <w:r w:rsidRPr="00241966">
        <w:rPr>
          <w:rFonts w:ascii="Times New Roman" w:hAnsi="Times New Roman"/>
          <w:spacing w:val="-1"/>
          <w:sz w:val="28"/>
          <w:szCs w:val="28"/>
        </w:rPr>
        <w:t>запоминания, развитие смысловой памяти);</w:t>
      </w:r>
    </w:p>
    <w:p w:rsidR="0040049C" w:rsidRPr="00241966" w:rsidRDefault="0040049C" w:rsidP="00241966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4"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1966">
        <w:rPr>
          <w:rFonts w:ascii="Times New Roman" w:hAnsi="Times New Roman"/>
          <w:bCs/>
          <w:iCs/>
          <w:spacing w:val="6"/>
          <w:sz w:val="28"/>
          <w:szCs w:val="28"/>
        </w:rPr>
        <w:t xml:space="preserve">Развитие      восприятия   </w:t>
      </w:r>
      <w:proofErr w:type="gramStart"/>
      <w:r w:rsidRPr="00241966">
        <w:rPr>
          <w:rFonts w:ascii="Times New Roman" w:hAnsi="Times New Roman"/>
          <w:bCs/>
          <w:iCs/>
          <w:spacing w:val="6"/>
          <w:sz w:val="28"/>
          <w:szCs w:val="28"/>
        </w:rPr>
        <w:t xml:space="preserve">   </w:t>
      </w:r>
      <w:r w:rsidRPr="00241966">
        <w:rPr>
          <w:rFonts w:ascii="Times New Roman" w:hAnsi="Times New Roman"/>
          <w:spacing w:val="6"/>
          <w:sz w:val="28"/>
          <w:szCs w:val="28"/>
        </w:rPr>
        <w:t>(</w:t>
      </w:r>
      <w:proofErr w:type="gramEnd"/>
      <w:r w:rsidRPr="00241966">
        <w:rPr>
          <w:rFonts w:ascii="Times New Roman" w:hAnsi="Times New Roman"/>
          <w:spacing w:val="6"/>
          <w:sz w:val="28"/>
          <w:szCs w:val="28"/>
        </w:rPr>
        <w:t xml:space="preserve">пространственного,      слухового,      фонематического), </w:t>
      </w:r>
      <w:r w:rsidRPr="00241966">
        <w:rPr>
          <w:rFonts w:ascii="Times New Roman" w:hAnsi="Times New Roman"/>
          <w:spacing w:val="-1"/>
          <w:sz w:val="28"/>
          <w:szCs w:val="28"/>
        </w:rPr>
        <w:t>пространственных и временных представлений, сенсомоторной координации;</w:t>
      </w:r>
    </w:p>
    <w:p w:rsidR="0040049C" w:rsidRPr="00241966" w:rsidRDefault="0040049C" w:rsidP="00241966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"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41966">
        <w:rPr>
          <w:rFonts w:ascii="Times New Roman" w:hAnsi="Times New Roman"/>
          <w:bCs/>
          <w:iCs/>
          <w:spacing w:val="4"/>
          <w:sz w:val="28"/>
          <w:szCs w:val="28"/>
        </w:rPr>
        <w:t xml:space="preserve">Формирование мыслительной деятельности: </w:t>
      </w:r>
      <w:r w:rsidRPr="00241966">
        <w:rPr>
          <w:rFonts w:ascii="Times New Roman" w:hAnsi="Times New Roman"/>
          <w:spacing w:val="4"/>
          <w:sz w:val="28"/>
          <w:szCs w:val="28"/>
        </w:rPr>
        <w:t xml:space="preserve">стимуляция мыслительной активности, </w:t>
      </w:r>
      <w:r w:rsidRPr="00241966">
        <w:rPr>
          <w:rFonts w:ascii="Times New Roman" w:hAnsi="Times New Roman"/>
          <w:spacing w:val="9"/>
          <w:sz w:val="28"/>
          <w:szCs w:val="28"/>
        </w:rPr>
        <w:t xml:space="preserve">формирование мыслительных операций (анализа, синтеза, выделения существенных </w:t>
      </w:r>
      <w:r w:rsidRPr="00241966">
        <w:rPr>
          <w:rFonts w:ascii="Times New Roman" w:hAnsi="Times New Roman"/>
          <w:spacing w:val="4"/>
          <w:sz w:val="28"/>
          <w:szCs w:val="28"/>
        </w:rPr>
        <w:t xml:space="preserve">признаков и закономерностей), развитие элементарного умозаключающего мышления и </w:t>
      </w:r>
      <w:r w:rsidRPr="00241966">
        <w:rPr>
          <w:rFonts w:ascii="Times New Roman" w:hAnsi="Times New Roman"/>
          <w:spacing w:val="-1"/>
          <w:sz w:val="28"/>
          <w:szCs w:val="28"/>
        </w:rPr>
        <w:t>гибкости мыслительных процессов.</w:t>
      </w:r>
    </w:p>
    <w:p w:rsidR="0040049C" w:rsidRPr="00241966" w:rsidRDefault="0040049C" w:rsidP="00241966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"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41966">
        <w:rPr>
          <w:rFonts w:ascii="Times New Roman" w:hAnsi="Times New Roman"/>
          <w:bCs/>
          <w:iCs/>
          <w:spacing w:val="2"/>
          <w:sz w:val="28"/>
          <w:szCs w:val="28"/>
        </w:rPr>
        <w:t xml:space="preserve">Развитие речи и коррекция звукопроизношения </w:t>
      </w:r>
      <w:r w:rsidRPr="00241966">
        <w:rPr>
          <w:rFonts w:ascii="Times New Roman" w:hAnsi="Times New Roman"/>
          <w:spacing w:val="2"/>
          <w:sz w:val="28"/>
          <w:szCs w:val="28"/>
        </w:rPr>
        <w:t xml:space="preserve">(развитие артикуляционной моторики, </w:t>
      </w:r>
      <w:r w:rsidRPr="00241966">
        <w:rPr>
          <w:rFonts w:ascii="Times New Roman" w:hAnsi="Times New Roman"/>
          <w:sz w:val="28"/>
          <w:szCs w:val="28"/>
        </w:rPr>
        <w:t xml:space="preserve">развитие общей и мелкой моторики, развитие фонематического восприятия, профилактики </w:t>
      </w:r>
      <w:proofErr w:type="spellStart"/>
      <w:r w:rsidRPr="00241966">
        <w:rPr>
          <w:rFonts w:ascii="Times New Roman" w:hAnsi="Times New Roman"/>
          <w:spacing w:val="-1"/>
          <w:sz w:val="28"/>
          <w:szCs w:val="28"/>
        </w:rPr>
        <w:t>дизграфии</w:t>
      </w:r>
      <w:proofErr w:type="spellEnd"/>
      <w:r w:rsidRPr="00241966">
        <w:rPr>
          <w:rFonts w:ascii="Times New Roman" w:hAnsi="Times New Roman"/>
          <w:spacing w:val="-1"/>
          <w:sz w:val="28"/>
          <w:szCs w:val="28"/>
        </w:rPr>
        <w:t xml:space="preserve"> и </w:t>
      </w:r>
      <w:proofErr w:type="spellStart"/>
      <w:r w:rsidRPr="00241966">
        <w:rPr>
          <w:rFonts w:ascii="Times New Roman" w:hAnsi="Times New Roman"/>
          <w:spacing w:val="-1"/>
          <w:sz w:val="28"/>
          <w:szCs w:val="28"/>
        </w:rPr>
        <w:t>дислексии</w:t>
      </w:r>
      <w:proofErr w:type="spellEnd"/>
      <w:r w:rsidRPr="00241966">
        <w:rPr>
          <w:rFonts w:ascii="Times New Roman" w:hAnsi="Times New Roman"/>
          <w:spacing w:val="-1"/>
          <w:sz w:val="28"/>
          <w:szCs w:val="28"/>
        </w:rPr>
        <w:t>).</w:t>
      </w:r>
    </w:p>
    <w:p w:rsidR="0040049C" w:rsidRPr="00241966" w:rsidRDefault="0040049C" w:rsidP="00241966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"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41966">
        <w:rPr>
          <w:rFonts w:ascii="Times New Roman" w:hAnsi="Times New Roman"/>
          <w:bCs/>
          <w:iCs/>
          <w:sz w:val="28"/>
          <w:szCs w:val="28"/>
        </w:rPr>
        <w:t xml:space="preserve">Развитие эмоционально-личностной сферы и коррекция ее недостатков: </w:t>
      </w:r>
    </w:p>
    <w:p w:rsidR="0040049C" w:rsidRPr="00241966" w:rsidRDefault="0040049C" w:rsidP="00241966">
      <w:pPr>
        <w:numPr>
          <w:ilvl w:val="0"/>
          <w:numId w:val="11"/>
        </w:numPr>
        <w:shd w:val="clear" w:color="auto" w:fill="FFFFFF"/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1966">
        <w:rPr>
          <w:rFonts w:ascii="Times New Roman" w:hAnsi="Times New Roman"/>
          <w:sz w:val="28"/>
          <w:szCs w:val="28"/>
        </w:rPr>
        <w:t xml:space="preserve">формирование способности управлять эмоциями, понимания чувств других людей; </w:t>
      </w:r>
    </w:p>
    <w:p w:rsidR="0040049C" w:rsidRPr="00241966" w:rsidRDefault="0040049C" w:rsidP="00241966">
      <w:pPr>
        <w:numPr>
          <w:ilvl w:val="0"/>
          <w:numId w:val="11"/>
        </w:numPr>
        <w:shd w:val="clear" w:color="auto" w:fill="FFFFFF"/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1966">
        <w:rPr>
          <w:rFonts w:ascii="Times New Roman" w:hAnsi="Times New Roman"/>
          <w:sz w:val="28"/>
          <w:szCs w:val="28"/>
        </w:rPr>
        <w:t xml:space="preserve">гармонизация аффективной сферы; </w:t>
      </w:r>
    </w:p>
    <w:p w:rsidR="0040049C" w:rsidRPr="00241966" w:rsidRDefault="0040049C" w:rsidP="00241966">
      <w:pPr>
        <w:numPr>
          <w:ilvl w:val="0"/>
          <w:numId w:val="11"/>
        </w:numPr>
        <w:shd w:val="clear" w:color="auto" w:fill="FFFFFF"/>
        <w:spacing w:line="240" w:lineRule="auto"/>
        <w:ind w:left="0" w:firstLine="709"/>
        <w:contextualSpacing/>
        <w:jc w:val="both"/>
        <w:rPr>
          <w:rFonts w:ascii="Times New Roman" w:hAnsi="Times New Roman"/>
          <w:spacing w:val="4"/>
          <w:sz w:val="28"/>
          <w:szCs w:val="28"/>
        </w:rPr>
      </w:pPr>
      <w:r w:rsidRPr="00241966">
        <w:rPr>
          <w:rFonts w:ascii="Times New Roman" w:hAnsi="Times New Roman"/>
          <w:sz w:val="28"/>
          <w:szCs w:val="28"/>
        </w:rPr>
        <w:t xml:space="preserve">профилактика и </w:t>
      </w:r>
      <w:r w:rsidRPr="00241966">
        <w:rPr>
          <w:rFonts w:ascii="Times New Roman" w:hAnsi="Times New Roman"/>
          <w:spacing w:val="-1"/>
          <w:sz w:val="28"/>
          <w:szCs w:val="28"/>
        </w:rPr>
        <w:t xml:space="preserve">устранение встречающихся аффективных и </w:t>
      </w:r>
      <w:proofErr w:type="spellStart"/>
      <w:r w:rsidRPr="00241966">
        <w:rPr>
          <w:rFonts w:ascii="Times New Roman" w:hAnsi="Times New Roman"/>
          <w:spacing w:val="-1"/>
          <w:sz w:val="28"/>
          <w:szCs w:val="28"/>
        </w:rPr>
        <w:t>негативистических</w:t>
      </w:r>
      <w:proofErr w:type="spellEnd"/>
      <w:r w:rsidRPr="00241966">
        <w:rPr>
          <w:rFonts w:ascii="Times New Roman" w:hAnsi="Times New Roman"/>
          <w:spacing w:val="-1"/>
          <w:sz w:val="28"/>
          <w:szCs w:val="28"/>
        </w:rPr>
        <w:t xml:space="preserve"> проявлений и других отклонений в </w:t>
      </w:r>
      <w:r w:rsidRPr="00241966">
        <w:rPr>
          <w:rFonts w:ascii="Times New Roman" w:hAnsi="Times New Roman"/>
          <w:spacing w:val="4"/>
          <w:sz w:val="28"/>
          <w:szCs w:val="28"/>
        </w:rPr>
        <w:t xml:space="preserve">поведении; </w:t>
      </w:r>
    </w:p>
    <w:p w:rsidR="0040049C" w:rsidRPr="00241966" w:rsidRDefault="0040049C" w:rsidP="00241966">
      <w:pPr>
        <w:numPr>
          <w:ilvl w:val="0"/>
          <w:numId w:val="11"/>
        </w:numPr>
        <w:shd w:val="clear" w:color="auto" w:fill="FFFFFF"/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1966">
        <w:rPr>
          <w:rFonts w:ascii="Times New Roman" w:hAnsi="Times New Roman"/>
          <w:spacing w:val="4"/>
          <w:sz w:val="28"/>
          <w:szCs w:val="28"/>
        </w:rPr>
        <w:t xml:space="preserve">предупреждение и преодоление негативных черт личности и формирующегося </w:t>
      </w:r>
      <w:r w:rsidRPr="00241966">
        <w:rPr>
          <w:rFonts w:ascii="Times New Roman" w:hAnsi="Times New Roman"/>
          <w:sz w:val="28"/>
          <w:szCs w:val="28"/>
        </w:rPr>
        <w:t xml:space="preserve">характера; </w:t>
      </w:r>
    </w:p>
    <w:p w:rsidR="0040049C" w:rsidRPr="00241966" w:rsidRDefault="0040049C" w:rsidP="00241966">
      <w:pPr>
        <w:numPr>
          <w:ilvl w:val="0"/>
          <w:numId w:val="11"/>
        </w:numPr>
        <w:shd w:val="clear" w:color="auto" w:fill="FFFFFF"/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1966">
        <w:rPr>
          <w:rFonts w:ascii="Times New Roman" w:hAnsi="Times New Roman"/>
          <w:sz w:val="28"/>
          <w:szCs w:val="28"/>
        </w:rPr>
        <w:t xml:space="preserve">развитие и тренировка механизмов, обеспечивающих адаптацию ребенка к новым социальным условиям; </w:t>
      </w:r>
    </w:p>
    <w:p w:rsidR="0040049C" w:rsidRPr="00241966" w:rsidRDefault="0040049C" w:rsidP="00241966">
      <w:pPr>
        <w:numPr>
          <w:ilvl w:val="0"/>
          <w:numId w:val="11"/>
        </w:numPr>
        <w:shd w:val="clear" w:color="auto" w:fill="FFFFFF"/>
        <w:spacing w:line="240" w:lineRule="auto"/>
        <w:ind w:left="0" w:firstLine="709"/>
        <w:contextualSpacing/>
        <w:jc w:val="both"/>
        <w:rPr>
          <w:rFonts w:ascii="Times New Roman" w:hAnsi="Times New Roman"/>
          <w:spacing w:val="-1"/>
          <w:sz w:val="28"/>
          <w:szCs w:val="28"/>
        </w:rPr>
      </w:pPr>
      <w:r w:rsidRPr="00241966">
        <w:rPr>
          <w:rFonts w:ascii="Times New Roman" w:hAnsi="Times New Roman"/>
          <w:sz w:val="28"/>
          <w:szCs w:val="28"/>
        </w:rPr>
        <w:t xml:space="preserve">создание условий для развития самосознания и формирования адекватной </w:t>
      </w:r>
      <w:r w:rsidRPr="00241966">
        <w:rPr>
          <w:rFonts w:ascii="Times New Roman" w:hAnsi="Times New Roman"/>
          <w:spacing w:val="-1"/>
          <w:sz w:val="28"/>
          <w:szCs w:val="28"/>
        </w:rPr>
        <w:t xml:space="preserve">самооценки; </w:t>
      </w:r>
    </w:p>
    <w:p w:rsidR="0040049C" w:rsidRPr="00241966" w:rsidRDefault="0040049C" w:rsidP="00241966">
      <w:pPr>
        <w:numPr>
          <w:ilvl w:val="0"/>
          <w:numId w:val="11"/>
        </w:numPr>
        <w:shd w:val="clear" w:color="auto" w:fill="FFFFFF"/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1966">
        <w:rPr>
          <w:rFonts w:ascii="Times New Roman" w:hAnsi="Times New Roman"/>
          <w:spacing w:val="-1"/>
          <w:sz w:val="28"/>
          <w:szCs w:val="28"/>
        </w:rPr>
        <w:t xml:space="preserve">развитие социальных эмоций, развитие коммуникативных способностей (в том числе </w:t>
      </w:r>
      <w:r w:rsidRPr="00241966">
        <w:rPr>
          <w:rFonts w:ascii="Times New Roman" w:hAnsi="Times New Roman"/>
          <w:sz w:val="28"/>
          <w:szCs w:val="28"/>
        </w:rPr>
        <w:t>стимуляция коммуникативной активности, создание условий, обеспечивающих формирование полноценных эмоциональных и деловых контактов со взрослыми и сверстниками).</w:t>
      </w:r>
    </w:p>
    <w:p w:rsidR="0040049C" w:rsidRPr="00241966" w:rsidRDefault="0040049C" w:rsidP="00241966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1966">
        <w:rPr>
          <w:rFonts w:ascii="Times New Roman" w:hAnsi="Times New Roman"/>
          <w:bCs/>
          <w:iCs/>
          <w:spacing w:val="-1"/>
          <w:sz w:val="28"/>
          <w:szCs w:val="28"/>
        </w:rPr>
        <w:t>Формирование произвольной регуляции деятельности и поведения (</w:t>
      </w:r>
      <w:r w:rsidRPr="00241966">
        <w:rPr>
          <w:rFonts w:ascii="Times New Roman" w:hAnsi="Times New Roman"/>
          <w:sz w:val="28"/>
          <w:szCs w:val="28"/>
        </w:rPr>
        <w:t xml:space="preserve">ставить и удерживать цель деятельности, планировать действия, определять и сохранять </w:t>
      </w:r>
      <w:r w:rsidRPr="00241966">
        <w:rPr>
          <w:rFonts w:ascii="Times New Roman" w:hAnsi="Times New Roman"/>
          <w:spacing w:val="6"/>
          <w:sz w:val="28"/>
          <w:szCs w:val="28"/>
        </w:rPr>
        <w:t xml:space="preserve">способ действий, использовать самоконтроль на всех этапах деятельности, осуществлять </w:t>
      </w:r>
      <w:r w:rsidRPr="00241966">
        <w:rPr>
          <w:rFonts w:ascii="Times New Roman" w:hAnsi="Times New Roman"/>
          <w:spacing w:val="5"/>
          <w:sz w:val="28"/>
          <w:szCs w:val="28"/>
        </w:rPr>
        <w:t xml:space="preserve">словесный отчет о процессе в результатах деятельности, оценивать процесс и результат </w:t>
      </w:r>
      <w:r w:rsidRPr="00241966">
        <w:rPr>
          <w:rFonts w:ascii="Times New Roman" w:hAnsi="Times New Roman"/>
          <w:spacing w:val="-2"/>
          <w:sz w:val="28"/>
          <w:szCs w:val="28"/>
        </w:rPr>
        <w:t>деятельности).</w:t>
      </w:r>
    </w:p>
    <w:p w:rsidR="0040049C" w:rsidRPr="00241966" w:rsidRDefault="0040049C" w:rsidP="00241966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241966">
        <w:rPr>
          <w:rFonts w:ascii="Times New Roman" w:hAnsi="Times New Roman"/>
          <w:iCs/>
          <w:sz w:val="28"/>
          <w:szCs w:val="28"/>
        </w:rPr>
        <w:t>3.</w:t>
      </w:r>
      <w:r w:rsidRPr="0024196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241966">
        <w:rPr>
          <w:rFonts w:ascii="Times New Roman" w:hAnsi="Times New Roman"/>
          <w:iCs/>
          <w:sz w:val="28"/>
          <w:szCs w:val="28"/>
        </w:rPr>
        <w:t>Консультативная работа</w:t>
      </w:r>
      <w:r w:rsidRPr="0024196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241966">
        <w:rPr>
          <w:rFonts w:ascii="Times New Roman" w:hAnsi="Times New Roman"/>
          <w:iCs/>
          <w:sz w:val="28"/>
          <w:szCs w:val="28"/>
        </w:rPr>
        <w:t xml:space="preserve">обеспечивает непрерывность </w:t>
      </w:r>
      <w:proofErr w:type="gramStart"/>
      <w:r w:rsidRPr="00241966">
        <w:rPr>
          <w:rFonts w:ascii="Times New Roman" w:hAnsi="Times New Roman"/>
          <w:iCs/>
          <w:sz w:val="28"/>
          <w:szCs w:val="28"/>
        </w:rPr>
        <w:t>специального сопровождения</w:t>
      </w:r>
      <w:proofErr w:type="gramEnd"/>
      <w:r w:rsidRPr="00241966">
        <w:rPr>
          <w:rFonts w:ascii="Times New Roman" w:hAnsi="Times New Roman"/>
          <w:iCs/>
          <w:sz w:val="28"/>
          <w:szCs w:val="28"/>
        </w:rPr>
        <w:t xml:space="preserve"> </w:t>
      </w:r>
      <w:r w:rsidRPr="00241966">
        <w:rPr>
          <w:rFonts w:ascii="Times New Roman" w:hAnsi="Times New Roman"/>
          <w:sz w:val="28"/>
          <w:szCs w:val="28"/>
        </w:rPr>
        <w:t>обучающегося</w:t>
      </w:r>
      <w:r w:rsidRPr="00241966">
        <w:rPr>
          <w:rFonts w:ascii="Times New Roman" w:hAnsi="Times New Roman"/>
          <w:iCs/>
          <w:sz w:val="28"/>
          <w:szCs w:val="28"/>
        </w:rPr>
        <w:t xml:space="preserve"> с ограниченными возможностями здоровья и его семьи по вопросам реализации дифференцированных психолого-педагогических условий обучения, воспитания, коррекции, развития и социализации обучающегося.</w:t>
      </w:r>
      <w:r w:rsidRPr="00241966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40049C" w:rsidRPr="00241966" w:rsidRDefault="0040049C" w:rsidP="00241966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41966">
        <w:rPr>
          <w:rFonts w:ascii="Times New Roman" w:hAnsi="Times New Roman"/>
          <w:iCs/>
          <w:sz w:val="28"/>
          <w:szCs w:val="28"/>
        </w:rPr>
        <w:t>Консультативная работа включает:</w:t>
      </w:r>
    </w:p>
    <w:p w:rsidR="0040049C" w:rsidRPr="00241966" w:rsidRDefault="0040049C" w:rsidP="00241966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-142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241966">
        <w:rPr>
          <w:rFonts w:ascii="Times New Roman" w:hAnsi="Times New Roman"/>
          <w:sz w:val="28"/>
          <w:szCs w:val="28"/>
        </w:rPr>
        <w:t>выработку совместных обоснованных рекомендаций по основным направлениям работы с обучающимся с ограниченными возможностями здоровья, единых для всех участников образовательной деятельности;</w:t>
      </w:r>
    </w:p>
    <w:p w:rsidR="0040049C" w:rsidRPr="00241966" w:rsidRDefault="0040049C" w:rsidP="00241966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-142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241966">
        <w:rPr>
          <w:rFonts w:ascii="Times New Roman" w:hAnsi="Times New Roman"/>
          <w:sz w:val="28"/>
          <w:szCs w:val="28"/>
        </w:rPr>
        <w:lastRenderedPageBreak/>
        <w:t>консультирование специалистами педагогов по выбору индивидуально-ориентированных методов и приёмов работы с обучающимся с ограниченными возможностями здоровья;</w:t>
      </w:r>
    </w:p>
    <w:p w:rsidR="0040049C" w:rsidRPr="00241966" w:rsidRDefault="0040049C" w:rsidP="00241966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-142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241966">
        <w:rPr>
          <w:rFonts w:ascii="Times New Roman" w:hAnsi="Times New Roman"/>
          <w:sz w:val="28"/>
          <w:szCs w:val="28"/>
        </w:rPr>
        <w:t>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здоровья.</w:t>
      </w:r>
    </w:p>
    <w:p w:rsidR="0040049C" w:rsidRPr="00241966" w:rsidRDefault="0040049C" w:rsidP="00241966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41966">
        <w:rPr>
          <w:rFonts w:ascii="Times New Roman" w:hAnsi="Times New Roman"/>
          <w:iCs/>
          <w:sz w:val="28"/>
          <w:szCs w:val="28"/>
        </w:rPr>
        <w:t>4. Информационно-просветительская работа</w:t>
      </w:r>
      <w:r w:rsidRPr="0024196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241966">
        <w:rPr>
          <w:rFonts w:ascii="Times New Roman" w:hAnsi="Times New Roman"/>
          <w:iCs/>
          <w:sz w:val="28"/>
          <w:szCs w:val="28"/>
        </w:rPr>
        <w:t xml:space="preserve">направлена на разъяснительную деятельность по вопросам, связанным с особенностями образовательного процесса для </w:t>
      </w:r>
      <w:r w:rsidRPr="00241966">
        <w:rPr>
          <w:rFonts w:ascii="Times New Roman" w:hAnsi="Times New Roman"/>
          <w:sz w:val="28"/>
          <w:szCs w:val="28"/>
        </w:rPr>
        <w:t>обучающегося</w:t>
      </w:r>
      <w:r w:rsidRPr="00241966">
        <w:rPr>
          <w:rFonts w:ascii="Times New Roman" w:hAnsi="Times New Roman"/>
          <w:iCs/>
          <w:sz w:val="28"/>
          <w:szCs w:val="28"/>
        </w:rPr>
        <w:t>, со всеми участниками образовательной деятельности — обучающимися (как имеющими, так и не имеющими недостатки в развитии), их родителями (законными представителями), педагогическими работниками.</w:t>
      </w:r>
    </w:p>
    <w:p w:rsidR="0040049C" w:rsidRPr="00241966" w:rsidRDefault="0040049C" w:rsidP="00241966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41966">
        <w:rPr>
          <w:rFonts w:ascii="Times New Roman" w:hAnsi="Times New Roman"/>
          <w:iCs/>
          <w:sz w:val="28"/>
          <w:szCs w:val="28"/>
        </w:rPr>
        <w:t>Информационно-просветительская работа предусматривает:</w:t>
      </w:r>
    </w:p>
    <w:p w:rsidR="0040049C" w:rsidRPr="00241966" w:rsidRDefault="0040049C" w:rsidP="00241966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1966">
        <w:rPr>
          <w:rFonts w:ascii="Times New Roman" w:hAnsi="Times New Roman"/>
          <w:sz w:val="28"/>
          <w:szCs w:val="28"/>
        </w:rPr>
        <w:t>различные формы просветительской деятельности (лекции, беседы, оформление информационных стендов, выпуск буклетов), направленные на разъяснение участникам образовательной деятельности – обучающимся (как имеющим, так и не имеющим недостатки в развитии), их родителям (законным представителям), педагогическим работникам, — вопросов, связанных с особенностями образовательной деятельности и сопровождения обучающегося с ограниченными возможностями здоровья;</w:t>
      </w:r>
    </w:p>
    <w:p w:rsidR="0040049C" w:rsidRPr="00241966" w:rsidRDefault="0040049C" w:rsidP="00241966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1966">
        <w:rPr>
          <w:rFonts w:ascii="Times New Roman" w:hAnsi="Times New Roman"/>
          <w:sz w:val="28"/>
          <w:szCs w:val="28"/>
        </w:rPr>
        <w:t>проведение тематических выступлений для педагогов и родителей по разъяснению индивидуально-типологических особенностей обучающегося с ограниченными возможностями здоровья.</w:t>
      </w:r>
    </w:p>
    <w:p w:rsidR="0040049C" w:rsidRPr="00241966" w:rsidRDefault="0040049C" w:rsidP="00241966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41966">
        <w:rPr>
          <w:rFonts w:ascii="Times New Roman" w:hAnsi="Times New Roman"/>
          <w:iCs/>
          <w:sz w:val="28"/>
          <w:szCs w:val="28"/>
        </w:rPr>
        <w:t>В школе проводятся следующие мероприятия:</w:t>
      </w:r>
    </w:p>
    <w:p w:rsidR="0040049C" w:rsidRPr="00241966" w:rsidRDefault="0040049C" w:rsidP="0024196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41966">
        <w:rPr>
          <w:rFonts w:ascii="Times New Roman" w:hAnsi="Times New Roman"/>
          <w:iCs/>
          <w:sz w:val="28"/>
          <w:szCs w:val="28"/>
        </w:rPr>
        <w:t>Родительские собрания;</w:t>
      </w:r>
    </w:p>
    <w:p w:rsidR="0040049C" w:rsidRPr="00241966" w:rsidRDefault="0040049C" w:rsidP="0024196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1966">
        <w:rPr>
          <w:rFonts w:ascii="Times New Roman" w:hAnsi="Times New Roman"/>
          <w:bCs/>
          <w:sz w:val="28"/>
          <w:szCs w:val="28"/>
        </w:rPr>
        <w:t>В</w:t>
      </w:r>
      <w:r w:rsidRPr="00241966">
        <w:rPr>
          <w:rFonts w:ascii="Times New Roman" w:hAnsi="Times New Roman"/>
          <w:sz w:val="28"/>
          <w:szCs w:val="28"/>
        </w:rPr>
        <w:t>стречи родителей с представителями педагогического</w:t>
      </w:r>
      <w:r w:rsidRPr="00241966">
        <w:rPr>
          <w:rFonts w:ascii="Times New Roman" w:hAnsi="Times New Roman"/>
          <w:bCs/>
          <w:sz w:val="28"/>
          <w:szCs w:val="28"/>
        </w:rPr>
        <w:t xml:space="preserve"> </w:t>
      </w:r>
      <w:r w:rsidRPr="00241966">
        <w:rPr>
          <w:rFonts w:ascii="Times New Roman" w:hAnsi="Times New Roman"/>
          <w:sz w:val="28"/>
          <w:szCs w:val="28"/>
        </w:rPr>
        <w:t>коллектива (директором, зам. директором, учителем, педагогом-психологом,</w:t>
      </w:r>
      <w:r w:rsidRPr="00241966">
        <w:rPr>
          <w:rFonts w:ascii="Times New Roman" w:hAnsi="Times New Roman"/>
          <w:bCs/>
          <w:sz w:val="28"/>
          <w:szCs w:val="28"/>
        </w:rPr>
        <w:t xml:space="preserve"> </w:t>
      </w:r>
      <w:r w:rsidRPr="00241966">
        <w:rPr>
          <w:rFonts w:ascii="Times New Roman" w:hAnsi="Times New Roman"/>
          <w:sz w:val="28"/>
          <w:szCs w:val="28"/>
        </w:rPr>
        <w:t>представителями правопорядка) по темам и проблемам воспитания и</w:t>
      </w:r>
      <w:r w:rsidRPr="00241966">
        <w:rPr>
          <w:rFonts w:ascii="Times New Roman" w:hAnsi="Times New Roman"/>
          <w:bCs/>
          <w:sz w:val="28"/>
          <w:szCs w:val="28"/>
        </w:rPr>
        <w:t xml:space="preserve"> </w:t>
      </w:r>
      <w:r w:rsidRPr="00241966">
        <w:rPr>
          <w:rFonts w:ascii="Times New Roman" w:hAnsi="Times New Roman"/>
          <w:sz w:val="28"/>
          <w:szCs w:val="28"/>
        </w:rPr>
        <w:t xml:space="preserve">развития. </w:t>
      </w:r>
    </w:p>
    <w:p w:rsidR="0040049C" w:rsidRPr="00241966" w:rsidRDefault="0040049C" w:rsidP="0024196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1966">
        <w:rPr>
          <w:rFonts w:ascii="Times New Roman" w:hAnsi="Times New Roman"/>
          <w:sz w:val="28"/>
          <w:szCs w:val="28"/>
        </w:rPr>
        <w:t>Психолого-медико-педагогические консилиумы;</w:t>
      </w:r>
    </w:p>
    <w:p w:rsidR="0040049C" w:rsidRPr="00241966" w:rsidRDefault="0040049C" w:rsidP="0024196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1966">
        <w:rPr>
          <w:rFonts w:ascii="Times New Roman" w:hAnsi="Times New Roman"/>
          <w:sz w:val="28"/>
          <w:szCs w:val="28"/>
        </w:rPr>
        <w:t>Педагогические советы;</w:t>
      </w:r>
    </w:p>
    <w:p w:rsidR="0040049C" w:rsidRPr="00241966" w:rsidRDefault="0040049C" w:rsidP="0024196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1966">
        <w:rPr>
          <w:rFonts w:ascii="Times New Roman" w:hAnsi="Times New Roman"/>
          <w:sz w:val="28"/>
          <w:szCs w:val="28"/>
        </w:rPr>
        <w:t>Совещания.</w:t>
      </w:r>
    </w:p>
    <w:p w:rsidR="00E25C94" w:rsidRPr="00045E70" w:rsidRDefault="00045E70" w:rsidP="0025667A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также разработана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42369F">
        <w:rPr>
          <w:rFonts w:ascii="Times New Roman" w:hAnsi="Times New Roman" w:cs="Times New Roman"/>
          <w:sz w:val="28"/>
          <w:szCs w:val="28"/>
        </w:rPr>
        <w:t>Программа психолого-педагогического сопровождения образовательно</w:t>
      </w:r>
      <w:r w:rsidR="00167919">
        <w:rPr>
          <w:rFonts w:ascii="Times New Roman" w:hAnsi="Times New Roman" w:cs="Times New Roman"/>
          <w:sz w:val="28"/>
          <w:szCs w:val="28"/>
        </w:rPr>
        <w:t xml:space="preserve">й </w:t>
      </w:r>
      <w:r w:rsidR="0042369F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DA5439" w:rsidRPr="00DA5439">
        <w:rPr>
          <w:rFonts w:ascii="Times New Roman" w:hAnsi="Times New Roman" w:cs="Times New Roman"/>
          <w:sz w:val="28"/>
          <w:szCs w:val="28"/>
        </w:rPr>
        <w:t>для оказания</w:t>
      </w:r>
      <w:r w:rsidR="00DA5439" w:rsidRPr="00DA54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5439" w:rsidRPr="00DA5439">
        <w:rPr>
          <w:rFonts w:ascii="Times New Roman" w:hAnsi="Times New Roman" w:cs="Times New Roman"/>
          <w:sz w:val="28"/>
          <w:szCs w:val="28"/>
        </w:rPr>
        <w:t>комплексной психолого-социально-педагогической помощи и поддержки обучающимся с ограниченными возможностями здоровья при освоении основных и дополнительных общеобразовательных программ</w:t>
      </w:r>
      <w:r w:rsidR="00E25C94">
        <w:rPr>
          <w:rFonts w:ascii="Times New Roman" w:hAnsi="Times New Roman" w:cs="Times New Roman"/>
          <w:sz w:val="28"/>
          <w:szCs w:val="28"/>
        </w:rPr>
        <w:t>.</w:t>
      </w:r>
    </w:p>
    <w:p w:rsidR="00DA5439" w:rsidRPr="00DA5439" w:rsidRDefault="00DA5439" w:rsidP="002566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439">
        <w:rPr>
          <w:rFonts w:ascii="Times New Roman" w:hAnsi="Times New Roman" w:cs="Times New Roman"/>
          <w:sz w:val="28"/>
          <w:szCs w:val="28"/>
        </w:rPr>
        <w:t xml:space="preserve"> В рамках этой программы деятельность </w:t>
      </w:r>
      <w:r w:rsidR="00C53AB7">
        <w:rPr>
          <w:rFonts w:ascii="Times New Roman" w:hAnsi="Times New Roman" w:cs="Times New Roman"/>
          <w:sz w:val="28"/>
          <w:szCs w:val="28"/>
        </w:rPr>
        <w:t xml:space="preserve">по психологическому сопровождению </w:t>
      </w:r>
      <w:r w:rsidRPr="00DA5439">
        <w:rPr>
          <w:rFonts w:ascii="Times New Roman" w:hAnsi="Times New Roman" w:cs="Times New Roman"/>
          <w:sz w:val="28"/>
          <w:szCs w:val="28"/>
        </w:rPr>
        <w:t>осуществляется в следующих направлениях:</w:t>
      </w:r>
    </w:p>
    <w:p w:rsidR="00C53AB7" w:rsidRPr="00241966" w:rsidRDefault="00C53AB7" w:rsidP="0025667A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Духовно-нравственное:</w:t>
      </w:r>
    </w:p>
    <w:p w:rsidR="00C53AB7" w:rsidRPr="00241966" w:rsidRDefault="00C53AB7" w:rsidP="0025667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 создание условий по сопровождению процесса духовно-нравственного развития и воспитания обучающихся в образовательном пространстве.</w:t>
      </w:r>
    </w:p>
    <w:p w:rsidR="00C53AB7" w:rsidRPr="00241966" w:rsidRDefault="00C53AB7" w:rsidP="0025667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C53AB7" w:rsidRPr="00241966" w:rsidRDefault="00C53AB7" w:rsidP="0025667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- отразить теоретические основы духовно-нравственного развития и воспитания школьников;</w:t>
      </w:r>
    </w:p>
    <w:p w:rsidR="00C53AB7" w:rsidRPr="00241966" w:rsidRDefault="00C53AB7" w:rsidP="0025667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 показать особенности духовно-нравственного развития и </w:t>
      </w:r>
      <w:proofErr w:type="gramStart"/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  детей</w:t>
      </w:r>
      <w:proofErr w:type="gramEnd"/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разного возраста;</w:t>
      </w:r>
    </w:p>
    <w:p w:rsidR="00C53AB7" w:rsidRPr="00241966" w:rsidRDefault="00C53AB7" w:rsidP="0025667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разработать проекты, направленные на психологическое сопровождение процесса духовно-нравственного развития и воспитания детей в образовательном пространстве.</w:t>
      </w:r>
    </w:p>
    <w:p w:rsidR="00C53AB7" w:rsidRPr="00241966" w:rsidRDefault="00C53AB7" w:rsidP="0025667A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работы:</w:t>
      </w:r>
    </w:p>
    <w:p w:rsidR="00C53AB7" w:rsidRPr="00241966" w:rsidRDefault="00C53AB7" w:rsidP="0025667A">
      <w:pPr>
        <w:numPr>
          <w:ilvl w:val="0"/>
          <w:numId w:val="20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– предупреждение возникновения яв</w:t>
      </w:r>
      <w:r w:rsidR="00651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лений </w:t>
      </w:r>
      <w:proofErr w:type="spellStart"/>
      <w:r w:rsidR="0065128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="00651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обучающихся,</w:t>
      </w: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разработка конкретных рекомендаций педагогическим работникам, родителям по оказанию помощи в вопросах воспитания, обучения и развития с учетом возрастных и индивидуальных особенностей.</w:t>
      </w:r>
    </w:p>
    <w:p w:rsidR="00C53AB7" w:rsidRPr="00241966" w:rsidRDefault="00C53AB7" w:rsidP="0025667A">
      <w:pPr>
        <w:numPr>
          <w:ilvl w:val="0"/>
          <w:numId w:val="20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индивидуальная и групповая -  выявление наиболее важных особенностей деятельности, поведения и психического состояния школьников, которые должны быть учтены в процессе сопровождения.</w:t>
      </w:r>
    </w:p>
    <w:p w:rsidR="00C53AB7" w:rsidRPr="00241966" w:rsidRDefault="00C53AB7" w:rsidP="0025667A">
      <w:pPr>
        <w:numPr>
          <w:ilvl w:val="0"/>
          <w:numId w:val="20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(индивидуальное и групповое) - оказание помощи и создание условий для развития личности, способности выбирать и действовать по собственному усмотрению, обучатся новому поведению.</w:t>
      </w:r>
    </w:p>
    <w:p w:rsidR="00C53AB7" w:rsidRPr="00241966" w:rsidRDefault="00C53AB7" w:rsidP="0025667A">
      <w:pPr>
        <w:numPr>
          <w:ilvl w:val="0"/>
          <w:numId w:val="20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 работа (индивидуальная и групповая) - формирование потребности в новом знании, возможности его приобретения и реализации в деятельности и общении.</w:t>
      </w:r>
    </w:p>
    <w:p w:rsidR="00C53AB7" w:rsidRPr="00241966" w:rsidRDefault="00C53AB7" w:rsidP="0025667A">
      <w:pPr>
        <w:numPr>
          <w:ilvl w:val="0"/>
          <w:numId w:val="20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Коррекционная работа (индивидуальная и групповая) – организация работы, прежде всего с обучающимися, имеющими проблемы в обучении, поведении и личностном развитии, выявленные в процессе диагностики.</w:t>
      </w:r>
    </w:p>
    <w:p w:rsidR="00C53AB7" w:rsidRPr="00241966" w:rsidRDefault="00C53AB7" w:rsidP="0025667A">
      <w:pPr>
        <w:numPr>
          <w:ilvl w:val="0"/>
          <w:numId w:val="20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просвещение и образование - формирование потребности в психологических знаниях, желания использовать их в интересах собственного развития; создание условий для полноценного личностного развития и самоопределения обучающихся, воспитанников на каждом возрастном этапе, а также в своевременном предупреждении возможных нарушений в становлении личности и развитии интеллекта.</w:t>
      </w:r>
    </w:p>
    <w:p w:rsidR="00C53AB7" w:rsidRPr="00241966" w:rsidRDefault="00C53AB7" w:rsidP="0025667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Экспертиза</w:t>
      </w: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(образовательных и учебных программ, проектов, пособий, образовательной среды, профессиональной деятельности специалистов образовательного учреждения):</w:t>
      </w:r>
    </w:p>
    <w:p w:rsidR="00C53AB7" w:rsidRPr="00241966" w:rsidRDefault="00C53AB7" w:rsidP="0025667A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результат:</w:t>
      </w:r>
    </w:p>
    <w:p w:rsidR="00C53AB7" w:rsidRPr="00241966" w:rsidRDefault="00C53AB7" w:rsidP="0025667A">
      <w:pPr>
        <w:numPr>
          <w:ilvl w:val="0"/>
          <w:numId w:val="14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ценностное отношение к Родине, своему народу, своему краю, отечественному культурно-историческому наследию, традициям, старшему поколению;</w:t>
      </w:r>
    </w:p>
    <w:p w:rsidR="00C53AB7" w:rsidRPr="00241966" w:rsidRDefault="00C53AB7" w:rsidP="0025667A">
      <w:pPr>
        <w:numPr>
          <w:ilvl w:val="0"/>
          <w:numId w:val="14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социальной и межкультурной коммуникации;</w:t>
      </w:r>
    </w:p>
    <w:p w:rsidR="00C53AB7" w:rsidRPr="00241966" w:rsidRDefault="00C53AB7" w:rsidP="0025667A">
      <w:pPr>
        <w:numPr>
          <w:ilvl w:val="0"/>
          <w:numId w:val="14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о моральных нормах и правилах нравственного поведения, в том числе об этических нормах взаимоотношений с людьми, между поколениями, этносами, носителями разных убеждений, представителями различных социальных групп;</w:t>
      </w:r>
    </w:p>
    <w:p w:rsidR="00C53AB7" w:rsidRPr="00241966" w:rsidRDefault="00C53AB7" w:rsidP="0025667A">
      <w:pPr>
        <w:numPr>
          <w:ilvl w:val="0"/>
          <w:numId w:val="14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нормами;</w:t>
      </w:r>
    </w:p>
    <w:p w:rsidR="00C53AB7" w:rsidRPr="00241966" w:rsidRDefault="00C53AB7" w:rsidP="0025667A">
      <w:pPr>
        <w:numPr>
          <w:ilvl w:val="0"/>
          <w:numId w:val="14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уважительное отношение к традициям и обычаям;</w:t>
      </w:r>
    </w:p>
    <w:p w:rsidR="00C53AB7" w:rsidRPr="00241966" w:rsidRDefault="00C53AB7" w:rsidP="0025667A">
      <w:pPr>
        <w:numPr>
          <w:ilvl w:val="0"/>
          <w:numId w:val="14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неравнодушие к жизненным проблемам других людей, сочувствие к человеку, находящемуся в трудной ситуации;</w:t>
      </w:r>
    </w:p>
    <w:p w:rsidR="00C53AB7" w:rsidRPr="00241966" w:rsidRDefault="00C53AB7" w:rsidP="0025667A">
      <w:pPr>
        <w:numPr>
          <w:ilvl w:val="0"/>
          <w:numId w:val="14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людей;</w:t>
      </w:r>
    </w:p>
    <w:p w:rsidR="00C53AB7" w:rsidRPr="00241966" w:rsidRDefault="00C53AB7" w:rsidP="0025667A">
      <w:pPr>
        <w:numPr>
          <w:ilvl w:val="0"/>
          <w:numId w:val="14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заботливое отношение к младшим;</w:t>
      </w:r>
    </w:p>
    <w:p w:rsidR="00C53AB7" w:rsidRPr="00241966" w:rsidRDefault="00C53AB7" w:rsidP="0025667A">
      <w:pPr>
        <w:numPr>
          <w:ilvl w:val="0"/>
          <w:numId w:val="14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ценностное отношение к труду и творчеству;</w:t>
      </w:r>
    </w:p>
    <w:p w:rsidR="00C53AB7" w:rsidRPr="00241966" w:rsidRDefault="00C53AB7" w:rsidP="0025667A">
      <w:pPr>
        <w:numPr>
          <w:ilvl w:val="0"/>
          <w:numId w:val="14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первоначальные навыки трудового творческого сотрудничества со сверстниками и взрослыми;</w:t>
      </w:r>
    </w:p>
    <w:p w:rsidR="00C53AB7" w:rsidRPr="00241966" w:rsidRDefault="00C53AB7" w:rsidP="0025667A">
      <w:pPr>
        <w:numPr>
          <w:ilvl w:val="0"/>
          <w:numId w:val="14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приоритета нравственных основ труда, творчества, создания нового;</w:t>
      </w:r>
    </w:p>
    <w:p w:rsidR="00C53AB7" w:rsidRPr="00241966" w:rsidRDefault="00C53AB7" w:rsidP="0025667A">
      <w:pPr>
        <w:numPr>
          <w:ilvl w:val="0"/>
          <w:numId w:val="14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потребности и умения выражать себя в различных доступных и наиболее привлекательных для подростка видах творческой деятельности;</w:t>
      </w:r>
    </w:p>
    <w:p w:rsidR="00C53AB7" w:rsidRPr="00241966" w:rsidRDefault="00C53AB7" w:rsidP="0025667A">
      <w:pPr>
        <w:numPr>
          <w:ilvl w:val="0"/>
          <w:numId w:val="14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 к самореализации в социальном творчестве, познавательной и практической, общественно полезной деятельности.</w:t>
      </w:r>
    </w:p>
    <w:p w:rsidR="00C53AB7" w:rsidRPr="00241966" w:rsidRDefault="00C53AB7" w:rsidP="0025667A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Коррекционная работа:</w:t>
      </w:r>
    </w:p>
    <w:p w:rsidR="00C53AB7" w:rsidRPr="00241966" w:rsidRDefault="00C53AB7" w:rsidP="0025667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 создание условий для обеспечения психологической коррекции недостатков в развитии детей с ограниченными возможностями здоровья и оказание помощи детям этой категории в освоении образовательной программы.</w:t>
      </w:r>
    </w:p>
    <w:p w:rsidR="00C53AB7" w:rsidRPr="00241966" w:rsidRDefault="00C53AB7" w:rsidP="0025667A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C53AB7" w:rsidRPr="00241966" w:rsidRDefault="00C53AB7" w:rsidP="0025667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выявить особые образовательные потребности детей с ограниченными возможностями здоровья, обусловленные недостатками в их физическом и (или) психическом развитии.</w:t>
      </w:r>
    </w:p>
    <w:p w:rsidR="00C53AB7" w:rsidRPr="00241966" w:rsidRDefault="00C53AB7" w:rsidP="0025667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определить особенности организации образовательной деятельности для рассматриваемой категории детей в соответствии с индивидуальными особенностями каждого ребёнка, структурой нарушения развития и степенью его выраженности.</w:t>
      </w:r>
    </w:p>
    <w:p w:rsidR="00C53AB7" w:rsidRPr="00241966" w:rsidRDefault="00C53AB7" w:rsidP="0025667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осуществить индивидуально ориентированную психолого-педагогическую помощь детям с ограниченными возможностями здоровья с учетом особенностей психофизического развития и индивидуальных возможностей детей.</w:t>
      </w:r>
    </w:p>
    <w:p w:rsidR="00C53AB7" w:rsidRPr="00241966" w:rsidRDefault="00C53AB7" w:rsidP="0025667A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работы:</w:t>
      </w:r>
    </w:p>
    <w:p w:rsidR="00C53AB7" w:rsidRPr="00241966" w:rsidRDefault="00C53AB7" w:rsidP="0025667A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Диагностическое направление.</w:t>
      </w:r>
    </w:p>
    <w:p w:rsidR="00C53AB7" w:rsidRPr="00241966" w:rsidRDefault="00C53AB7" w:rsidP="0025667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обеспечение психолого-медико-педагогического обследования обучающихся ограниченными возможностями здоровья для выявления недостатков в развитии и </w:t>
      </w:r>
      <w:proofErr w:type="gramStart"/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особых образовательных потребностей</w:t>
      </w:r>
      <w:proofErr w:type="gramEnd"/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с ограниченными возможностями здоровья.</w:t>
      </w:r>
    </w:p>
    <w:p w:rsidR="00C53AB7" w:rsidRPr="00241966" w:rsidRDefault="00C53AB7" w:rsidP="0025667A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Консультативное направление.</w:t>
      </w:r>
    </w:p>
    <w:p w:rsidR="00C53AB7" w:rsidRPr="00241966" w:rsidRDefault="00C53AB7" w:rsidP="0025667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всех участников образовательн</w:t>
      </w:r>
      <w:r w:rsidR="00493DC1"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3DC1"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отношений</w:t>
      </w: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вопросам, связанным с особенностями образовательно</w:t>
      </w:r>
      <w:r w:rsidR="00493DC1"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3DC1"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данной категории детей с целью создания адаптивной среды, позволяющей обеспечить полноценную интеграцию и личностную </w:t>
      </w:r>
      <w:r w:rsidR="00493DC1"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самореализацию в образовательной</w:t>
      </w: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3DC1"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организации.</w:t>
      </w:r>
    </w:p>
    <w:p w:rsidR="00C53AB7" w:rsidRPr="00241966" w:rsidRDefault="00493DC1" w:rsidP="0025667A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C53AB7"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Коррекционное направление:</w:t>
      </w:r>
    </w:p>
    <w:p w:rsidR="00C53AB7" w:rsidRPr="00241966" w:rsidRDefault="00C53AB7" w:rsidP="0025667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Уменьшить степень выраженности патологии, ее поведенческие последствия, предупредить появление вторичных отклонений в развитии, обеспечить максимальную реализацию реабилитационного потенциала ребенка.</w:t>
      </w:r>
    </w:p>
    <w:p w:rsidR="00C53AB7" w:rsidRPr="00241966" w:rsidRDefault="00C53AB7" w:rsidP="0025667A">
      <w:pPr>
        <w:numPr>
          <w:ilvl w:val="0"/>
          <w:numId w:val="15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Динамический контроль помогает отследить эффективность или неэффективность разработанной программы, внести корректировки в перспективные планы.</w:t>
      </w:r>
    </w:p>
    <w:p w:rsidR="00C53AB7" w:rsidRPr="00241966" w:rsidRDefault="00C53AB7" w:rsidP="0025667A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результат:</w:t>
      </w:r>
    </w:p>
    <w:p w:rsidR="00C53AB7" w:rsidRPr="00241966" w:rsidRDefault="00C53AB7" w:rsidP="0025667A">
      <w:pPr>
        <w:numPr>
          <w:ilvl w:val="0"/>
          <w:numId w:val="16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доли выявленных детей с ограниченными возможностями здоровья, своевременно получивших психологическую коррекционную помощь.</w:t>
      </w:r>
    </w:p>
    <w:p w:rsidR="00C53AB7" w:rsidRPr="00241966" w:rsidRDefault="00C53AB7" w:rsidP="0025667A">
      <w:pPr>
        <w:numPr>
          <w:ilvl w:val="0"/>
          <w:numId w:val="16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доли обучающихся с ограниченными возможностями здоровья качественно освоивших образовательную программу.</w:t>
      </w:r>
    </w:p>
    <w:p w:rsidR="00C53AB7" w:rsidRPr="00241966" w:rsidRDefault="00C53AB7" w:rsidP="0025667A">
      <w:pPr>
        <w:numPr>
          <w:ilvl w:val="0"/>
          <w:numId w:val="16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раннее выявление недостатков в развитии и особых образовательных </w:t>
      </w:r>
      <w:proofErr w:type="spellStart"/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отребностей</w:t>
      </w:r>
      <w:proofErr w:type="spellEnd"/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с ограниченными возможностями здоровья.</w:t>
      </w:r>
    </w:p>
    <w:p w:rsidR="00C53AB7" w:rsidRPr="00241966" w:rsidRDefault="00C53AB7" w:rsidP="0025667A">
      <w:pPr>
        <w:numPr>
          <w:ilvl w:val="0"/>
          <w:numId w:val="16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успешная адаптация обучающихся с ограниченными возможностями здоровья к условиям образовательной среды.</w:t>
      </w:r>
    </w:p>
    <w:p w:rsidR="00C53AB7" w:rsidRPr="00241966" w:rsidRDefault="00C53AB7" w:rsidP="0025667A">
      <w:pPr>
        <w:numPr>
          <w:ilvl w:val="0"/>
          <w:numId w:val="16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уменьшение степени выраженности патологии, ее поведенческих последствий, предупреждение появления вторичных отклонений в развитии ребенка</w:t>
      </w:r>
      <w:r w:rsidR="00493DC1"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3AB7" w:rsidRPr="00241966" w:rsidRDefault="00493DC1" w:rsidP="0025667A">
      <w:pPr>
        <w:spacing w:before="100" w:beforeAutospacing="1" w:after="100" w:afterAutospacing="1" w:line="240" w:lineRule="auto"/>
        <w:ind w:left="709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r w:rsidR="00C53AB7" w:rsidRPr="002419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аботы с одаренными детьм</w:t>
      </w:r>
      <w:r w:rsidRPr="002419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C53AB7" w:rsidRPr="002419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C53AB7" w:rsidRPr="00241966" w:rsidRDefault="00C53AB7" w:rsidP="0025667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 создание условий для выявления, развития и поддержки видов одаренности в образовательной среде.</w:t>
      </w:r>
    </w:p>
    <w:p w:rsidR="00C53AB7" w:rsidRPr="00241966" w:rsidRDefault="00C53AB7" w:rsidP="0025667A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C53AB7" w:rsidRPr="00241966" w:rsidRDefault="00C53AB7" w:rsidP="0025667A">
      <w:pPr>
        <w:numPr>
          <w:ilvl w:val="0"/>
          <w:numId w:val="17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подбор диагностического комплекса для выявления вида одаренности детей с учетом возрастных особенностей.</w:t>
      </w:r>
    </w:p>
    <w:p w:rsidR="00C53AB7" w:rsidRPr="00241966" w:rsidRDefault="00C53AB7" w:rsidP="0025667A">
      <w:pPr>
        <w:numPr>
          <w:ilvl w:val="0"/>
          <w:numId w:val="17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банк данных по одаренным детям.</w:t>
      </w:r>
    </w:p>
    <w:p w:rsidR="00C53AB7" w:rsidRPr="00241966" w:rsidRDefault="00C53AB7" w:rsidP="0025667A">
      <w:pPr>
        <w:numPr>
          <w:ilvl w:val="0"/>
          <w:numId w:val="17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психологической компетентности педагогов и родителей, через просветительскую деятельность, для поддержки в развитии видов одаренности у детей. </w:t>
      </w:r>
    </w:p>
    <w:p w:rsidR="00C53AB7" w:rsidRPr="00241966" w:rsidRDefault="00C53AB7" w:rsidP="0025667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работы:</w:t>
      </w:r>
    </w:p>
    <w:p w:rsidR="00C53AB7" w:rsidRPr="00241966" w:rsidRDefault="00C53AB7" w:rsidP="0025667A">
      <w:pPr>
        <w:numPr>
          <w:ilvl w:val="0"/>
          <w:numId w:val="18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видов одаренности, выявление одаренных детей.</w:t>
      </w:r>
    </w:p>
    <w:p w:rsidR="00C53AB7" w:rsidRPr="00241966" w:rsidRDefault="00C53AB7" w:rsidP="0025667A">
      <w:pPr>
        <w:numPr>
          <w:ilvl w:val="0"/>
          <w:numId w:val="18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Коррекция и развитие видов одаренности, направленные на развитие личности </w:t>
      </w:r>
      <w:r w:rsidR="00C00480"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C00480"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щегося.</w:t>
      </w:r>
    </w:p>
    <w:p w:rsidR="00C53AB7" w:rsidRPr="00241966" w:rsidRDefault="00C53AB7" w:rsidP="0025667A">
      <w:pPr>
        <w:numPr>
          <w:ilvl w:val="0"/>
          <w:numId w:val="18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Профилактика. Взаимодействие с педагогами и родителями с целью предотвращения отклонений в поведении, способствование социализации </w:t>
      </w:r>
      <w:r w:rsidR="00C00480"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C00480"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  <w:r w:rsidR="00C00480"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3AB7" w:rsidRPr="00241966" w:rsidRDefault="00C53AB7" w:rsidP="0025667A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результат:</w:t>
      </w:r>
    </w:p>
    <w:p w:rsidR="00C53AB7" w:rsidRPr="00241966" w:rsidRDefault="00C53AB7" w:rsidP="0025667A">
      <w:pPr>
        <w:numPr>
          <w:ilvl w:val="0"/>
          <w:numId w:val="21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сохранение и преумножение интеллектуального и творческого потенциала </w:t>
      </w:r>
      <w:r w:rsidR="00C00480"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(количества обучающихся, участвующих в </w:t>
      </w: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проектно-исследовательских деятельности, творческих конкурсах, олимпиадах);</w:t>
      </w:r>
    </w:p>
    <w:p w:rsidR="00C53AB7" w:rsidRPr="00241966" w:rsidRDefault="00C53AB7" w:rsidP="0025667A">
      <w:pPr>
        <w:numPr>
          <w:ilvl w:val="0"/>
          <w:numId w:val="21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постоянное сотрудничество между педагогом – психологом, педагогами школы и родителями для эффективно</w:t>
      </w:r>
      <w:r w:rsidR="00C00480"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й работы с одаренными детьми (и</w:t>
      </w: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спользование рефлексивных листов для оценки эффективности, проведенных мероприятий, подготовка педагогов и родителей для работы с одаренными детьми);</w:t>
      </w:r>
    </w:p>
    <w:p w:rsidR="00C53AB7" w:rsidRPr="00241966" w:rsidRDefault="00C53AB7" w:rsidP="0025667A">
      <w:pPr>
        <w:numPr>
          <w:ilvl w:val="0"/>
          <w:numId w:val="21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методического банка для ранней диагностики и сопровождения одаренных детей.</w:t>
      </w:r>
    </w:p>
    <w:p w:rsidR="00C53AB7" w:rsidRPr="00241966" w:rsidRDefault="00C53AB7" w:rsidP="0025667A">
      <w:pPr>
        <w:numPr>
          <w:ilvl w:val="0"/>
          <w:numId w:val="21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сопровождение формирование культуры здорового и безопасного образа жизни.</w:t>
      </w:r>
    </w:p>
    <w:p w:rsidR="00C53AB7" w:rsidRPr="00241966" w:rsidRDefault="00C53AB7" w:rsidP="0025667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с</w:t>
      </w:r>
      <w:r w:rsidR="00C00480"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оздание </w:t>
      </w:r>
      <w:proofErr w:type="spellStart"/>
      <w:r w:rsidR="00C00480"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</w:t>
      </w: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сберегающей</w:t>
      </w:r>
      <w:proofErr w:type="spellEnd"/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среды, способствующей развитию личности школьника посредством формирования условий, способствующих саморазвитию и самовыражению ребенка, использованию интерактивных методов обучения здоровью.</w:t>
      </w:r>
    </w:p>
    <w:p w:rsidR="00C53AB7" w:rsidRPr="00241966" w:rsidRDefault="00C53AB7" w:rsidP="0025667A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C53AB7" w:rsidRPr="00241966" w:rsidRDefault="00C53AB7" w:rsidP="0025667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сформировать представление о позитивных факторах, влияющих на здоровье;</w:t>
      </w:r>
    </w:p>
    <w:p w:rsidR="00C53AB7" w:rsidRPr="00241966" w:rsidRDefault="00C53AB7" w:rsidP="0025667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научить обучающихся осознанно выбирать поступки, поведение, позволяющие сохранять и укреплять здоровье;</w:t>
      </w:r>
    </w:p>
    <w:p w:rsidR="00C53AB7" w:rsidRPr="00241966" w:rsidRDefault="00C53AB7" w:rsidP="0025667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сформировать представление о рациональной организации режима дня, учёбы и отдыха, двигательной активности, научить ребёнка составлять, анализировать и контролировать свой режим дня;</w:t>
      </w:r>
    </w:p>
    <w:p w:rsidR="00C53AB7" w:rsidRPr="00241966" w:rsidRDefault="00C53AB7" w:rsidP="0025667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дать представление о влиянии позитивных и негативных эмоций на здоровье, в том числе получаемых от общения с компьютером, просмотра телепередач, участия в азартных играх;</w:t>
      </w:r>
    </w:p>
    <w:p w:rsidR="00C53AB7" w:rsidRPr="00241966" w:rsidRDefault="00C53AB7" w:rsidP="0025667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обучить элементарным приёмам эмоциональной разгрузки (релаксации);</w:t>
      </w:r>
    </w:p>
    <w:p w:rsidR="00C53AB7" w:rsidRPr="00241966" w:rsidRDefault="00C53AB7" w:rsidP="0025667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сформировать навыки позитивного коммуникативного общения;</w:t>
      </w:r>
    </w:p>
    <w:p w:rsidR="00C53AB7" w:rsidRPr="00241966" w:rsidRDefault="00C53AB7" w:rsidP="0025667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сформировать представление об основных компонентах культуры здоровья и здорового образа жизни;</w:t>
      </w:r>
    </w:p>
    <w:p w:rsidR="00C53AB7" w:rsidRPr="00241966" w:rsidRDefault="00C53AB7" w:rsidP="0025667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сформировать потребность ребёнка безбоязненно обращаться к врачу по любым вопросам состояния здоровья, в том числе связанным с особенностями роста и развития.</w:t>
      </w:r>
    </w:p>
    <w:p w:rsidR="00C53AB7" w:rsidRPr="00241966" w:rsidRDefault="00C53AB7" w:rsidP="0025667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работы:</w:t>
      </w:r>
    </w:p>
    <w:p w:rsidR="00C53AB7" w:rsidRPr="00241966" w:rsidRDefault="00C53AB7" w:rsidP="0025667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Профилактическая работа с родителями с целью обеспечения родителей знаниями и навыками, способствующими развитию эффективного, развивающего поведения в семье в процессе взаимодействия с детьми. В результате их проведения становится возможным формирование групп лидеров из родителей, в дальнейшем активно участвующих в профилактической деятельности.</w:t>
      </w:r>
    </w:p>
    <w:p w:rsidR="00C53AB7" w:rsidRPr="00241966" w:rsidRDefault="00C53AB7" w:rsidP="0025667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Профилактическая работа с учителями:</w:t>
      </w:r>
    </w:p>
    <w:p w:rsidR="00C53AB7" w:rsidRPr="00241966" w:rsidRDefault="00C53AB7" w:rsidP="0025667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Существенное место в работе с учителями отводится обучению педагогов установлению психологически грамотной, развивающей системы взаимоотношений со школьниками, основанной на взаимопонимании и </w:t>
      </w: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взаимном восприятии друг друга. Учителя обучаются навыкам формирования адекватной Я-концепции, </w:t>
      </w:r>
      <w:proofErr w:type="spellStart"/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эмпатии</w:t>
      </w:r>
      <w:proofErr w:type="spellEnd"/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, разрешения проблем, оказания психологической поддержки в процессе их взаимодействия со школьниками и коллегами.</w:t>
      </w:r>
    </w:p>
    <w:p w:rsidR="00C53AB7" w:rsidRPr="00241966" w:rsidRDefault="00C53AB7" w:rsidP="0025667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Профилактическая работа с обучающимися</w:t>
      </w: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формирования у учащихся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здоровья.</w:t>
      </w:r>
    </w:p>
    <w:p w:rsidR="00C53AB7" w:rsidRPr="00241966" w:rsidRDefault="00C53AB7" w:rsidP="0025667A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результат:</w:t>
      </w:r>
    </w:p>
    <w:p w:rsidR="00C53AB7" w:rsidRPr="00241966" w:rsidRDefault="00C53AB7" w:rsidP="0025667A">
      <w:pPr>
        <w:numPr>
          <w:ilvl w:val="0"/>
          <w:numId w:val="19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заинтересованного отношения к собственному здоровью;</w:t>
      </w:r>
    </w:p>
    <w:p w:rsidR="00C53AB7" w:rsidRPr="00241966" w:rsidRDefault="00C53AB7" w:rsidP="0025667A">
      <w:pPr>
        <w:numPr>
          <w:ilvl w:val="0"/>
          <w:numId w:val="19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установки на здоровый образ жизни;</w:t>
      </w:r>
    </w:p>
    <w:p w:rsidR="00C53AB7" w:rsidRPr="00241966" w:rsidRDefault="00C53AB7" w:rsidP="0025667A">
      <w:pPr>
        <w:numPr>
          <w:ilvl w:val="0"/>
          <w:numId w:val="19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оптимальных двигательных режимов для детей с учетом их возрастных, психологических и иных особенностей, развитие потребности в занятиях физической культурой и спортом;</w:t>
      </w:r>
    </w:p>
    <w:p w:rsidR="00C53AB7" w:rsidRPr="00241966" w:rsidRDefault="00C53AB7" w:rsidP="0025667A">
      <w:pPr>
        <w:numPr>
          <w:ilvl w:val="0"/>
          <w:numId w:val="19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уровня информирования о негативных социальных явлениях, факторов риска здоровью (сниженная двигательная активность, курение, алкоголь, наркотики и другие </w:t>
      </w:r>
      <w:proofErr w:type="spellStart"/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психоактивные</w:t>
      </w:r>
      <w:proofErr w:type="spellEnd"/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вещества, инфекционные заболевания);</w:t>
      </w:r>
    </w:p>
    <w:p w:rsidR="00C53AB7" w:rsidRPr="00241966" w:rsidRDefault="00C53AB7" w:rsidP="0025667A">
      <w:pPr>
        <w:numPr>
          <w:ilvl w:val="0"/>
          <w:numId w:val="19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усиление личностных ресурсов, препятствующих развитию само разрушающих форм поведения;</w:t>
      </w:r>
    </w:p>
    <w:p w:rsidR="00C53AB7" w:rsidRPr="00241966" w:rsidRDefault="00C53AB7" w:rsidP="0025667A">
      <w:pPr>
        <w:numPr>
          <w:ilvl w:val="0"/>
          <w:numId w:val="19"/>
        </w:numPr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навыков решения жизненных проблем, поиска, восприятия и оказания социальной поддержки в сложных жизненных ситуациях, принятия ответственности за собственное поведение, эффективного общения.</w:t>
      </w:r>
    </w:p>
    <w:p w:rsidR="00C53AB7" w:rsidRPr="00241966" w:rsidRDefault="00C53AB7" w:rsidP="0025667A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2419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Коррекционно</w:t>
      </w:r>
      <w:proofErr w:type="spellEnd"/>
      <w:r w:rsidRPr="002419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развивающее направление:</w:t>
      </w:r>
    </w:p>
    <w:p w:rsidR="00C53AB7" w:rsidRPr="00241966" w:rsidRDefault="00C53AB7" w:rsidP="0025667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</w:t>
      </w:r>
      <w:r w:rsidR="00C00480"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коррекционно-</w:t>
      </w: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развивающей деятельности – формирование социально-психологических компетенций в ситуации школьного обучения.</w:t>
      </w:r>
    </w:p>
    <w:p w:rsidR="00C53AB7" w:rsidRPr="00241966" w:rsidRDefault="00C53AB7" w:rsidP="0025667A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этой цели может быть достигнуто в процессе реализации следующих задач:</w:t>
      </w:r>
    </w:p>
    <w:p w:rsidR="00C53AB7" w:rsidRPr="00241966" w:rsidRDefault="00C53AB7" w:rsidP="0025667A">
      <w:pPr>
        <w:numPr>
          <w:ilvl w:val="0"/>
          <w:numId w:val="2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детей когнитивных умений и способностей, необходимых для успешного обучения в начальной школе.</w:t>
      </w:r>
    </w:p>
    <w:p w:rsidR="00C53AB7" w:rsidRPr="00241966" w:rsidRDefault="00C53AB7" w:rsidP="0025667A">
      <w:pPr>
        <w:numPr>
          <w:ilvl w:val="0"/>
          <w:numId w:val="2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детей социальных и коммуникативных умений, необходимых для установления межличностных отношений со сверстниками и соответствующих ролевых отношений с педагогами.</w:t>
      </w:r>
    </w:p>
    <w:p w:rsidR="00C53AB7" w:rsidRPr="00241966" w:rsidRDefault="00C53AB7" w:rsidP="0025667A">
      <w:pPr>
        <w:numPr>
          <w:ilvl w:val="0"/>
          <w:numId w:val="2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устойчивой учебной мотивации на фоне позитивной Я-концепции детей, устойчивой самооценки и низкого уровня школьной тревожности.</w:t>
      </w:r>
    </w:p>
    <w:p w:rsidR="00C53AB7" w:rsidRPr="00241966" w:rsidRDefault="00C53AB7" w:rsidP="0025667A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96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содержание групповых занятий составляют игры и психотехнические упражнения, направленные на развитие познавательной и эмоционально-волевой сферы, навыков адекватного социального поведения школьников. Также необходимый элемент всех занятий – психотехники, направленные на развитие групповых структур и процессов, поддержание благоприятного внутригруппового климата, сплочение и организационное развитие детского коллектива.</w:t>
      </w:r>
    </w:p>
    <w:p w:rsidR="00DA5439" w:rsidRPr="00DA5439" w:rsidRDefault="00DA5439" w:rsidP="0025667A">
      <w:pPr>
        <w:pStyle w:val="a7"/>
        <w:contextualSpacing/>
        <w:rPr>
          <w:sz w:val="28"/>
          <w:szCs w:val="28"/>
        </w:rPr>
      </w:pPr>
      <w:r w:rsidRPr="00C53AB7">
        <w:rPr>
          <w:sz w:val="28"/>
          <w:szCs w:val="28"/>
        </w:rPr>
        <w:lastRenderedPageBreak/>
        <w:t>В соответствии с Концепцией и</w:t>
      </w:r>
      <w:r w:rsidRPr="00DA5439">
        <w:rPr>
          <w:sz w:val="28"/>
          <w:szCs w:val="28"/>
        </w:rPr>
        <w:t xml:space="preserve"> Требованиями Федерального государственного образовательного стандарта содержание планируемых результатов должно позволять осуществлять оценку предметных, </w:t>
      </w:r>
      <w:proofErr w:type="spellStart"/>
      <w:r w:rsidRPr="00DA5439">
        <w:rPr>
          <w:sz w:val="28"/>
          <w:szCs w:val="28"/>
        </w:rPr>
        <w:t>метапредметных</w:t>
      </w:r>
      <w:proofErr w:type="spellEnd"/>
      <w:r w:rsidRPr="00DA5439">
        <w:rPr>
          <w:sz w:val="28"/>
          <w:szCs w:val="28"/>
        </w:rPr>
        <w:t xml:space="preserve"> и личностных результатов образования в ходе разнообразных процедур. Поэтому актуальным направлением деятельности педагога-психолога в настоящий момент становится проведение мониторинговых исследований </w:t>
      </w:r>
      <w:proofErr w:type="spellStart"/>
      <w:r w:rsidRPr="00DA5439">
        <w:rPr>
          <w:sz w:val="28"/>
          <w:szCs w:val="28"/>
        </w:rPr>
        <w:t>сформированности</w:t>
      </w:r>
      <w:proofErr w:type="spellEnd"/>
      <w:r w:rsidRPr="00DA5439">
        <w:rPr>
          <w:sz w:val="28"/>
          <w:szCs w:val="28"/>
        </w:rPr>
        <w:t xml:space="preserve"> </w:t>
      </w:r>
      <w:proofErr w:type="spellStart"/>
      <w:r w:rsidRPr="00DA5439">
        <w:rPr>
          <w:sz w:val="28"/>
          <w:szCs w:val="28"/>
        </w:rPr>
        <w:t>метапредметных</w:t>
      </w:r>
      <w:proofErr w:type="spellEnd"/>
      <w:r w:rsidRPr="00DA5439">
        <w:rPr>
          <w:sz w:val="28"/>
          <w:szCs w:val="28"/>
        </w:rPr>
        <w:t xml:space="preserve"> и личностных результатов </w:t>
      </w:r>
      <w:r w:rsidR="00E25C94">
        <w:rPr>
          <w:sz w:val="28"/>
          <w:szCs w:val="28"/>
        </w:rPr>
        <w:t>школьников.</w:t>
      </w:r>
      <w:r w:rsidRPr="00DA5439">
        <w:rPr>
          <w:sz w:val="28"/>
          <w:szCs w:val="28"/>
        </w:rPr>
        <w:t xml:space="preserve"> В результате этого определяется уровень психологического здоровья каждого ребенка, динамика его психического развития, что становится основой дифференцирования психологической помощи детям.</w:t>
      </w:r>
    </w:p>
    <w:p w:rsidR="00DA5439" w:rsidRPr="00DA5439" w:rsidRDefault="00DA5439" w:rsidP="002566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439">
        <w:rPr>
          <w:rFonts w:ascii="Times New Roman" w:hAnsi="Times New Roman" w:cs="Times New Roman"/>
          <w:sz w:val="28"/>
          <w:szCs w:val="28"/>
        </w:rPr>
        <w:t xml:space="preserve">Так, дети с высоким уровнем психологического здоровья не требуют особой психологической помощи. </w:t>
      </w:r>
    </w:p>
    <w:p w:rsidR="00DA5439" w:rsidRPr="00DA5439" w:rsidRDefault="00DA5439" w:rsidP="00CB19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439">
        <w:rPr>
          <w:rFonts w:ascii="Times New Roman" w:hAnsi="Times New Roman" w:cs="Times New Roman"/>
          <w:sz w:val="28"/>
          <w:szCs w:val="28"/>
        </w:rPr>
        <w:t>Дети, которых отличает средний уровень психологического здоровья требуют занятий профилактически – развивающей направленности.</w:t>
      </w:r>
    </w:p>
    <w:p w:rsidR="00DA5439" w:rsidRPr="00DA5439" w:rsidRDefault="00DA5439" w:rsidP="00CB19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439">
        <w:rPr>
          <w:rFonts w:ascii="Times New Roman" w:hAnsi="Times New Roman" w:cs="Times New Roman"/>
          <w:sz w:val="28"/>
          <w:szCs w:val="28"/>
        </w:rPr>
        <w:t xml:space="preserve">Дети, отнесенные к низкому уровню психологического здоровья, требуют индивидуальной коррекционной работы. </w:t>
      </w:r>
    </w:p>
    <w:p w:rsidR="00DA5439" w:rsidRPr="00DA5439" w:rsidRDefault="00DA5439" w:rsidP="00CB19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439">
        <w:rPr>
          <w:rFonts w:ascii="Times New Roman" w:hAnsi="Times New Roman" w:cs="Times New Roman"/>
          <w:sz w:val="28"/>
          <w:szCs w:val="28"/>
        </w:rPr>
        <w:t>П</w:t>
      </w:r>
      <w:r w:rsidR="00241966">
        <w:rPr>
          <w:rFonts w:ascii="Times New Roman" w:hAnsi="Times New Roman" w:cs="Times New Roman"/>
          <w:sz w:val="28"/>
          <w:szCs w:val="28"/>
        </w:rPr>
        <w:t>едагог-п</w:t>
      </w:r>
      <w:r w:rsidRPr="00DA5439">
        <w:rPr>
          <w:rFonts w:ascii="Times New Roman" w:hAnsi="Times New Roman" w:cs="Times New Roman"/>
          <w:sz w:val="28"/>
          <w:szCs w:val="28"/>
        </w:rPr>
        <w:t>сихолог определяет приоритетные задачи и направления личностного развития каждого ребенка с учетом, как его достижений, так и существующих психологических проблем и предлагает систему психолого-педагогических рекомендаций, призванных обеспечить успешную реализацию развивающих и профилактических задач развития данного ребенка.</w:t>
      </w:r>
    </w:p>
    <w:p w:rsidR="00DA5439" w:rsidRPr="00DA5439" w:rsidRDefault="00DA5439" w:rsidP="00CB19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439">
        <w:rPr>
          <w:rFonts w:ascii="Times New Roman" w:hAnsi="Times New Roman" w:cs="Times New Roman"/>
          <w:sz w:val="28"/>
          <w:szCs w:val="28"/>
        </w:rPr>
        <w:t>При этом педагог-психолог осуществляет выявление и поддержку одаренных детей, а также детей с ограниченными возможностями здоровья.</w:t>
      </w:r>
    </w:p>
    <w:p w:rsidR="00DA5439" w:rsidRPr="00DA5439" w:rsidRDefault="00DA5439" w:rsidP="00CB19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439">
        <w:rPr>
          <w:rFonts w:ascii="Times New Roman" w:hAnsi="Times New Roman" w:cs="Times New Roman"/>
          <w:sz w:val="28"/>
          <w:szCs w:val="28"/>
        </w:rPr>
        <w:t>Таким образом,</w:t>
      </w:r>
      <w:r w:rsidRPr="00DA543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5439">
        <w:rPr>
          <w:rFonts w:ascii="Times New Roman" w:hAnsi="Times New Roman" w:cs="Times New Roman"/>
          <w:sz w:val="28"/>
          <w:szCs w:val="28"/>
        </w:rPr>
        <w:t xml:space="preserve">основными формами деятельности педагога-психолога по сохранению психологического здоровья </w:t>
      </w:r>
      <w:r w:rsidR="00EB352B">
        <w:rPr>
          <w:rFonts w:ascii="Times New Roman" w:hAnsi="Times New Roman" w:cs="Times New Roman"/>
          <w:sz w:val="28"/>
          <w:szCs w:val="28"/>
        </w:rPr>
        <w:t>об</w:t>
      </w:r>
      <w:r w:rsidRPr="00DA5439">
        <w:rPr>
          <w:rFonts w:ascii="Times New Roman" w:hAnsi="Times New Roman" w:cs="Times New Roman"/>
          <w:sz w:val="28"/>
          <w:szCs w:val="28"/>
        </w:rPr>
        <w:t>уча</w:t>
      </w:r>
      <w:r w:rsidR="00EB352B">
        <w:rPr>
          <w:rFonts w:ascii="Times New Roman" w:hAnsi="Times New Roman" w:cs="Times New Roman"/>
          <w:sz w:val="28"/>
          <w:szCs w:val="28"/>
        </w:rPr>
        <w:t>ю</w:t>
      </w:r>
      <w:r w:rsidRPr="00DA5439">
        <w:rPr>
          <w:rFonts w:ascii="Times New Roman" w:hAnsi="Times New Roman" w:cs="Times New Roman"/>
          <w:sz w:val="28"/>
          <w:szCs w:val="28"/>
        </w:rPr>
        <w:t>щихся являются:</w:t>
      </w:r>
    </w:p>
    <w:p w:rsidR="00DA5439" w:rsidRPr="00DA5439" w:rsidRDefault="00DA5439" w:rsidP="00CB1915">
      <w:pPr>
        <w:tabs>
          <w:tab w:val="num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439">
        <w:rPr>
          <w:rFonts w:ascii="Times New Roman" w:hAnsi="Times New Roman" w:cs="Times New Roman"/>
          <w:sz w:val="28"/>
          <w:szCs w:val="28"/>
        </w:rPr>
        <w:t xml:space="preserve">-психологические обследования </w:t>
      </w:r>
      <w:r w:rsidR="009837BB">
        <w:rPr>
          <w:rFonts w:ascii="Times New Roman" w:hAnsi="Times New Roman" w:cs="Times New Roman"/>
          <w:sz w:val="28"/>
          <w:szCs w:val="28"/>
        </w:rPr>
        <w:t>об</w:t>
      </w:r>
      <w:r w:rsidRPr="00DA5439">
        <w:rPr>
          <w:rFonts w:ascii="Times New Roman" w:hAnsi="Times New Roman" w:cs="Times New Roman"/>
          <w:sz w:val="28"/>
          <w:szCs w:val="28"/>
        </w:rPr>
        <w:t>уча</w:t>
      </w:r>
      <w:r w:rsidR="009837BB">
        <w:rPr>
          <w:rFonts w:ascii="Times New Roman" w:hAnsi="Times New Roman" w:cs="Times New Roman"/>
          <w:sz w:val="28"/>
          <w:szCs w:val="28"/>
        </w:rPr>
        <w:t>ю</w:t>
      </w:r>
      <w:r w:rsidRPr="00DA5439">
        <w:rPr>
          <w:rFonts w:ascii="Times New Roman" w:hAnsi="Times New Roman" w:cs="Times New Roman"/>
          <w:sz w:val="28"/>
          <w:szCs w:val="28"/>
        </w:rPr>
        <w:t>щихся;</w:t>
      </w:r>
    </w:p>
    <w:p w:rsidR="00DA5439" w:rsidRPr="00DA5439" w:rsidRDefault="00DA5439" w:rsidP="00CB1915">
      <w:pPr>
        <w:tabs>
          <w:tab w:val="num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439">
        <w:rPr>
          <w:rFonts w:ascii="Times New Roman" w:hAnsi="Times New Roman" w:cs="Times New Roman"/>
          <w:sz w:val="28"/>
          <w:szCs w:val="28"/>
        </w:rPr>
        <w:t>-индивидуальные и групповые консультации;</w:t>
      </w:r>
    </w:p>
    <w:p w:rsidR="00DA5439" w:rsidRPr="00DA5439" w:rsidRDefault="00DA5439" w:rsidP="00CB1915">
      <w:pPr>
        <w:tabs>
          <w:tab w:val="num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439">
        <w:rPr>
          <w:rFonts w:ascii="Times New Roman" w:hAnsi="Times New Roman" w:cs="Times New Roman"/>
          <w:sz w:val="28"/>
          <w:szCs w:val="28"/>
        </w:rPr>
        <w:t xml:space="preserve">-индивидуальные и групповые </w:t>
      </w:r>
      <w:proofErr w:type="spellStart"/>
      <w:r w:rsidRPr="00DA5439">
        <w:rPr>
          <w:rFonts w:ascii="Times New Roman" w:hAnsi="Times New Roman" w:cs="Times New Roman"/>
          <w:sz w:val="28"/>
          <w:szCs w:val="28"/>
        </w:rPr>
        <w:t>психокоррекционные</w:t>
      </w:r>
      <w:proofErr w:type="spellEnd"/>
      <w:r w:rsidRPr="00DA5439">
        <w:rPr>
          <w:rFonts w:ascii="Times New Roman" w:hAnsi="Times New Roman" w:cs="Times New Roman"/>
          <w:sz w:val="28"/>
          <w:szCs w:val="28"/>
        </w:rPr>
        <w:t xml:space="preserve"> занятия для </w:t>
      </w:r>
      <w:r w:rsidR="009837BB">
        <w:rPr>
          <w:rFonts w:ascii="Times New Roman" w:hAnsi="Times New Roman" w:cs="Times New Roman"/>
          <w:sz w:val="28"/>
          <w:szCs w:val="28"/>
        </w:rPr>
        <w:t>об</w:t>
      </w:r>
      <w:r w:rsidRPr="00DA5439">
        <w:rPr>
          <w:rFonts w:ascii="Times New Roman" w:hAnsi="Times New Roman" w:cs="Times New Roman"/>
          <w:sz w:val="28"/>
          <w:szCs w:val="28"/>
        </w:rPr>
        <w:t>уча</w:t>
      </w:r>
      <w:r w:rsidR="009837BB">
        <w:rPr>
          <w:rFonts w:ascii="Times New Roman" w:hAnsi="Times New Roman" w:cs="Times New Roman"/>
          <w:sz w:val="28"/>
          <w:szCs w:val="28"/>
        </w:rPr>
        <w:t>ю</w:t>
      </w:r>
      <w:r w:rsidRPr="00DA5439">
        <w:rPr>
          <w:rFonts w:ascii="Times New Roman" w:hAnsi="Times New Roman" w:cs="Times New Roman"/>
          <w:sz w:val="28"/>
          <w:szCs w:val="28"/>
        </w:rPr>
        <w:t>щихся;</w:t>
      </w:r>
    </w:p>
    <w:p w:rsidR="00DA5439" w:rsidRPr="00DA5439" w:rsidRDefault="00DA5439" w:rsidP="00CB1915">
      <w:pPr>
        <w:tabs>
          <w:tab w:val="num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439">
        <w:rPr>
          <w:rFonts w:ascii="Times New Roman" w:hAnsi="Times New Roman" w:cs="Times New Roman"/>
          <w:sz w:val="28"/>
          <w:szCs w:val="28"/>
        </w:rPr>
        <w:t>-релаксационные сеансы по снятию психоэмоционального напряжения, стрессов;</w:t>
      </w:r>
    </w:p>
    <w:p w:rsidR="00DA5439" w:rsidRPr="00DA5439" w:rsidRDefault="00DA5439" w:rsidP="00CB1915">
      <w:pPr>
        <w:tabs>
          <w:tab w:val="num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439">
        <w:rPr>
          <w:rFonts w:ascii="Times New Roman" w:hAnsi="Times New Roman" w:cs="Times New Roman"/>
          <w:sz w:val="28"/>
          <w:szCs w:val="28"/>
        </w:rPr>
        <w:t>-семейное консультирование по проблемам.</w:t>
      </w:r>
    </w:p>
    <w:p w:rsidR="00DA5439" w:rsidRPr="00DA5439" w:rsidRDefault="00EB352B" w:rsidP="00CB1915">
      <w:pPr>
        <w:tabs>
          <w:tab w:val="num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Такая</w:t>
      </w:r>
      <w:r w:rsidR="00DA5439" w:rsidRPr="00DA5439">
        <w:rPr>
          <w:rFonts w:ascii="Times New Roman" w:hAnsi="Times New Roman" w:cs="Times New Roman"/>
          <w:sz w:val="28"/>
          <w:szCs w:val="28"/>
        </w:rPr>
        <w:t xml:space="preserve"> работа проводится с учениками школы на всех уровнях образования в ходе реализации ФГОС НОО, </w:t>
      </w:r>
      <w:r w:rsidR="0042369F">
        <w:rPr>
          <w:rFonts w:ascii="Times New Roman" w:hAnsi="Times New Roman" w:cs="Times New Roman"/>
          <w:sz w:val="28"/>
          <w:szCs w:val="28"/>
        </w:rPr>
        <w:t xml:space="preserve">ФГОС НОО обучающихся с ОВЗ, </w:t>
      </w:r>
      <w:r w:rsidR="00DA5439" w:rsidRPr="00DA5439">
        <w:rPr>
          <w:rFonts w:ascii="Times New Roman" w:hAnsi="Times New Roman" w:cs="Times New Roman"/>
          <w:sz w:val="28"/>
          <w:szCs w:val="28"/>
        </w:rPr>
        <w:t>ФГОС ООО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DA5439" w:rsidRPr="00DA54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ГОС- 2004. </w:t>
      </w:r>
      <w:r w:rsidR="00DA5439" w:rsidRPr="00DA5439">
        <w:rPr>
          <w:rFonts w:ascii="Times New Roman" w:hAnsi="Times New Roman" w:cs="Times New Roman"/>
          <w:sz w:val="28"/>
          <w:szCs w:val="28"/>
        </w:rPr>
        <w:t>А в дальнейшем и при введении и реализации ФГОС СОО.</w:t>
      </w:r>
    </w:p>
    <w:p w:rsidR="0040049C" w:rsidRDefault="00DA5439" w:rsidP="0040049C">
      <w:pPr>
        <w:pStyle w:val="dash041e005f0431005f044b005f0447005f043d005f044b005f0439"/>
        <w:ind w:firstLine="709"/>
        <w:jc w:val="both"/>
        <w:rPr>
          <w:sz w:val="28"/>
          <w:szCs w:val="28"/>
        </w:rPr>
      </w:pPr>
      <w:r w:rsidRPr="00DA5439">
        <w:rPr>
          <w:sz w:val="28"/>
          <w:szCs w:val="28"/>
        </w:rPr>
        <w:t>Психологическая служба школы осуществляет содействие психическому, психофизическому и личностному развитию детей на всех возрастных ступенях.</w:t>
      </w:r>
      <w:r w:rsidR="00A04F99">
        <w:rPr>
          <w:b/>
          <w:sz w:val="28"/>
          <w:szCs w:val="28"/>
        </w:rPr>
        <w:t xml:space="preserve"> </w:t>
      </w:r>
      <w:r w:rsidRPr="00241966">
        <w:rPr>
          <w:sz w:val="28"/>
          <w:szCs w:val="28"/>
        </w:rPr>
        <w:t xml:space="preserve">Модель психолого-педагогического сопровождения обучающихся </w:t>
      </w:r>
      <w:r w:rsidR="00A04F99" w:rsidRPr="00241966">
        <w:rPr>
          <w:sz w:val="28"/>
          <w:szCs w:val="28"/>
        </w:rPr>
        <w:t>с ОВЗ представлена в Приложении 11.</w:t>
      </w:r>
    </w:p>
    <w:p w:rsidR="00DA5439" w:rsidRPr="0040049C" w:rsidRDefault="00DA5439" w:rsidP="0040049C">
      <w:pPr>
        <w:pStyle w:val="dash041e005f0431005f044b005f0447005f043d005f044b005f0439"/>
        <w:ind w:firstLine="709"/>
        <w:jc w:val="both"/>
        <w:rPr>
          <w:b/>
          <w:sz w:val="28"/>
          <w:szCs w:val="28"/>
        </w:rPr>
      </w:pPr>
      <w:r w:rsidRPr="00DA5439">
        <w:rPr>
          <w:sz w:val="28"/>
          <w:szCs w:val="28"/>
        </w:rPr>
        <w:t>Учет психолого-педагогических особенностей личности и е</w:t>
      </w:r>
      <w:r w:rsidR="0042369F">
        <w:rPr>
          <w:sz w:val="28"/>
          <w:szCs w:val="28"/>
        </w:rPr>
        <w:t>е</w:t>
      </w:r>
      <w:r w:rsidRPr="00DA5439">
        <w:rPr>
          <w:sz w:val="28"/>
          <w:szCs w:val="28"/>
        </w:rPr>
        <w:t xml:space="preserve"> микросреды, условий жизни, выявление интересов и потребностей, трудностей и проблем, конфликтных ситуаций, отклонений в поведении </w:t>
      </w:r>
      <w:r w:rsidRPr="00DA5439">
        <w:rPr>
          <w:sz w:val="28"/>
          <w:szCs w:val="28"/>
        </w:rPr>
        <w:lastRenderedPageBreak/>
        <w:t>позволяет своевременно оказать помощь и поддержку всем участникам образовательного процесса.</w:t>
      </w:r>
    </w:p>
    <w:p w:rsidR="004348CF" w:rsidRDefault="00DA5439" w:rsidP="00CB19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439">
        <w:rPr>
          <w:rFonts w:ascii="Times New Roman" w:hAnsi="Times New Roman" w:cs="Times New Roman"/>
          <w:b/>
          <w:sz w:val="28"/>
          <w:szCs w:val="28"/>
        </w:rPr>
        <w:t>Финансово-экономические условия</w:t>
      </w:r>
    </w:p>
    <w:p w:rsidR="00DA5439" w:rsidRPr="00DA5439" w:rsidRDefault="00DA5439" w:rsidP="00CB19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439">
        <w:rPr>
          <w:rFonts w:ascii="Times New Roman" w:hAnsi="Times New Roman" w:cs="Times New Roman"/>
          <w:b/>
          <w:sz w:val="28"/>
          <w:szCs w:val="28"/>
        </w:rPr>
        <w:t xml:space="preserve">Финансовое обеспечение </w:t>
      </w:r>
      <w:r w:rsidRPr="00DA5439">
        <w:rPr>
          <w:rFonts w:ascii="Times New Roman" w:hAnsi="Times New Roman" w:cs="Times New Roman"/>
          <w:sz w:val="28"/>
          <w:szCs w:val="28"/>
        </w:rPr>
        <w:t xml:space="preserve">реализации основной образовательной программы </w:t>
      </w:r>
      <w:r w:rsidR="002253BD">
        <w:rPr>
          <w:rFonts w:ascii="Times New Roman" w:hAnsi="Times New Roman" w:cs="Times New Roman"/>
          <w:sz w:val="28"/>
          <w:szCs w:val="28"/>
        </w:rPr>
        <w:t>школы</w:t>
      </w:r>
      <w:r w:rsidRPr="00DA5439">
        <w:rPr>
          <w:rFonts w:ascii="Times New Roman" w:hAnsi="Times New Roman" w:cs="Times New Roman"/>
          <w:sz w:val="28"/>
          <w:szCs w:val="28"/>
        </w:rPr>
        <w:t xml:space="preserve"> опирается на исполнение расходных обязательств, обеспечивающих конституционное право граждан на бесплатное и общедоступное общее образование. Объ</w:t>
      </w:r>
      <w:r w:rsidR="0042369F">
        <w:rPr>
          <w:rFonts w:ascii="Times New Roman" w:hAnsi="Times New Roman" w:cs="Times New Roman"/>
          <w:sz w:val="28"/>
          <w:szCs w:val="28"/>
        </w:rPr>
        <w:t>е</w:t>
      </w:r>
      <w:r w:rsidRPr="00DA5439">
        <w:rPr>
          <w:rFonts w:ascii="Times New Roman" w:hAnsi="Times New Roman" w:cs="Times New Roman"/>
          <w:sz w:val="28"/>
          <w:szCs w:val="28"/>
        </w:rPr>
        <w:t>м действующих расходных обязательств отражен в задании учредителя по оказанию государственных (муниципальных) образовательных услуг в соответствии с требованиями федеральных государственных образовательных стандартов общего образования.</w:t>
      </w:r>
    </w:p>
    <w:p w:rsidR="00DA5439" w:rsidRPr="00DA5439" w:rsidRDefault="00DA5439" w:rsidP="00CB19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439">
        <w:rPr>
          <w:rFonts w:ascii="Times New Roman" w:hAnsi="Times New Roman" w:cs="Times New Roman"/>
          <w:sz w:val="28"/>
          <w:szCs w:val="28"/>
        </w:rPr>
        <w:t>Задание учредителя обеспечивает соответствие показателей объ</w:t>
      </w:r>
      <w:r w:rsidR="0042369F">
        <w:rPr>
          <w:rFonts w:ascii="Times New Roman" w:hAnsi="Times New Roman" w:cs="Times New Roman"/>
          <w:sz w:val="28"/>
          <w:szCs w:val="28"/>
        </w:rPr>
        <w:t>е</w:t>
      </w:r>
      <w:r w:rsidRPr="00DA5439">
        <w:rPr>
          <w:rFonts w:ascii="Times New Roman" w:hAnsi="Times New Roman" w:cs="Times New Roman"/>
          <w:sz w:val="28"/>
          <w:szCs w:val="28"/>
        </w:rPr>
        <w:t>мов и качества предоставляемых образовательным учреждением услуг (выполнения работ) с размерами направляемых на эти цели средств бюджета.</w:t>
      </w:r>
    </w:p>
    <w:p w:rsidR="00DA5439" w:rsidRPr="00DA5439" w:rsidRDefault="00DA5439" w:rsidP="00CB1915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A5439">
        <w:rPr>
          <w:rFonts w:ascii="Times New Roman" w:hAnsi="Times New Roman" w:cs="Times New Roman"/>
          <w:sz w:val="28"/>
          <w:szCs w:val="28"/>
        </w:rPr>
        <w:t xml:space="preserve">Финансовое обеспечение задания учредителя по реализации основной образовательной программы осуществляется на основе нормативного </w:t>
      </w:r>
      <w:proofErr w:type="spellStart"/>
      <w:r w:rsidRPr="00DA5439">
        <w:rPr>
          <w:rFonts w:ascii="Times New Roman" w:hAnsi="Times New Roman" w:cs="Times New Roman"/>
          <w:sz w:val="28"/>
          <w:szCs w:val="28"/>
        </w:rPr>
        <w:t>подушевого</w:t>
      </w:r>
      <w:proofErr w:type="spellEnd"/>
      <w:r w:rsidRPr="00DA5439">
        <w:rPr>
          <w:rFonts w:ascii="Times New Roman" w:hAnsi="Times New Roman" w:cs="Times New Roman"/>
          <w:sz w:val="28"/>
          <w:szCs w:val="28"/>
        </w:rPr>
        <w:t xml:space="preserve"> финансирования. Вв</w:t>
      </w:r>
      <w:r w:rsidRPr="00DA5439">
        <w:rPr>
          <w:rFonts w:ascii="Times New Roman" w:hAnsi="Times New Roman" w:cs="Times New Roman"/>
          <w:bCs/>
          <w:sz w:val="28"/>
          <w:szCs w:val="28"/>
        </w:rPr>
        <w:t xml:space="preserve">едение нормативного финансирования </w:t>
      </w:r>
      <w:r w:rsidRPr="00DA5439">
        <w:rPr>
          <w:rFonts w:ascii="Times New Roman" w:hAnsi="Times New Roman" w:cs="Times New Roman"/>
          <w:bCs/>
          <w:iCs/>
          <w:sz w:val="28"/>
          <w:szCs w:val="28"/>
        </w:rPr>
        <w:t>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Стандарта.</w:t>
      </w:r>
    </w:p>
    <w:p w:rsidR="00DA5439" w:rsidRPr="00DA5439" w:rsidRDefault="00DA5439" w:rsidP="00CB191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A5439">
        <w:rPr>
          <w:rFonts w:ascii="Times New Roman" w:hAnsi="Times New Roman" w:cs="Times New Roman"/>
          <w:bCs/>
          <w:iCs/>
          <w:sz w:val="28"/>
          <w:szCs w:val="28"/>
        </w:rPr>
        <w:t xml:space="preserve">Применение принципа нормативного </w:t>
      </w:r>
      <w:proofErr w:type="spellStart"/>
      <w:r w:rsidRPr="00DA5439">
        <w:rPr>
          <w:rFonts w:ascii="Times New Roman" w:hAnsi="Times New Roman" w:cs="Times New Roman"/>
          <w:bCs/>
          <w:iCs/>
          <w:sz w:val="28"/>
          <w:szCs w:val="28"/>
        </w:rPr>
        <w:t>подушевого</w:t>
      </w:r>
      <w:proofErr w:type="spellEnd"/>
      <w:r w:rsidRPr="00DA5439">
        <w:rPr>
          <w:rFonts w:ascii="Times New Roman" w:hAnsi="Times New Roman" w:cs="Times New Roman"/>
          <w:bCs/>
          <w:iCs/>
          <w:sz w:val="28"/>
          <w:szCs w:val="28"/>
        </w:rPr>
        <w:t xml:space="preserve"> финансирования на уровне образовательного учреждения заключается в определении стоимости стандартной (базовой) бюджетной образовательной услуги в образовательном учреждении не ниже уровня фактически сложившейся стоимости в предыдущем финансовом году.</w:t>
      </w:r>
    </w:p>
    <w:p w:rsidR="00DA5439" w:rsidRPr="00DA5439" w:rsidRDefault="00DA5439" w:rsidP="00CB191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5439">
        <w:rPr>
          <w:b/>
          <w:sz w:val="28"/>
          <w:szCs w:val="28"/>
        </w:rPr>
        <w:t>Формирование фонда оплаты труда</w:t>
      </w:r>
      <w:r w:rsidRPr="00DA5439">
        <w:rPr>
          <w:sz w:val="28"/>
          <w:szCs w:val="28"/>
        </w:rPr>
        <w:t xml:space="preserve"> осуществляется в пределах объ</w:t>
      </w:r>
      <w:r w:rsidR="0042369F">
        <w:rPr>
          <w:sz w:val="28"/>
          <w:szCs w:val="28"/>
        </w:rPr>
        <w:t>е</w:t>
      </w:r>
      <w:r w:rsidRPr="00DA5439">
        <w:rPr>
          <w:sz w:val="28"/>
          <w:szCs w:val="28"/>
        </w:rPr>
        <w:t>ма средств образовательной организации на текущий финансовый год, определ</w:t>
      </w:r>
      <w:r w:rsidR="0042369F">
        <w:rPr>
          <w:sz w:val="28"/>
          <w:szCs w:val="28"/>
        </w:rPr>
        <w:t>е</w:t>
      </w:r>
      <w:r w:rsidRPr="00DA5439">
        <w:rPr>
          <w:sz w:val="28"/>
          <w:szCs w:val="28"/>
        </w:rPr>
        <w:t>нного в соответствии с региональным расч</w:t>
      </w:r>
      <w:r w:rsidR="0042369F">
        <w:rPr>
          <w:sz w:val="28"/>
          <w:szCs w:val="28"/>
        </w:rPr>
        <w:t>е</w:t>
      </w:r>
      <w:r w:rsidRPr="00DA5439">
        <w:rPr>
          <w:sz w:val="28"/>
          <w:szCs w:val="28"/>
        </w:rPr>
        <w:t xml:space="preserve">тным </w:t>
      </w:r>
      <w:proofErr w:type="spellStart"/>
      <w:r w:rsidRPr="00DA5439">
        <w:rPr>
          <w:sz w:val="28"/>
          <w:szCs w:val="28"/>
        </w:rPr>
        <w:t>подушевым</w:t>
      </w:r>
      <w:proofErr w:type="spellEnd"/>
      <w:r w:rsidRPr="00DA5439">
        <w:rPr>
          <w:sz w:val="28"/>
          <w:szCs w:val="28"/>
        </w:rPr>
        <w:t xml:space="preserve"> нормативом, количеством обучающихся и соответствующими поправочными коэффициентами, и отражается в смете образовательного учреждения.</w:t>
      </w:r>
    </w:p>
    <w:p w:rsidR="00DA5439" w:rsidRPr="00DA5439" w:rsidRDefault="00DA5439" w:rsidP="00CB191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439">
        <w:rPr>
          <w:rFonts w:ascii="Times New Roman" w:hAnsi="Times New Roman" w:cs="Times New Roman"/>
          <w:sz w:val="28"/>
          <w:szCs w:val="28"/>
        </w:rPr>
        <w:t xml:space="preserve">Размеры, порядок и условия осуществления стимулирующих выплат определяются в Положении о стимулировании работников муниципального бюджетного общеобразовательного учреждения средней общеобразовательной школы №107.  В распределении стимулирующей части фонда оплаты труда участвует </w:t>
      </w:r>
      <w:r w:rsidR="00EA6F04">
        <w:rPr>
          <w:rFonts w:ascii="Times New Roman" w:hAnsi="Times New Roman" w:cs="Times New Roman"/>
          <w:sz w:val="28"/>
          <w:szCs w:val="28"/>
        </w:rPr>
        <w:t>комиссия по распределению стимулирующей части заработной платы</w:t>
      </w:r>
      <w:r w:rsidRPr="00DA5439">
        <w:rPr>
          <w:rFonts w:ascii="Times New Roman" w:hAnsi="Times New Roman" w:cs="Times New Roman"/>
          <w:i/>
          <w:sz w:val="28"/>
          <w:szCs w:val="28"/>
        </w:rPr>
        <w:t>.</w:t>
      </w:r>
    </w:p>
    <w:p w:rsidR="00DA5439" w:rsidRPr="00DA5439" w:rsidRDefault="00DA5439" w:rsidP="00CB1915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439">
        <w:rPr>
          <w:rFonts w:ascii="Times New Roman" w:hAnsi="Times New Roman" w:cs="Times New Roman"/>
          <w:sz w:val="28"/>
          <w:szCs w:val="28"/>
        </w:rPr>
        <w:t xml:space="preserve">Для обеспечения требований ФГОС ОО </w:t>
      </w:r>
      <w:r w:rsidR="0042369F">
        <w:rPr>
          <w:rFonts w:ascii="Times New Roman" w:hAnsi="Times New Roman" w:cs="Times New Roman"/>
          <w:sz w:val="28"/>
          <w:szCs w:val="28"/>
        </w:rPr>
        <w:t xml:space="preserve">(в том числе ФГОС ОВЗ) </w:t>
      </w:r>
      <w:r w:rsidRPr="00DA5439">
        <w:rPr>
          <w:rFonts w:ascii="Times New Roman" w:hAnsi="Times New Roman" w:cs="Times New Roman"/>
          <w:sz w:val="28"/>
          <w:szCs w:val="28"/>
        </w:rPr>
        <w:t>на основе провед</w:t>
      </w:r>
      <w:r w:rsidR="0042369F">
        <w:rPr>
          <w:rFonts w:ascii="Times New Roman" w:hAnsi="Times New Roman" w:cs="Times New Roman"/>
          <w:sz w:val="28"/>
          <w:szCs w:val="28"/>
        </w:rPr>
        <w:t>е</w:t>
      </w:r>
      <w:r w:rsidRPr="00DA5439">
        <w:rPr>
          <w:rFonts w:ascii="Times New Roman" w:hAnsi="Times New Roman" w:cs="Times New Roman"/>
          <w:sz w:val="28"/>
          <w:szCs w:val="28"/>
        </w:rPr>
        <w:t xml:space="preserve">нного анализа материально-технических условий </w:t>
      </w:r>
      <w:r w:rsidR="002253BD">
        <w:rPr>
          <w:rFonts w:ascii="Times New Roman" w:hAnsi="Times New Roman" w:cs="Times New Roman"/>
          <w:sz w:val="28"/>
          <w:szCs w:val="28"/>
        </w:rPr>
        <w:t>школа</w:t>
      </w:r>
      <w:r w:rsidRPr="00DA5439">
        <w:rPr>
          <w:rFonts w:ascii="Times New Roman" w:hAnsi="Times New Roman" w:cs="Times New Roman"/>
          <w:b/>
          <w:sz w:val="28"/>
          <w:szCs w:val="28"/>
        </w:rPr>
        <w:t>:</w:t>
      </w:r>
    </w:p>
    <w:p w:rsidR="00DA5439" w:rsidRPr="00DA5439" w:rsidRDefault="00DA5439" w:rsidP="00CB1915">
      <w:pPr>
        <w:pStyle w:val="a6"/>
        <w:ind w:left="0" w:firstLine="709"/>
        <w:contextualSpacing w:val="0"/>
        <w:jc w:val="both"/>
        <w:rPr>
          <w:sz w:val="28"/>
          <w:szCs w:val="28"/>
        </w:rPr>
      </w:pPr>
      <w:r w:rsidRPr="00DA5439">
        <w:rPr>
          <w:sz w:val="28"/>
          <w:szCs w:val="28"/>
        </w:rPr>
        <w:t>1) проводит экономический расч</w:t>
      </w:r>
      <w:r w:rsidR="0042369F">
        <w:rPr>
          <w:sz w:val="28"/>
          <w:szCs w:val="28"/>
        </w:rPr>
        <w:t>е</w:t>
      </w:r>
      <w:r w:rsidRPr="00DA5439">
        <w:rPr>
          <w:sz w:val="28"/>
          <w:szCs w:val="28"/>
        </w:rPr>
        <w:t>т стоимости обеспечения требований ФГОС по каждой позиции;</w:t>
      </w:r>
    </w:p>
    <w:p w:rsidR="00DA5439" w:rsidRPr="00DA5439" w:rsidRDefault="00DA5439" w:rsidP="00CB1915">
      <w:pPr>
        <w:pStyle w:val="a6"/>
        <w:ind w:left="0" w:firstLine="709"/>
        <w:contextualSpacing w:val="0"/>
        <w:jc w:val="both"/>
        <w:rPr>
          <w:sz w:val="28"/>
          <w:szCs w:val="28"/>
        </w:rPr>
      </w:pPr>
      <w:r w:rsidRPr="00DA5439">
        <w:rPr>
          <w:sz w:val="28"/>
          <w:szCs w:val="28"/>
        </w:rPr>
        <w:t>2) устанавливает предмет закупок, количество и стоимость пополняемого оборудования, а также работ для обеспечения требований к условиям реализации ООП;</w:t>
      </w:r>
    </w:p>
    <w:p w:rsidR="00DA5439" w:rsidRPr="00DA5439" w:rsidRDefault="00DA5439" w:rsidP="00CB1915">
      <w:pPr>
        <w:pStyle w:val="a6"/>
        <w:ind w:left="0" w:firstLine="709"/>
        <w:contextualSpacing w:val="0"/>
        <w:jc w:val="both"/>
        <w:rPr>
          <w:sz w:val="28"/>
          <w:szCs w:val="28"/>
        </w:rPr>
      </w:pPr>
      <w:r w:rsidRPr="00DA5439">
        <w:rPr>
          <w:sz w:val="28"/>
          <w:szCs w:val="28"/>
        </w:rPr>
        <w:lastRenderedPageBreak/>
        <w:t>3) определяет величину затрат на обеспечение требований к условиям реализации ООП;</w:t>
      </w:r>
    </w:p>
    <w:p w:rsidR="00DA5439" w:rsidRPr="00DA5439" w:rsidRDefault="00DA5439" w:rsidP="00CB19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439">
        <w:rPr>
          <w:rFonts w:ascii="Times New Roman" w:hAnsi="Times New Roman" w:cs="Times New Roman"/>
          <w:sz w:val="28"/>
          <w:szCs w:val="28"/>
        </w:rPr>
        <w:t>4) определяет объ</w:t>
      </w:r>
      <w:r w:rsidR="0042369F">
        <w:rPr>
          <w:rFonts w:ascii="Times New Roman" w:hAnsi="Times New Roman" w:cs="Times New Roman"/>
          <w:sz w:val="28"/>
          <w:szCs w:val="28"/>
        </w:rPr>
        <w:t>е</w:t>
      </w:r>
      <w:r w:rsidRPr="00DA5439">
        <w:rPr>
          <w:rFonts w:ascii="Times New Roman" w:hAnsi="Times New Roman" w:cs="Times New Roman"/>
          <w:sz w:val="28"/>
          <w:szCs w:val="28"/>
        </w:rPr>
        <w:t>мы финансирования</w:t>
      </w:r>
      <w:r w:rsidRPr="00DA5439">
        <w:rPr>
          <w:rFonts w:ascii="Times New Roman" w:hAnsi="Times New Roman" w:cs="Times New Roman"/>
          <w:iCs/>
          <w:sz w:val="28"/>
          <w:szCs w:val="28"/>
        </w:rPr>
        <w:t xml:space="preserve"> ставок педагогов дополнительного образования,</w:t>
      </w:r>
      <w:r w:rsidRPr="00DA54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A5439">
        <w:rPr>
          <w:rFonts w:ascii="Times New Roman" w:hAnsi="Times New Roman" w:cs="Times New Roman"/>
          <w:sz w:val="28"/>
          <w:szCs w:val="28"/>
        </w:rPr>
        <w:t>которые обеспечивают реализацию для обучающихся широкого спектра программ внеурочной деятельности.</w:t>
      </w:r>
    </w:p>
    <w:p w:rsidR="00784CF7" w:rsidRDefault="00DA5439" w:rsidP="00CB19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439">
        <w:rPr>
          <w:rFonts w:ascii="Times New Roman" w:hAnsi="Times New Roman" w:cs="Times New Roman"/>
          <w:b/>
          <w:sz w:val="28"/>
          <w:szCs w:val="28"/>
        </w:rPr>
        <w:t>Материально-технические условия</w:t>
      </w:r>
    </w:p>
    <w:p w:rsidR="00DA5439" w:rsidRPr="00DA5439" w:rsidRDefault="00DA5439" w:rsidP="00CB19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439">
        <w:rPr>
          <w:rFonts w:ascii="Times New Roman" w:hAnsi="Times New Roman" w:cs="Times New Roman"/>
          <w:sz w:val="28"/>
          <w:szCs w:val="28"/>
        </w:rPr>
        <w:t xml:space="preserve">Материально-техническая база школы в целом приведена в соответствие с </w:t>
      </w:r>
      <w:r w:rsidRPr="00DA5439">
        <w:rPr>
          <w:rStyle w:val="default005f005fchar1char1"/>
          <w:sz w:val="28"/>
          <w:szCs w:val="28"/>
        </w:rPr>
        <w:t xml:space="preserve">требованиями ФГОС, </w:t>
      </w:r>
      <w:r w:rsidRPr="00DA5439">
        <w:rPr>
          <w:rFonts w:ascii="Times New Roman" w:hAnsi="Times New Roman" w:cs="Times New Roman"/>
          <w:sz w:val="28"/>
          <w:szCs w:val="28"/>
        </w:rPr>
        <w:t>задачами по обеспечению реализации основной образовательной программы.</w:t>
      </w:r>
    </w:p>
    <w:p w:rsidR="00DA5439" w:rsidRPr="00DA5439" w:rsidRDefault="00DA5439" w:rsidP="00CB1915">
      <w:pPr>
        <w:pStyle w:val="a4"/>
        <w:spacing w:after="0"/>
        <w:ind w:firstLine="709"/>
        <w:jc w:val="both"/>
        <w:rPr>
          <w:rStyle w:val="default005f005fchar1char1"/>
          <w:sz w:val="28"/>
          <w:szCs w:val="28"/>
        </w:rPr>
      </w:pPr>
      <w:r w:rsidRPr="00DA5439">
        <w:rPr>
          <w:rStyle w:val="default005f005fchar1char1"/>
          <w:sz w:val="28"/>
          <w:szCs w:val="28"/>
        </w:rPr>
        <w:t>В школе оборудованы:</w:t>
      </w:r>
    </w:p>
    <w:p w:rsidR="00DA5439" w:rsidRPr="00DA5439" w:rsidRDefault="00DA5439" w:rsidP="00CB19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439">
        <w:rPr>
          <w:rFonts w:ascii="Times New Roman" w:hAnsi="Times New Roman" w:cs="Times New Roman"/>
          <w:sz w:val="28"/>
          <w:szCs w:val="28"/>
        </w:rPr>
        <w:t xml:space="preserve">Компьютерный кабинет для проведения </w:t>
      </w:r>
      <w:proofErr w:type="spellStart"/>
      <w:r w:rsidRPr="00DA5439">
        <w:rPr>
          <w:rFonts w:ascii="Times New Roman" w:hAnsi="Times New Roman" w:cs="Times New Roman"/>
          <w:sz w:val="28"/>
          <w:szCs w:val="28"/>
        </w:rPr>
        <w:t>медиауроков</w:t>
      </w:r>
      <w:proofErr w:type="spellEnd"/>
      <w:r w:rsidRPr="00DA5439">
        <w:rPr>
          <w:rFonts w:ascii="Times New Roman" w:hAnsi="Times New Roman" w:cs="Times New Roman"/>
          <w:sz w:val="28"/>
          <w:szCs w:val="28"/>
        </w:rPr>
        <w:t xml:space="preserve">, подготовки обучающимися различных индивидуальных заданий: 10 рабочих мест </w:t>
      </w:r>
      <w:r w:rsidR="009837BB">
        <w:rPr>
          <w:rFonts w:ascii="Times New Roman" w:hAnsi="Times New Roman" w:cs="Times New Roman"/>
          <w:sz w:val="28"/>
          <w:szCs w:val="28"/>
        </w:rPr>
        <w:t>об</w:t>
      </w:r>
      <w:r w:rsidRPr="00DA5439">
        <w:rPr>
          <w:rFonts w:ascii="Times New Roman" w:hAnsi="Times New Roman" w:cs="Times New Roman"/>
          <w:sz w:val="28"/>
          <w:szCs w:val="28"/>
        </w:rPr>
        <w:t>уча</w:t>
      </w:r>
      <w:r w:rsidR="009837BB">
        <w:rPr>
          <w:rFonts w:ascii="Times New Roman" w:hAnsi="Times New Roman" w:cs="Times New Roman"/>
          <w:sz w:val="28"/>
          <w:szCs w:val="28"/>
        </w:rPr>
        <w:t>ю</w:t>
      </w:r>
      <w:r w:rsidRPr="00DA5439">
        <w:rPr>
          <w:rFonts w:ascii="Times New Roman" w:hAnsi="Times New Roman" w:cs="Times New Roman"/>
          <w:sz w:val="28"/>
          <w:szCs w:val="28"/>
        </w:rPr>
        <w:t>щихся, одно рабочее место учителя, оборудованных ПК, объединенных в локальную сеть.  Бесплатный доступ в Интернет для учеников и педагогов с каждого рабочего места.</w:t>
      </w:r>
    </w:p>
    <w:p w:rsidR="00DA5439" w:rsidRPr="00DA5439" w:rsidRDefault="00DA5439" w:rsidP="00CB19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439">
        <w:rPr>
          <w:rFonts w:ascii="Times New Roman" w:hAnsi="Times New Roman" w:cs="Times New Roman"/>
          <w:sz w:val="28"/>
          <w:szCs w:val="28"/>
        </w:rPr>
        <w:t>Все учебные кабинеты оснащены персональным компьютером (АРМ учителя), выходом в Интернет, мультимедийным проектором и экраном.</w:t>
      </w:r>
    </w:p>
    <w:p w:rsidR="00DA5439" w:rsidRPr="00DA5439" w:rsidRDefault="00DA5439" w:rsidP="00CB19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439">
        <w:rPr>
          <w:rFonts w:ascii="Times New Roman" w:hAnsi="Times New Roman" w:cs="Times New Roman"/>
          <w:sz w:val="28"/>
          <w:szCs w:val="28"/>
        </w:rPr>
        <w:t>Интерактивными досками оборудовано 2 учебных кабинета (дальнейшее оборудование школьных кабинетов интерактивными досками будет проводиться согласно плана информатизации ОО), телевизорами и DVD-проигрывателями – 5.</w:t>
      </w:r>
    </w:p>
    <w:p w:rsidR="00DA5439" w:rsidRPr="00DA5439" w:rsidRDefault="00DA5439" w:rsidP="00CB1915">
      <w:pPr>
        <w:spacing w:after="0" w:line="240" w:lineRule="auto"/>
        <w:ind w:firstLine="709"/>
        <w:jc w:val="both"/>
        <w:rPr>
          <w:rStyle w:val="default005f005fchar1char1"/>
          <w:sz w:val="28"/>
          <w:szCs w:val="28"/>
        </w:rPr>
      </w:pPr>
      <w:r w:rsidRPr="00DA5439">
        <w:rPr>
          <w:rFonts w:ascii="Times New Roman" w:hAnsi="Times New Roman" w:cs="Times New Roman"/>
          <w:sz w:val="28"/>
          <w:szCs w:val="28"/>
        </w:rPr>
        <w:t>В школе функционирует единая локальная сеть с выходом в Интернет (58 рабочих мест), из них ноутбуков – 13 штук, планшетов – 10 штук.</w:t>
      </w:r>
      <w:r w:rsidRPr="00DA5439">
        <w:rPr>
          <w:rStyle w:val="default005f005fchar1char1"/>
          <w:sz w:val="28"/>
          <w:szCs w:val="28"/>
        </w:rPr>
        <w:t xml:space="preserve"> </w:t>
      </w:r>
    </w:p>
    <w:p w:rsidR="00DA5439" w:rsidRPr="00DA5439" w:rsidRDefault="00DA5439" w:rsidP="00CB1915">
      <w:pPr>
        <w:spacing w:after="0" w:line="240" w:lineRule="auto"/>
        <w:ind w:firstLine="709"/>
        <w:jc w:val="both"/>
        <w:rPr>
          <w:rStyle w:val="default005f005fchar1char1"/>
          <w:sz w:val="28"/>
          <w:szCs w:val="28"/>
        </w:rPr>
      </w:pPr>
      <w:r w:rsidRPr="00DA5439">
        <w:rPr>
          <w:rStyle w:val="default005f005fchar1char1"/>
          <w:sz w:val="28"/>
          <w:szCs w:val="28"/>
        </w:rPr>
        <w:t>Используемая дополнительная техника: принтеры – 13 штук, МФУ – 7 штук.</w:t>
      </w:r>
    </w:p>
    <w:p w:rsidR="00DA5439" w:rsidRPr="00DA5439" w:rsidRDefault="00DA5439" w:rsidP="00CB19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439">
        <w:rPr>
          <w:rStyle w:val="default005f005fchar1char1"/>
          <w:sz w:val="28"/>
          <w:szCs w:val="28"/>
        </w:rPr>
        <w:t xml:space="preserve">Информационно-библиотечный центр школы оборудован читальным залом, книгохранилищем, обеспечивающим сохранность книжного фонда, </w:t>
      </w:r>
      <w:proofErr w:type="spellStart"/>
      <w:r w:rsidRPr="00DA5439">
        <w:rPr>
          <w:rStyle w:val="default005f005fchar1char1"/>
          <w:sz w:val="28"/>
          <w:szCs w:val="28"/>
        </w:rPr>
        <w:t>медиатекой</w:t>
      </w:r>
      <w:proofErr w:type="spellEnd"/>
      <w:r w:rsidRPr="00DA5439">
        <w:rPr>
          <w:rStyle w:val="default005f005fchar1char1"/>
          <w:sz w:val="28"/>
          <w:szCs w:val="28"/>
        </w:rPr>
        <w:t xml:space="preserve">. </w:t>
      </w:r>
      <w:r w:rsidRPr="00DA5439">
        <w:rPr>
          <w:rFonts w:ascii="Times New Roman" w:hAnsi="Times New Roman" w:cs="Times New Roman"/>
          <w:sz w:val="28"/>
          <w:szCs w:val="28"/>
        </w:rPr>
        <w:t xml:space="preserve">Фонд </w:t>
      </w:r>
      <w:proofErr w:type="spellStart"/>
      <w:r w:rsidRPr="00DA5439">
        <w:rPr>
          <w:rFonts w:ascii="Times New Roman" w:hAnsi="Times New Roman" w:cs="Times New Roman"/>
          <w:sz w:val="28"/>
          <w:szCs w:val="28"/>
        </w:rPr>
        <w:t>медиатеки</w:t>
      </w:r>
      <w:proofErr w:type="spellEnd"/>
      <w:r w:rsidRPr="00DA5439">
        <w:rPr>
          <w:rFonts w:ascii="Times New Roman" w:hAnsi="Times New Roman" w:cs="Times New Roman"/>
          <w:sz w:val="28"/>
          <w:szCs w:val="28"/>
        </w:rPr>
        <w:t xml:space="preserve">: 1134 объекта. Библиотечный фонд: основной фонд – 22692 экземпляра, фонд учебной литературы – 9962 экземпляра. </w:t>
      </w:r>
    </w:p>
    <w:p w:rsidR="00DA5439" w:rsidRPr="00DA5439" w:rsidRDefault="00DA5439" w:rsidP="00CB1915">
      <w:pPr>
        <w:pStyle w:val="a6"/>
        <w:widowControl w:val="0"/>
        <w:shd w:val="clear" w:color="auto" w:fill="FFFFFF"/>
        <w:autoSpaceDE w:val="0"/>
        <w:autoSpaceDN w:val="0"/>
        <w:adjustRightInd w:val="0"/>
        <w:ind w:left="34" w:firstLine="709"/>
        <w:jc w:val="both"/>
        <w:rPr>
          <w:sz w:val="28"/>
          <w:szCs w:val="28"/>
        </w:rPr>
      </w:pPr>
      <w:r w:rsidRPr="00DA5439">
        <w:rPr>
          <w:sz w:val="28"/>
          <w:szCs w:val="28"/>
        </w:rPr>
        <w:t xml:space="preserve">В практике деятельности педагогов школы широко используются программные продукты, позволяющие осуществлять виртуальные эксперименты, экскурсии, моделировать различные процессы и природные явления. </w:t>
      </w:r>
    </w:p>
    <w:p w:rsidR="00DA5439" w:rsidRPr="00DA5439" w:rsidRDefault="00DA5439" w:rsidP="00CB1915">
      <w:pPr>
        <w:pStyle w:val="a6"/>
        <w:widowControl w:val="0"/>
        <w:shd w:val="clear" w:color="auto" w:fill="FFFFFF"/>
        <w:autoSpaceDE w:val="0"/>
        <w:autoSpaceDN w:val="0"/>
        <w:adjustRightInd w:val="0"/>
        <w:ind w:left="34" w:firstLine="709"/>
        <w:jc w:val="both"/>
        <w:rPr>
          <w:sz w:val="28"/>
          <w:szCs w:val="28"/>
        </w:rPr>
      </w:pPr>
      <w:r w:rsidRPr="00DA5439">
        <w:rPr>
          <w:sz w:val="28"/>
          <w:szCs w:val="28"/>
        </w:rPr>
        <w:t xml:space="preserve">Предметы естественнонаучного профиля обеспечены учебно-наглядными пособиями и оборудованием для проведения классических экспериментов, лабораторных и практических работ. Это позволяет эффективно выполнять практическую часть программ по физике, химии, биологии. </w:t>
      </w:r>
    </w:p>
    <w:p w:rsidR="00DA5439" w:rsidRPr="00DA5439" w:rsidRDefault="00DA5439" w:rsidP="00CB1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439">
        <w:rPr>
          <w:rFonts w:ascii="Times New Roman" w:hAnsi="Times New Roman" w:cs="Times New Roman"/>
          <w:sz w:val="28"/>
          <w:szCs w:val="28"/>
        </w:rPr>
        <w:t>Планируется развитие материальной базы специализированных кабинетов с целью обеспечения реализации требования ФГОС ОО и расширением возможностей реализации школьн</w:t>
      </w:r>
      <w:r w:rsidR="00716EC9">
        <w:rPr>
          <w:rFonts w:ascii="Times New Roman" w:hAnsi="Times New Roman" w:cs="Times New Roman"/>
          <w:sz w:val="28"/>
          <w:szCs w:val="28"/>
        </w:rPr>
        <w:t>ых</w:t>
      </w:r>
      <w:r w:rsidRPr="00DA5439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716EC9">
        <w:rPr>
          <w:rFonts w:ascii="Times New Roman" w:hAnsi="Times New Roman" w:cs="Times New Roman"/>
          <w:sz w:val="28"/>
          <w:szCs w:val="28"/>
        </w:rPr>
        <w:t>ов</w:t>
      </w:r>
      <w:r w:rsidRPr="00DA5439">
        <w:rPr>
          <w:rFonts w:ascii="Times New Roman" w:hAnsi="Times New Roman" w:cs="Times New Roman"/>
          <w:sz w:val="28"/>
          <w:szCs w:val="28"/>
        </w:rPr>
        <w:t xml:space="preserve"> «Инженерная школа» в рамках сетевого проекта «</w:t>
      </w:r>
      <w:r w:rsidRPr="00DA5439">
        <w:rPr>
          <w:rFonts w:ascii="Times New Roman" w:eastAsia="Times New Roman" w:hAnsi="Times New Roman" w:cs="Times New Roman"/>
          <w:sz w:val="28"/>
          <w:szCs w:val="28"/>
        </w:rPr>
        <w:t>Формирование инженерного мышления обучающихся в рамках сетевого взаимодействия образовательных организаций Орджоникидзевского района и социального партнерства»</w:t>
      </w:r>
      <w:r w:rsidR="00716EC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716EC9">
        <w:rPr>
          <w:rFonts w:ascii="Times New Roman" w:eastAsia="Times New Roman" w:hAnsi="Times New Roman" w:cs="Times New Roman"/>
          <w:sz w:val="28"/>
          <w:szCs w:val="28"/>
        </w:rPr>
        <w:lastRenderedPageBreak/>
        <w:t>«Проектирование персонифицированной образовательной среды школы как условие реализации ФГОС ОО»</w:t>
      </w:r>
      <w:r w:rsidRPr="00DA54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5439" w:rsidRPr="00DA5439" w:rsidRDefault="00DA5439" w:rsidP="00CB1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439">
        <w:rPr>
          <w:rFonts w:ascii="Times New Roman" w:eastAsia="Times New Roman" w:hAnsi="Times New Roman" w:cs="Times New Roman"/>
          <w:sz w:val="28"/>
          <w:szCs w:val="28"/>
        </w:rPr>
        <w:t>Модернизируется спортивная база школы. Планируется создание современного школьного стадиона с искусственным покрытием.</w:t>
      </w:r>
    </w:p>
    <w:p w:rsidR="00DA5439" w:rsidRDefault="00DA5439" w:rsidP="00CB1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439">
        <w:rPr>
          <w:rFonts w:ascii="Times New Roman" w:eastAsia="Times New Roman" w:hAnsi="Times New Roman" w:cs="Times New Roman"/>
          <w:sz w:val="28"/>
          <w:szCs w:val="28"/>
        </w:rPr>
        <w:t>Школа активно взаимодействует с городским бассейном, расположенным на территории района.</w:t>
      </w:r>
    </w:p>
    <w:p w:rsidR="00716EC9" w:rsidRPr="00DA5439" w:rsidRDefault="00716EC9" w:rsidP="00CB1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Реализуется программа по обеспечению доступной среды в школе.</w:t>
      </w:r>
    </w:p>
    <w:p w:rsidR="00DA5439" w:rsidRPr="00DA5439" w:rsidRDefault="00DA5439" w:rsidP="00CB1915">
      <w:pPr>
        <w:shd w:val="clear" w:color="auto" w:fill="FFFFFF"/>
        <w:spacing w:after="0" w:line="240" w:lineRule="auto"/>
        <w:ind w:right="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439">
        <w:rPr>
          <w:rFonts w:ascii="Times New Roman" w:hAnsi="Times New Roman" w:cs="Times New Roman"/>
          <w:sz w:val="28"/>
          <w:szCs w:val="28"/>
        </w:rPr>
        <w:t>Объединения дополнительного образования школы располагают: специализированными кабинетами и комнатами для творческой деятельности школьников.</w:t>
      </w:r>
    </w:p>
    <w:p w:rsidR="00DA5439" w:rsidRPr="00DA5439" w:rsidRDefault="00DA5439" w:rsidP="00CB1915">
      <w:pPr>
        <w:shd w:val="clear" w:color="auto" w:fill="FFFFFF"/>
        <w:spacing w:after="0" w:line="240" w:lineRule="auto"/>
        <w:ind w:right="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439">
        <w:rPr>
          <w:rFonts w:ascii="Times New Roman" w:hAnsi="Times New Roman" w:cs="Times New Roman"/>
          <w:sz w:val="28"/>
          <w:szCs w:val="28"/>
        </w:rPr>
        <w:t>Все педагоги владеют компьютерной техникой и электронными информационными ресурсами и используют их в образовательной деятельности (урочной и внеурочной). Создан информационный банк на электронных носителях по различным образовательным программам. Педагогами созданы электронные пособия (тесты, тренинги, тематические презентации, методические пособия, дидактические игры, пособия для внеклассной работы).</w:t>
      </w:r>
    </w:p>
    <w:p w:rsidR="00DA5439" w:rsidRPr="00DA5439" w:rsidRDefault="00DA5439" w:rsidP="00CB1915">
      <w:pPr>
        <w:spacing w:after="0" w:line="240" w:lineRule="auto"/>
        <w:ind w:left="120"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DA5439">
        <w:rPr>
          <w:rFonts w:ascii="Times New Roman" w:hAnsi="Times New Roman" w:cs="Times New Roman"/>
          <w:bCs/>
          <w:sz w:val="28"/>
          <w:szCs w:val="28"/>
        </w:rPr>
        <w:t xml:space="preserve">Организовано </w:t>
      </w:r>
      <w:r w:rsidRPr="00DA5439">
        <w:rPr>
          <w:rFonts w:ascii="Times New Roman" w:hAnsi="Times New Roman" w:cs="Times New Roman"/>
          <w:sz w:val="28"/>
          <w:szCs w:val="28"/>
        </w:rPr>
        <w:t>рациональное и сбалансированное питание в соответствии с СанПиН</w:t>
      </w:r>
      <w:r w:rsidRPr="00DA5439">
        <w:rPr>
          <w:rFonts w:ascii="Times New Roman" w:hAnsi="Times New Roman" w:cs="Times New Roman"/>
          <w:bCs/>
          <w:sz w:val="28"/>
          <w:szCs w:val="28"/>
        </w:rPr>
        <w:t xml:space="preserve"> в школьной столовой </w:t>
      </w:r>
      <w:r w:rsidRPr="00DA5439">
        <w:rPr>
          <w:rFonts w:ascii="Times New Roman" w:hAnsi="Times New Roman" w:cs="Times New Roman"/>
          <w:sz w:val="28"/>
          <w:szCs w:val="28"/>
        </w:rPr>
        <w:t>с залом для приема пищи на 120 посадочных мест</w:t>
      </w:r>
      <w:r w:rsidRPr="00DA5439">
        <w:rPr>
          <w:rFonts w:ascii="Times New Roman" w:hAnsi="Times New Roman" w:cs="Times New Roman"/>
          <w:bCs/>
          <w:sz w:val="28"/>
          <w:szCs w:val="28"/>
        </w:rPr>
        <w:t>.</w:t>
      </w:r>
      <w:r w:rsidRPr="00DA5439">
        <w:rPr>
          <w:rFonts w:ascii="Times New Roman" w:hAnsi="Times New Roman" w:cs="Times New Roman"/>
          <w:sz w:val="28"/>
          <w:szCs w:val="28"/>
        </w:rPr>
        <w:t xml:space="preserve">  Все </w:t>
      </w:r>
      <w:r w:rsidR="009837BB">
        <w:rPr>
          <w:rFonts w:ascii="Times New Roman" w:hAnsi="Times New Roman" w:cs="Times New Roman"/>
          <w:sz w:val="28"/>
          <w:szCs w:val="28"/>
        </w:rPr>
        <w:t>об</w:t>
      </w:r>
      <w:r w:rsidRPr="00DA5439">
        <w:rPr>
          <w:rFonts w:ascii="Times New Roman" w:hAnsi="Times New Roman" w:cs="Times New Roman"/>
          <w:sz w:val="28"/>
          <w:szCs w:val="28"/>
        </w:rPr>
        <w:t>уча</w:t>
      </w:r>
      <w:r w:rsidR="009837BB">
        <w:rPr>
          <w:rFonts w:ascii="Times New Roman" w:hAnsi="Times New Roman" w:cs="Times New Roman"/>
          <w:sz w:val="28"/>
          <w:szCs w:val="28"/>
        </w:rPr>
        <w:t>ю</w:t>
      </w:r>
      <w:r w:rsidRPr="00DA5439">
        <w:rPr>
          <w:rFonts w:ascii="Times New Roman" w:hAnsi="Times New Roman" w:cs="Times New Roman"/>
          <w:sz w:val="28"/>
          <w:szCs w:val="28"/>
        </w:rPr>
        <w:t xml:space="preserve">щиеся получают горячий обед. </w:t>
      </w:r>
      <w:r w:rsidR="009837BB">
        <w:rPr>
          <w:rFonts w:ascii="Times New Roman" w:hAnsi="Times New Roman" w:cs="Times New Roman"/>
          <w:sz w:val="28"/>
          <w:szCs w:val="28"/>
        </w:rPr>
        <w:t>Обу</w:t>
      </w:r>
      <w:r w:rsidRPr="00DA5439">
        <w:rPr>
          <w:rFonts w:ascii="Times New Roman" w:hAnsi="Times New Roman" w:cs="Times New Roman"/>
          <w:sz w:val="28"/>
          <w:szCs w:val="28"/>
        </w:rPr>
        <w:t>ча</w:t>
      </w:r>
      <w:r w:rsidR="009837BB">
        <w:rPr>
          <w:rFonts w:ascii="Times New Roman" w:hAnsi="Times New Roman" w:cs="Times New Roman"/>
          <w:sz w:val="28"/>
          <w:szCs w:val="28"/>
        </w:rPr>
        <w:t>ю</w:t>
      </w:r>
      <w:r w:rsidRPr="00DA5439">
        <w:rPr>
          <w:rFonts w:ascii="Times New Roman" w:hAnsi="Times New Roman" w:cs="Times New Roman"/>
          <w:sz w:val="28"/>
          <w:szCs w:val="28"/>
        </w:rPr>
        <w:t xml:space="preserve">щиеся, посещающие занятия во второй половине дня (ГПД), получают двухразовое питание.   </w:t>
      </w:r>
    </w:p>
    <w:p w:rsidR="00DA5439" w:rsidRPr="00DA5439" w:rsidRDefault="00DA5439" w:rsidP="00CB1915">
      <w:pPr>
        <w:shd w:val="clear" w:color="auto" w:fill="FFFFFF"/>
        <w:spacing w:after="0" w:line="240" w:lineRule="auto"/>
        <w:ind w:right="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439">
        <w:rPr>
          <w:rFonts w:ascii="Times New Roman" w:hAnsi="Times New Roman" w:cs="Times New Roman"/>
          <w:bCs/>
          <w:sz w:val="28"/>
          <w:szCs w:val="28"/>
        </w:rPr>
        <w:t xml:space="preserve">Оборудован современный медицинский кабинет, ведется регулярный мониторинг уровня здоровья школьников, проводится вакцинация, просветительская работа, спортивно – оздоровительные мероприятия.  </w:t>
      </w:r>
    </w:p>
    <w:p w:rsidR="00DA5439" w:rsidRPr="00DA5439" w:rsidRDefault="00DA5439" w:rsidP="00CB191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439">
        <w:rPr>
          <w:rFonts w:ascii="Times New Roman" w:hAnsi="Times New Roman" w:cs="Times New Roman"/>
          <w:bCs/>
          <w:sz w:val="28"/>
          <w:szCs w:val="28"/>
        </w:rPr>
        <w:t xml:space="preserve">Регулярно осуществляются санитарно-противоэпидемические мероприятия: и контроль за санитарным состоянием помещений, контроль за организацией режима дня </w:t>
      </w:r>
      <w:r w:rsidR="00561BA8">
        <w:rPr>
          <w:rFonts w:ascii="Times New Roman" w:hAnsi="Times New Roman" w:cs="Times New Roman"/>
          <w:bCs/>
          <w:sz w:val="28"/>
          <w:szCs w:val="28"/>
        </w:rPr>
        <w:t>школьников</w:t>
      </w:r>
      <w:r w:rsidRPr="00DA5439">
        <w:rPr>
          <w:rFonts w:ascii="Times New Roman" w:hAnsi="Times New Roman" w:cs="Times New Roman"/>
          <w:bCs/>
          <w:sz w:val="28"/>
          <w:szCs w:val="28"/>
        </w:rPr>
        <w:t xml:space="preserve">, за проведением медицинских осмотров сотрудников пищеблока, ежедневно проведение бракеража готовой пищи с отметкой в </w:t>
      </w:r>
      <w:proofErr w:type="spellStart"/>
      <w:r w:rsidRPr="00DA5439">
        <w:rPr>
          <w:rFonts w:ascii="Times New Roman" w:hAnsi="Times New Roman" w:cs="Times New Roman"/>
          <w:bCs/>
          <w:sz w:val="28"/>
          <w:szCs w:val="28"/>
        </w:rPr>
        <w:t>бракеражном</w:t>
      </w:r>
      <w:proofErr w:type="spellEnd"/>
      <w:r w:rsidRPr="00DA5439">
        <w:rPr>
          <w:rFonts w:ascii="Times New Roman" w:hAnsi="Times New Roman" w:cs="Times New Roman"/>
          <w:bCs/>
          <w:sz w:val="28"/>
          <w:szCs w:val="28"/>
        </w:rPr>
        <w:t xml:space="preserve"> журнале, своевременное проведение изоляции больных детей из класса, проведение осмотра контактных детей.</w:t>
      </w:r>
    </w:p>
    <w:p w:rsidR="00DA5439" w:rsidRPr="00DA5439" w:rsidRDefault="00DA5439" w:rsidP="00CB19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439">
        <w:rPr>
          <w:rFonts w:ascii="Times New Roman" w:hAnsi="Times New Roman" w:cs="Times New Roman"/>
          <w:b/>
          <w:sz w:val="28"/>
          <w:szCs w:val="28"/>
        </w:rPr>
        <w:t xml:space="preserve">Информационно – методические </w:t>
      </w:r>
      <w:r w:rsidR="00784CF7">
        <w:rPr>
          <w:rFonts w:ascii="Times New Roman" w:hAnsi="Times New Roman" w:cs="Times New Roman"/>
          <w:b/>
          <w:sz w:val="28"/>
          <w:szCs w:val="28"/>
        </w:rPr>
        <w:t>условия</w:t>
      </w:r>
    </w:p>
    <w:p w:rsidR="00DA5439" w:rsidRPr="00DA5439" w:rsidRDefault="00DA5439" w:rsidP="00CB19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A5439">
        <w:rPr>
          <w:rFonts w:ascii="Times New Roman" w:hAnsi="Times New Roman" w:cs="Times New Roman"/>
          <w:sz w:val="28"/>
          <w:szCs w:val="28"/>
        </w:rPr>
        <w:t>В соо</w:t>
      </w:r>
      <w:r w:rsidR="00716EC9">
        <w:rPr>
          <w:rFonts w:ascii="Times New Roman" w:hAnsi="Times New Roman" w:cs="Times New Roman"/>
          <w:sz w:val="28"/>
          <w:szCs w:val="28"/>
        </w:rPr>
        <w:t>тветствии с требованиями ФГОС</w:t>
      </w:r>
      <w:r w:rsidRPr="00DA5439">
        <w:rPr>
          <w:rFonts w:ascii="Times New Roman" w:hAnsi="Times New Roman" w:cs="Times New Roman"/>
          <w:sz w:val="28"/>
          <w:szCs w:val="28"/>
        </w:rPr>
        <w:t xml:space="preserve"> информационные условия реализации основной образовательной программы </w:t>
      </w:r>
      <w:r w:rsidR="00716EC9">
        <w:rPr>
          <w:rFonts w:ascii="Times New Roman" w:hAnsi="Times New Roman" w:cs="Times New Roman"/>
          <w:sz w:val="28"/>
          <w:szCs w:val="28"/>
        </w:rPr>
        <w:t xml:space="preserve">(и адаптированных основных образовательных программ) </w:t>
      </w:r>
      <w:r w:rsidRPr="00DA5439">
        <w:rPr>
          <w:rFonts w:ascii="Times New Roman" w:hAnsi="Times New Roman" w:cs="Times New Roman"/>
          <w:sz w:val="28"/>
          <w:szCs w:val="28"/>
        </w:rPr>
        <w:t>обеспечены созданной информационно-образовательной средой школы.</w:t>
      </w:r>
    </w:p>
    <w:p w:rsidR="00DA5439" w:rsidRPr="00DA5439" w:rsidRDefault="00DA5439" w:rsidP="00CB19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439">
        <w:rPr>
          <w:rFonts w:ascii="Times New Roman" w:hAnsi="Times New Roman" w:cs="Times New Roman"/>
          <w:b/>
          <w:sz w:val="28"/>
          <w:szCs w:val="28"/>
        </w:rPr>
        <w:t xml:space="preserve">Информационно-образовательная среда </w:t>
      </w:r>
      <w:r w:rsidRPr="00DA5439">
        <w:rPr>
          <w:rFonts w:ascii="Times New Roman" w:hAnsi="Times New Roman" w:cs="Times New Roman"/>
          <w:sz w:val="28"/>
          <w:szCs w:val="28"/>
        </w:rPr>
        <w:t>МБОУ СОШ №107  включает разнообразные информационные образовательные ресурсы, современные информационно-телекоммуникационные средства и педагогические технологии, направленные на формирование творческой, социально активной личности школьника, а также компетентность участников образовательного процесса в решении учебно-познавательных и профессиональных задач с применением информационно-коммуникационных технологий (ИКТ-компетентность); службы поддержки применения ИКТ.</w:t>
      </w:r>
    </w:p>
    <w:p w:rsidR="00DA5439" w:rsidRPr="00DA5439" w:rsidRDefault="00DA5439" w:rsidP="00CB19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439">
        <w:rPr>
          <w:rFonts w:ascii="Times New Roman" w:hAnsi="Times New Roman" w:cs="Times New Roman"/>
          <w:b/>
          <w:sz w:val="28"/>
          <w:szCs w:val="28"/>
        </w:rPr>
        <w:lastRenderedPageBreak/>
        <w:t>Основные элементы информационно-образовательной среды школы</w:t>
      </w:r>
      <w:r w:rsidRPr="00DA5439">
        <w:rPr>
          <w:rFonts w:ascii="Times New Roman" w:hAnsi="Times New Roman" w:cs="Times New Roman"/>
          <w:sz w:val="28"/>
          <w:szCs w:val="28"/>
        </w:rPr>
        <w:t>:</w:t>
      </w:r>
    </w:p>
    <w:p w:rsidR="00DA5439" w:rsidRPr="00DA5439" w:rsidRDefault="00DA5439" w:rsidP="00CB19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439">
        <w:rPr>
          <w:rFonts w:ascii="Times New Roman" w:hAnsi="Times New Roman" w:cs="Times New Roman"/>
          <w:bCs/>
          <w:sz w:val="28"/>
          <w:szCs w:val="28"/>
        </w:rPr>
        <w:t>- </w:t>
      </w:r>
      <w:r w:rsidRPr="00DA5439">
        <w:rPr>
          <w:rFonts w:ascii="Times New Roman" w:hAnsi="Times New Roman" w:cs="Times New Roman"/>
          <w:sz w:val="28"/>
          <w:szCs w:val="28"/>
        </w:rPr>
        <w:t>информационно-образовательные ресурсы в виде печатной продукции;</w:t>
      </w:r>
    </w:p>
    <w:p w:rsidR="00DA5439" w:rsidRPr="00DA5439" w:rsidRDefault="00DA5439" w:rsidP="00CB19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439">
        <w:rPr>
          <w:rFonts w:ascii="Times New Roman" w:hAnsi="Times New Roman" w:cs="Times New Roman"/>
          <w:bCs/>
          <w:sz w:val="28"/>
          <w:szCs w:val="28"/>
        </w:rPr>
        <w:t>- </w:t>
      </w:r>
      <w:r w:rsidRPr="00DA5439">
        <w:rPr>
          <w:rFonts w:ascii="Times New Roman" w:hAnsi="Times New Roman" w:cs="Times New Roman"/>
          <w:sz w:val="28"/>
          <w:szCs w:val="28"/>
        </w:rPr>
        <w:t>информационно-образовательные ресурсы на электронных носителях;</w:t>
      </w:r>
    </w:p>
    <w:p w:rsidR="00DA5439" w:rsidRPr="00DA5439" w:rsidRDefault="00DA5439" w:rsidP="00CB19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439">
        <w:rPr>
          <w:rFonts w:ascii="Times New Roman" w:hAnsi="Times New Roman" w:cs="Times New Roman"/>
          <w:bCs/>
          <w:sz w:val="28"/>
          <w:szCs w:val="28"/>
        </w:rPr>
        <w:t>- </w:t>
      </w:r>
      <w:r w:rsidRPr="00DA5439">
        <w:rPr>
          <w:rFonts w:ascii="Times New Roman" w:hAnsi="Times New Roman" w:cs="Times New Roman"/>
          <w:sz w:val="28"/>
          <w:szCs w:val="28"/>
        </w:rPr>
        <w:t>информационно-образовательные ресурсы Интернета;</w:t>
      </w:r>
    </w:p>
    <w:p w:rsidR="00DA5439" w:rsidRPr="00DA5439" w:rsidRDefault="00DA5439" w:rsidP="00CB19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439">
        <w:rPr>
          <w:rFonts w:ascii="Times New Roman" w:hAnsi="Times New Roman" w:cs="Times New Roman"/>
          <w:bCs/>
          <w:sz w:val="28"/>
          <w:szCs w:val="28"/>
        </w:rPr>
        <w:t>- </w:t>
      </w:r>
      <w:r w:rsidRPr="00DA5439">
        <w:rPr>
          <w:rFonts w:ascii="Times New Roman" w:hAnsi="Times New Roman" w:cs="Times New Roman"/>
          <w:sz w:val="28"/>
          <w:szCs w:val="28"/>
        </w:rPr>
        <w:t>вычислительная и информационно-телекоммуникационная инфраструктура;</w:t>
      </w:r>
    </w:p>
    <w:p w:rsidR="00DA5439" w:rsidRPr="00DA5439" w:rsidRDefault="00DA5439" w:rsidP="00CB19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439">
        <w:rPr>
          <w:rFonts w:ascii="Times New Roman" w:hAnsi="Times New Roman" w:cs="Times New Roman"/>
          <w:bCs/>
          <w:sz w:val="28"/>
          <w:szCs w:val="28"/>
        </w:rPr>
        <w:t>- </w:t>
      </w:r>
      <w:r w:rsidRPr="00DA5439">
        <w:rPr>
          <w:rFonts w:ascii="Times New Roman" w:hAnsi="Times New Roman" w:cs="Times New Roman"/>
          <w:sz w:val="28"/>
          <w:szCs w:val="28"/>
        </w:rPr>
        <w:t>прикладные программы, в том числе поддерживающие администрирование и финансово-хозяйственную деятельность образовательного учреждения (бухгалтерский уч</w:t>
      </w:r>
      <w:r w:rsidR="0042369F">
        <w:rPr>
          <w:rFonts w:ascii="Times New Roman" w:hAnsi="Times New Roman" w:cs="Times New Roman"/>
          <w:sz w:val="28"/>
          <w:szCs w:val="28"/>
        </w:rPr>
        <w:t>е</w:t>
      </w:r>
      <w:r w:rsidRPr="00DA5439">
        <w:rPr>
          <w:rFonts w:ascii="Times New Roman" w:hAnsi="Times New Roman" w:cs="Times New Roman"/>
          <w:sz w:val="28"/>
          <w:szCs w:val="28"/>
        </w:rPr>
        <w:t>т, делопроизводство, кадры).</w:t>
      </w:r>
    </w:p>
    <w:p w:rsidR="00DA5439" w:rsidRPr="00DA5439" w:rsidRDefault="00DA5439" w:rsidP="00CB1915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DA5439">
        <w:rPr>
          <w:rFonts w:ascii="Times New Roman" w:hAnsi="Times New Roman" w:cs="Times New Roman"/>
          <w:sz w:val="28"/>
          <w:szCs w:val="28"/>
        </w:rPr>
        <w:t xml:space="preserve">В образовательном процессе школы эффективно используются информационно-коммуникационные технологии. Они помогают в решении проблемы управления информационными потоками, распадающейся на целый ряд задач как технического, так и нравственно-педагогического свойства: обеспечение надежной защиты информации, определение круга ее потребителей, структурирование информации таким образом, чтобы каждый пользователь (педагог, психолог, врач, администратор и т. д.) имел доступ к ней в пределах своей компетенции. </w:t>
      </w:r>
    </w:p>
    <w:p w:rsidR="00DA5439" w:rsidRPr="00DA5439" w:rsidRDefault="00DA5439" w:rsidP="00CB1915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DA5439">
        <w:rPr>
          <w:rFonts w:ascii="Times New Roman" w:hAnsi="Times New Roman" w:cs="Times New Roman"/>
          <w:sz w:val="28"/>
          <w:szCs w:val="28"/>
        </w:rPr>
        <w:t xml:space="preserve">В организации взаимодействия всех участников образовательного процесса разграничены права и полномочия пользователей информации. В основу такого разграничения положены профессиональные компетенции различных специалистов и их должностные обязанности. </w:t>
      </w:r>
    </w:p>
    <w:p w:rsidR="00DA5439" w:rsidRPr="00DA5439" w:rsidRDefault="00DA5439" w:rsidP="00CB191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DA5439">
        <w:rPr>
          <w:rFonts w:ascii="Times New Roman" w:hAnsi="Times New Roman" w:cs="Times New Roman"/>
          <w:sz w:val="28"/>
          <w:szCs w:val="28"/>
        </w:rPr>
        <w:t xml:space="preserve">Оборудованы компьютерной техникой все кабинеты школы и объединены в единую сеть, установлен сервер с выходом в интернет с распределенным доступом к сети интернет для каждого рабочего места. </w:t>
      </w:r>
    </w:p>
    <w:p w:rsidR="00DA5439" w:rsidRPr="00DA5439" w:rsidRDefault="00C5767E" w:rsidP="00CB1915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A5439" w:rsidRPr="00DA5439">
        <w:rPr>
          <w:rFonts w:ascii="Times New Roman" w:hAnsi="Times New Roman" w:cs="Times New Roman"/>
          <w:sz w:val="28"/>
          <w:szCs w:val="28"/>
        </w:rPr>
        <w:t>станов</w:t>
      </w:r>
      <w:r>
        <w:rPr>
          <w:rFonts w:ascii="Times New Roman" w:hAnsi="Times New Roman" w:cs="Times New Roman"/>
          <w:sz w:val="28"/>
          <w:szCs w:val="28"/>
        </w:rPr>
        <w:t>лена</w:t>
      </w:r>
      <w:r w:rsidR="00DA5439" w:rsidRPr="00DA543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проходит апробацию</w:t>
      </w:r>
      <w:r w:rsidR="00DA5439" w:rsidRPr="00DA5439">
        <w:rPr>
          <w:rFonts w:ascii="Times New Roman" w:hAnsi="Times New Roman" w:cs="Times New Roman"/>
          <w:sz w:val="28"/>
          <w:szCs w:val="28"/>
        </w:rPr>
        <w:t xml:space="preserve"> программно-аппаратн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DA5439" w:rsidRPr="00DA5439">
        <w:rPr>
          <w:rFonts w:ascii="Times New Roman" w:hAnsi="Times New Roman" w:cs="Times New Roman"/>
          <w:sz w:val="28"/>
          <w:szCs w:val="28"/>
        </w:rPr>
        <w:t xml:space="preserve"> комплекс контроля учебно-воспитательного процесса, который включает в себя пропускную систему, видеонаблюдение, библиотеку, электронный журнал в каждом кабинете, пункт общественного питания.</w:t>
      </w:r>
    </w:p>
    <w:p w:rsidR="00DA5439" w:rsidRPr="00DA5439" w:rsidRDefault="00DA5439" w:rsidP="00CB1915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DA5439">
        <w:rPr>
          <w:rFonts w:ascii="Times New Roman" w:hAnsi="Times New Roman" w:cs="Times New Roman"/>
          <w:sz w:val="28"/>
          <w:szCs w:val="28"/>
        </w:rPr>
        <w:t>Пропускная система даст возможность защитить школу и учеников от внешних и внутренних угроз – видеонаблюдение (пожар, хищение, вандализм, терроризм), повысит эффективность работы организации (за счет предотвращения нарушения трудовой дисциплины), объединит возможность системы контроля доступа, видеонаблюдения, электронной библиотеки и системы питания.</w:t>
      </w:r>
    </w:p>
    <w:p w:rsidR="00DA5439" w:rsidRPr="00DA5439" w:rsidRDefault="00DA5439" w:rsidP="00CB191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439">
        <w:rPr>
          <w:rFonts w:ascii="Times New Roman" w:hAnsi="Times New Roman" w:cs="Times New Roman"/>
          <w:sz w:val="28"/>
          <w:szCs w:val="28"/>
        </w:rPr>
        <w:t xml:space="preserve">       Процессы развития информационно – образовательной среды школы активизируются за счет внедрения новых программных средств. </w:t>
      </w:r>
    </w:p>
    <w:p w:rsidR="00DA5439" w:rsidRPr="00DA5439" w:rsidRDefault="00DA5439" w:rsidP="00CB191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439">
        <w:rPr>
          <w:rFonts w:ascii="Times New Roman" w:hAnsi="Times New Roman" w:cs="Times New Roman"/>
          <w:sz w:val="28"/>
          <w:szCs w:val="28"/>
        </w:rPr>
        <w:t xml:space="preserve">В школе </w:t>
      </w:r>
      <w:r w:rsidR="00241966">
        <w:rPr>
          <w:rFonts w:ascii="Times New Roman" w:hAnsi="Times New Roman" w:cs="Times New Roman"/>
          <w:sz w:val="28"/>
          <w:szCs w:val="28"/>
        </w:rPr>
        <w:t>работает</w:t>
      </w:r>
      <w:r w:rsidRPr="00DA5439">
        <w:rPr>
          <w:rFonts w:ascii="Times New Roman" w:hAnsi="Times New Roman" w:cs="Times New Roman"/>
          <w:sz w:val="28"/>
          <w:szCs w:val="28"/>
        </w:rPr>
        <w:t xml:space="preserve"> </w:t>
      </w:r>
      <w:r w:rsidRPr="00DA5439">
        <w:rPr>
          <w:rFonts w:ascii="Times New Roman" w:hAnsi="Times New Roman" w:cs="Times New Roman"/>
          <w:b/>
          <w:sz w:val="28"/>
          <w:szCs w:val="28"/>
        </w:rPr>
        <w:t xml:space="preserve">автоматизированная </w:t>
      </w:r>
      <w:r w:rsidR="00241966">
        <w:rPr>
          <w:rFonts w:ascii="Times New Roman" w:hAnsi="Times New Roman" w:cs="Times New Roman"/>
          <w:b/>
          <w:sz w:val="28"/>
          <w:szCs w:val="28"/>
        </w:rPr>
        <w:t xml:space="preserve">пропускная </w:t>
      </w:r>
      <w:r w:rsidRPr="00DA5439">
        <w:rPr>
          <w:rFonts w:ascii="Times New Roman" w:hAnsi="Times New Roman" w:cs="Times New Roman"/>
          <w:b/>
          <w:sz w:val="28"/>
          <w:szCs w:val="28"/>
        </w:rPr>
        <w:t>система</w:t>
      </w:r>
      <w:r w:rsidR="0024196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41966" w:rsidRPr="00241966">
        <w:rPr>
          <w:rFonts w:ascii="Times New Roman" w:hAnsi="Times New Roman" w:cs="Times New Roman"/>
          <w:sz w:val="28"/>
          <w:szCs w:val="28"/>
        </w:rPr>
        <w:t>позволяющая</w:t>
      </w:r>
      <w:r w:rsidRPr="00241966">
        <w:rPr>
          <w:rFonts w:ascii="Times New Roman" w:hAnsi="Times New Roman" w:cs="Times New Roman"/>
          <w:sz w:val="28"/>
          <w:szCs w:val="28"/>
        </w:rPr>
        <w:t xml:space="preserve"> </w:t>
      </w:r>
      <w:r w:rsidR="00241966">
        <w:rPr>
          <w:rFonts w:ascii="Times New Roman" w:hAnsi="Times New Roman" w:cs="Times New Roman"/>
          <w:sz w:val="28"/>
          <w:szCs w:val="28"/>
        </w:rPr>
        <w:t xml:space="preserve">производить </w:t>
      </w:r>
      <w:r w:rsidRPr="00241966">
        <w:rPr>
          <w:rFonts w:ascii="Times New Roman" w:hAnsi="Times New Roman" w:cs="Times New Roman"/>
          <w:sz w:val="28"/>
          <w:szCs w:val="28"/>
        </w:rPr>
        <w:t>мониторинг</w:t>
      </w:r>
      <w:r w:rsidRPr="00DA5439">
        <w:rPr>
          <w:rFonts w:ascii="Times New Roman" w:hAnsi="Times New Roman" w:cs="Times New Roman"/>
          <w:sz w:val="28"/>
          <w:szCs w:val="28"/>
        </w:rPr>
        <w:t xml:space="preserve"> посещаемости, опозданий, продолжительности рабочего дня. Объекты мониторинга: ученики; педагогический персонал; работники служб </w:t>
      </w:r>
      <w:r w:rsidR="009837BB">
        <w:rPr>
          <w:rFonts w:ascii="Times New Roman" w:hAnsi="Times New Roman" w:cs="Times New Roman"/>
          <w:sz w:val="28"/>
          <w:szCs w:val="28"/>
        </w:rPr>
        <w:t>МБОУ СОШ №107</w:t>
      </w:r>
      <w:r w:rsidRPr="00DA5439">
        <w:rPr>
          <w:rFonts w:ascii="Times New Roman" w:hAnsi="Times New Roman" w:cs="Times New Roman"/>
          <w:sz w:val="28"/>
          <w:szCs w:val="28"/>
        </w:rPr>
        <w:t xml:space="preserve">; технический персонал; родители. Каждый ученик и каждый работник </w:t>
      </w:r>
      <w:r w:rsidR="00241966">
        <w:rPr>
          <w:rFonts w:ascii="Times New Roman" w:hAnsi="Times New Roman" w:cs="Times New Roman"/>
          <w:sz w:val="28"/>
          <w:szCs w:val="28"/>
        </w:rPr>
        <w:t>имеет</w:t>
      </w:r>
      <w:r w:rsidRPr="00DA5439">
        <w:rPr>
          <w:rFonts w:ascii="Times New Roman" w:hAnsi="Times New Roman" w:cs="Times New Roman"/>
          <w:sz w:val="28"/>
          <w:szCs w:val="28"/>
        </w:rPr>
        <w:t xml:space="preserve"> именную карточку, которая предъявляется электронному считывающему устройству п</w:t>
      </w:r>
      <w:r w:rsidR="00241966">
        <w:rPr>
          <w:rFonts w:ascii="Times New Roman" w:hAnsi="Times New Roman" w:cs="Times New Roman"/>
          <w:sz w:val="28"/>
          <w:szCs w:val="28"/>
        </w:rPr>
        <w:t xml:space="preserve">ри входе и выходе. Программой </w:t>
      </w:r>
      <w:r w:rsidRPr="00DA5439">
        <w:rPr>
          <w:rFonts w:ascii="Times New Roman" w:hAnsi="Times New Roman" w:cs="Times New Roman"/>
          <w:sz w:val="28"/>
          <w:szCs w:val="28"/>
        </w:rPr>
        <w:t xml:space="preserve">фиксируется время прихода в школу </w:t>
      </w:r>
      <w:r w:rsidR="00241966">
        <w:rPr>
          <w:rFonts w:ascii="Times New Roman" w:hAnsi="Times New Roman" w:cs="Times New Roman"/>
          <w:sz w:val="28"/>
          <w:szCs w:val="28"/>
        </w:rPr>
        <w:t xml:space="preserve">и ухода </w:t>
      </w:r>
      <w:r w:rsidR="00241966">
        <w:rPr>
          <w:rFonts w:ascii="Times New Roman" w:hAnsi="Times New Roman" w:cs="Times New Roman"/>
          <w:sz w:val="28"/>
          <w:szCs w:val="28"/>
        </w:rPr>
        <w:lastRenderedPageBreak/>
        <w:t>из нее</w:t>
      </w:r>
      <w:r w:rsidRPr="00DA5439">
        <w:rPr>
          <w:rFonts w:ascii="Times New Roman" w:hAnsi="Times New Roman" w:cs="Times New Roman"/>
          <w:sz w:val="28"/>
          <w:szCs w:val="28"/>
        </w:rPr>
        <w:t>. Автоматически происходит выявление опоздавших по фамилиям и по классам; фиксир</w:t>
      </w:r>
      <w:r w:rsidR="00241966">
        <w:rPr>
          <w:rFonts w:ascii="Times New Roman" w:hAnsi="Times New Roman" w:cs="Times New Roman"/>
          <w:sz w:val="28"/>
          <w:szCs w:val="28"/>
        </w:rPr>
        <w:t>уе</w:t>
      </w:r>
      <w:r w:rsidRPr="00DA5439">
        <w:rPr>
          <w:rFonts w:ascii="Times New Roman" w:hAnsi="Times New Roman" w:cs="Times New Roman"/>
          <w:sz w:val="28"/>
          <w:szCs w:val="28"/>
        </w:rPr>
        <w:t>тся время выхода из школы, выявляться ученики, покинувшие ОО ранее окончания уроков по расписанию. А также отслежива</w:t>
      </w:r>
      <w:r w:rsidR="00241966">
        <w:rPr>
          <w:rFonts w:ascii="Times New Roman" w:hAnsi="Times New Roman" w:cs="Times New Roman"/>
          <w:sz w:val="28"/>
          <w:szCs w:val="28"/>
        </w:rPr>
        <w:t>ют</w:t>
      </w:r>
      <w:r w:rsidRPr="00DA5439">
        <w:rPr>
          <w:rFonts w:ascii="Times New Roman" w:hAnsi="Times New Roman" w:cs="Times New Roman"/>
          <w:sz w:val="28"/>
          <w:szCs w:val="28"/>
        </w:rPr>
        <w:t xml:space="preserve">ся обучающиеся, отсутствующие в течение целого дня. Для родителей, заключивших договор со школой, приходит уведомление через </w:t>
      </w:r>
      <w:proofErr w:type="spellStart"/>
      <w:r w:rsidRPr="00DA5439">
        <w:rPr>
          <w:rFonts w:ascii="Times New Roman" w:hAnsi="Times New Roman" w:cs="Times New Roman"/>
          <w:sz w:val="28"/>
          <w:szCs w:val="28"/>
        </w:rPr>
        <w:t>sms</w:t>
      </w:r>
      <w:proofErr w:type="spellEnd"/>
      <w:r w:rsidR="008C4163">
        <w:rPr>
          <w:rFonts w:ascii="Times New Roman" w:hAnsi="Times New Roman" w:cs="Times New Roman"/>
          <w:sz w:val="28"/>
          <w:szCs w:val="28"/>
        </w:rPr>
        <w:t>-оповещение</w:t>
      </w:r>
      <w:r w:rsidRPr="00DA5439">
        <w:rPr>
          <w:rFonts w:ascii="Times New Roman" w:hAnsi="Times New Roman" w:cs="Times New Roman"/>
          <w:sz w:val="28"/>
          <w:szCs w:val="28"/>
        </w:rPr>
        <w:t xml:space="preserve"> на сотовый телефон. </w:t>
      </w:r>
    </w:p>
    <w:p w:rsidR="00DA5439" w:rsidRPr="00DA5439" w:rsidRDefault="00DA5439" w:rsidP="00CB19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439">
        <w:rPr>
          <w:rFonts w:ascii="Times New Roman" w:hAnsi="Times New Roman" w:cs="Times New Roman"/>
          <w:sz w:val="28"/>
          <w:szCs w:val="28"/>
        </w:rPr>
        <w:t>Техническое оснащение среды позволяет оптимизировать многие процессы. Поэтому в кабинетах планируется установить камеры, позволяющие виртуально присутствовать на уроке в данном кабинете. Это предоставит возможности виртуально присутствовать большому количеству педагогов школы на открытых уроках, проводимых в данных кабинетах.</w:t>
      </w:r>
    </w:p>
    <w:p w:rsidR="00DA5439" w:rsidRPr="00DA5439" w:rsidRDefault="00DA5439" w:rsidP="00CB1915">
      <w:pPr>
        <w:pStyle w:val="a6"/>
        <w:widowControl w:val="0"/>
        <w:shd w:val="clear" w:color="auto" w:fill="FFFFFF"/>
        <w:autoSpaceDE w:val="0"/>
        <w:autoSpaceDN w:val="0"/>
        <w:adjustRightInd w:val="0"/>
        <w:ind w:left="34" w:firstLine="709"/>
        <w:jc w:val="both"/>
        <w:rPr>
          <w:sz w:val="28"/>
          <w:szCs w:val="28"/>
        </w:rPr>
      </w:pPr>
      <w:r w:rsidRPr="00DA5439">
        <w:rPr>
          <w:sz w:val="28"/>
          <w:szCs w:val="28"/>
        </w:rPr>
        <w:t xml:space="preserve">Всем обучающимся (в том числе с ограниченными возможностями здоровья) предоставляются образовательные услуги в электронном виде. Проводятся онлайн – консультации с использованием </w:t>
      </w:r>
      <w:r w:rsidR="004F7ED8" w:rsidRPr="00DA5439">
        <w:rPr>
          <w:sz w:val="28"/>
          <w:szCs w:val="28"/>
        </w:rPr>
        <w:t>программы</w:t>
      </w:r>
      <w:r w:rsidRPr="00DA5439">
        <w:rPr>
          <w:sz w:val="28"/>
          <w:szCs w:val="28"/>
        </w:rPr>
        <w:t xml:space="preserve"> </w:t>
      </w:r>
      <w:proofErr w:type="spellStart"/>
      <w:r w:rsidRPr="00DA5439">
        <w:rPr>
          <w:sz w:val="28"/>
          <w:szCs w:val="28"/>
        </w:rPr>
        <w:t>Scype</w:t>
      </w:r>
      <w:proofErr w:type="spellEnd"/>
      <w:r w:rsidRPr="00DA5439">
        <w:rPr>
          <w:sz w:val="28"/>
          <w:szCs w:val="28"/>
        </w:rPr>
        <w:t xml:space="preserve"> по учебным предметам, а также предлагаются дифференцированные задания в электронном классном журнале «Дневник.</w:t>
      </w:r>
      <w:proofErr w:type="spellStart"/>
      <w:r w:rsidRPr="00DA5439">
        <w:rPr>
          <w:sz w:val="28"/>
          <w:szCs w:val="28"/>
          <w:lang w:val="en-US"/>
        </w:rPr>
        <w:t>ru</w:t>
      </w:r>
      <w:proofErr w:type="spellEnd"/>
      <w:r w:rsidRPr="00DA5439">
        <w:rPr>
          <w:sz w:val="28"/>
          <w:szCs w:val="28"/>
        </w:rPr>
        <w:t>».</w:t>
      </w:r>
    </w:p>
    <w:p w:rsidR="00DA5439" w:rsidRPr="00DA5439" w:rsidRDefault="00DA5439" w:rsidP="00CB1915">
      <w:pPr>
        <w:pStyle w:val="a6"/>
        <w:widowControl w:val="0"/>
        <w:shd w:val="clear" w:color="auto" w:fill="FFFFFF"/>
        <w:autoSpaceDE w:val="0"/>
        <w:autoSpaceDN w:val="0"/>
        <w:adjustRightInd w:val="0"/>
        <w:ind w:left="34" w:firstLine="709"/>
        <w:jc w:val="both"/>
        <w:rPr>
          <w:sz w:val="28"/>
          <w:szCs w:val="28"/>
        </w:rPr>
      </w:pPr>
      <w:r w:rsidRPr="00DA5439">
        <w:rPr>
          <w:sz w:val="28"/>
          <w:szCs w:val="28"/>
        </w:rPr>
        <w:t xml:space="preserve">Доступ к бесплатному Интернету в </w:t>
      </w:r>
      <w:proofErr w:type="spellStart"/>
      <w:r w:rsidRPr="00DA5439">
        <w:rPr>
          <w:sz w:val="28"/>
          <w:szCs w:val="28"/>
        </w:rPr>
        <w:t>медиацентре</w:t>
      </w:r>
      <w:proofErr w:type="spellEnd"/>
      <w:r w:rsidRPr="00DA5439">
        <w:rPr>
          <w:sz w:val="28"/>
          <w:szCs w:val="28"/>
        </w:rPr>
        <w:t xml:space="preserve"> школы предоставляет </w:t>
      </w:r>
      <w:r w:rsidR="009837BB">
        <w:rPr>
          <w:sz w:val="28"/>
          <w:szCs w:val="28"/>
        </w:rPr>
        <w:t>об</w:t>
      </w:r>
      <w:r w:rsidRPr="00DA5439">
        <w:rPr>
          <w:sz w:val="28"/>
          <w:szCs w:val="28"/>
        </w:rPr>
        <w:t>уча</w:t>
      </w:r>
      <w:r w:rsidR="009837BB">
        <w:rPr>
          <w:sz w:val="28"/>
          <w:szCs w:val="28"/>
        </w:rPr>
        <w:t>ю</w:t>
      </w:r>
      <w:r w:rsidRPr="00DA5439">
        <w:rPr>
          <w:sz w:val="28"/>
          <w:szCs w:val="28"/>
        </w:rPr>
        <w:t xml:space="preserve">щимся возможность дистанционно участвовать в олимпиадах, конкурсах, проходить дистанционные образовательные программы. </w:t>
      </w:r>
    </w:p>
    <w:p w:rsidR="00DA5439" w:rsidRPr="00DA5439" w:rsidRDefault="00DA5439" w:rsidP="00CB1915">
      <w:pPr>
        <w:pStyle w:val="a6"/>
        <w:widowControl w:val="0"/>
        <w:shd w:val="clear" w:color="auto" w:fill="FFFFFF"/>
        <w:autoSpaceDE w:val="0"/>
        <w:autoSpaceDN w:val="0"/>
        <w:adjustRightInd w:val="0"/>
        <w:ind w:left="34" w:firstLine="709"/>
        <w:jc w:val="both"/>
        <w:rPr>
          <w:caps/>
          <w:sz w:val="28"/>
          <w:szCs w:val="28"/>
        </w:rPr>
      </w:pPr>
      <w:r w:rsidRPr="00DA5439">
        <w:rPr>
          <w:sz w:val="28"/>
          <w:szCs w:val="28"/>
        </w:rPr>
        <w:t xml:space="preserve"> На базе информационно-аналитического центра школы работает лаборатория, целью деятельности которой является формирование информационной культуры педагогов через систематизацию знаний в области информационных технологий, овладение ИКТ и применение их в образовательном процессе, использование материалов электронного банка ресурсов образовательной и методической направленности. </w:t>
      </w:r>
    </w:p>
    <w:p w:rsidR="00DA5439" w:rsidRPr="00DA5439" w:rsidRDefault="008C4163" w:rsidP="00CB1915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Разработанные п</w:t>
      </w:r>
      <w:r w:rsidR="00DA5439" w:rsidRPr="00DA5439">
        <w:rPr>
          <w:rFonts w:ascii="Times New Roman" w:hAnsi="Times New Roman" w:cs="Times New Roman"/>
          <w:sz w:val="28"/>
          <w:szCs w:val="28"/>
        </w:rPr>
        <w:t xml:space="preserve">едагогами электронные уроки, приложения по всем предметам систематизированы и размещены в общей электронной базе </w:t>
      </w:r>
      <w:r w:rsidR="009837BB">
        <w:rPr>
          <w:rFonts w:ascii="Times New Roman" w:hAnsi="Times New Roman" w:cs="Times New Roman"/>
          <w:sz w:val="28"/>
          <w:szCs w:val="28"/>
        </w:rPr>
        <w:t>школы</w:t>
      </w:r>
      <w:r w:rsidR="00DA5439" w:rsidRPr="00DA5439">
        <w:rPr>
          <w:rFonts w:ascii="Times New Roman" w:hAnsi="Times New Roman" w:cs="Times New Roman"/>
          <w:sz w:val="28"/>
          <w:szCs w:val="28"/>
        </w:rPr>
        <w:t xml:space="preserve"> (в локальной сети). Это позволяет обмениваться материалами (проектами уроков, тестами, тематическими презентациями, дидактические играми и др.).</w:t>
      </w:r>
    </w:p>
    <w:p w:rsidR="00DA5439" w:rsidRPr="00DA5439" w:rsidRDefault="00DA5439" w:rsidP="00CB19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439">
        <w:rPr>
          <w:rFonts w:ascii="Times New Roman" w:hAnsi="Times New Roman" w:cs="Times New Roman"/>
          <w:sz w:val="28"/>
          <w:szCs w:val="28"/>
        </w:rPr>
        <w:t>Систематизированное медиа</w:t>
      </w:r>
      <w:r w:rsidR="00ED20F2">
        <w:rPr>
          <w:rFonts w:ascii="Times New Roman" w:hAnsi="Times New Roman" w:cs="Times New Roman"/>
          <w:sz w:val="28"/>
          <w:szCs w:val="28"/>
        </w:rPr>
        <w:t xml:space="preserve"> </w:t>
      </w:r>
      <w:r w:rsidRPr="00DA5439">
        <w:rPr>
          <w:rFonts w:ascii="Times New Roman" w:hAnsi="Times New Roman" w:cs="Times New Roman"/>
          <w:sz w:val="28"/>
          <w:szCs w:val="28"/>
        </w:rPr>
        <w:t xml:space="preserve">сопровождение образовательного процесса в персональном компьютере каждого учебного кабинета, освоение всеми педагогами школы информационно-коммуникационных технологий обеспечивают оперативную связь всех участников образовательного процесса, способствуют профессиональному общению, повышению профессионального уровня педагогов, наличие современного сайта образовательной организации с актуальной информацией обеспечивают открытость образования. </w:t>
      </w:r>
    </w:p>
    <w:p w:rsidR="00DA5439" w:rsidRPr="00DA5439" w:rsidRDefault="00DA5439" w:rsidP="00CB1915">
      <w:pPr>
        <w:pStyle w:val="14"/>
        <w:ind w:firstLine="709"/>
        <w:rPr>
          <w:szCs w:val="28"/>
        </w:rPr>
      </w:pPr>
      <w:r w:rsidRPr="00DA5439">
        <w:rPr>
          <w:b/>
          <w:szCs w:val="28"/>
        </w:rPr>
        <w:t xml:space="preserve">Учебно-методические условия </w:t>
      </w:r>
      <w:r w:rsidRPr="00DA5439">
        <w:rPr>
          <w:szCs w:val="28"/>
        </w:rPr>
        <w:t xml:space="preserve">образовательного процесса соответствует лицензионным условиям, требованиями ФГОС и образовательным потребностям </w:t>
      </w:r>
      <w:r w:rsidR="009837BB">
        <w:rPr>
          <w:szCs w:val="28"/>
        </w:rPr>
        <w:t>об</w:t>
      </w:r>
      <w:r w:rsidRPr="00DA5439">
        <w:rPr>
          <w:szCs w:val="28"/>
        </w:rPr>
        <w:t>уча</w:t>
      </w:r>
      <w:r w:rsidR="009837BB">
        <w:rPr>
          <w:szCs w:val="28"/>
        </w:rPr>
        <w:t>ю</w:t>
      </w:r>
      <w:r w:rsidRPr="00DA5439">
        <w:rPr>
          <w:szCs w:val="28"/>
        </w:rPr>
        <w:t xml:space="preserve">щихся и их родителей (законных представителей). </w:t>
      </w:r>
    </w:p>
    <w:p w:rsidR="00DA5439" w:rsidRPr="00DA5439" w:rsidRDefault="00DA5439" w:rsidP="00CB1915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A5439">
        <w:rPr>
          <w:rFonts w:ascii="Times New Roman" w:hAnsi="Times New Roman" w:cs="Times New Roman"/>
          <w:snapToGrid w:val="0"/>
          <w:sz w:val="28"/>
          <w:szCs w:val="28"/>
        </w:rPr>
        <w:t xml:space="preserve">Рабочие программы </w:t>
      </w:r>
      <w:r w:rsidR="008C4163">
        <w:rPr>
          <w:rFonts w:ascii="Times New Roman" w:hAnsi="Times New Roman" w:cs="Times New Roman"/>
          <w:snapToGrid w:val="0"/>
          <w:sz w:val="28"/>
          <w:szCs w:val="28"/>
        </w:rPr>
        <w:t>педагогов соответствуют ФГОС</w:t>
      </w:r>
      <w:r w:rsidRPr="00DA5439">
        <w:rPr>
          <w:rFonts w:ascii="Times New Roman" w:hAnsi="Times New Roman" w:cs="Times New Roman"/>
          <w:snapToGrid w:val="0"/>
          <w:sz w:val="28"/>
          <w:szCs w:val="28"/>
        </w:rPr>
        <w:t xml:space="preserve">, выполняются в полном объеме, обеспечены учебно-методическим комплексом. </w:t>
      </w:r>
    </w:p>
    <w:p w:rsidR="00DA5439" w:rsidRDefault="00DA5439" w:rsidP="00CB1915">
      <w:pPr>
        <w:shd w:val="clear" w:color="auto" w:fill="FFFFFF"/>
        <w:spacing w:after="0" w:line="240" w:lineRule="auto"/>
        <w:ind w:right="2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439">
        <w:rPr>
          <w:rFonts w:ascii="Times New Roman" w:hAnsi="Times New Roman" w:cs="Times New Roman"/>
          <w:sz w:val="28"/>
          <w:szCs w:val="28"/>
        </w:rPr>
        <w:t xml:space="preserve">Система условий реализации </w:t>
      </w:r>
      <w:r w:rsidR="002253BD">
        <w:rPr>
          <w:rFonts w:ascii="Times New Roman" w:hAnsi="Times New Roman" w:cs="Times New Roman"/>
          <w:sz w:val="28"/>
          <w:szCs w:val="28"/>
        </w:rPr>
        <w:t>ФГОС</w:t>
      </w:r>
      <w:r w:rsidRPr="00DA5439">
        <w:rPr>
          <w:rFonts w:ascii="Times New Roman" w:hAnsi="Times New Roman" w:cs="Times New Roman"/>
          <w:sz w:val="28"/>
          <w:szCs w:val="28"/>
        </w:rPr>
        <w:t xml:space="preserve"> включает </w:t>
      </w:r>
      <w:r w:rsidRPr="00DA5439">
        <w:rPr>
          <w:rFonts w:ascii="Times New Roman" w:hAnsi="Times New Roman" w:cs="Times New Roman"/>
          <w:b/>
          <w:sz w:val="28"/>
          <w:szCs w:val="28"/>
        </w:rPr>
        <w:t>межведомственное взаимодействие:</w:t>
      </w:r>
    </w:p>
    <w:p w:rsidR="00DA5439" w:rsidRPr="00DA5439" w:rsidRDefault="00DA5439" w:rsidP="00CB1915">
      <w:pPr>
        <w:shd w:val="clear" w:color="auto" w:fill="FFFFFF"/>
        <w:spacing w:after="0" w:line="240" w:lineRule="auto"/>
        <w:ind w:right="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439">
        <w:rPr>
          <w:rFonts w:ascii="Times New Roman" w:hAnsi="Times New Roman" w:cs="Times New Roman"/>
          <w:sz w:val="28"/>
          <w:szCs w:val="28"/>
        </w:rPr>
        <w:lastRenderedPageBreak/>
        <w:t xml:space="preserve">- с научно-методическими организациями: ГАОУ ДПО СО «ИРО», </w:t>
      </w:r>
      <w:proofErr w:type="spellStart"/>
      <w:r w:rsidRPr="00DA5439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DA5439">
        <w:rPr>
          <w:rFonts w:ascii="Times New Roman" w:hAnsi="Times New Roman" w:cs="Times New Roman"/>
          <w:sz w:val="28"/>
          <w:szCs w:val="28"/>
        </w:rPr>
        <w:t xml:space="preserve"> РАО, институтом философии и социально-политических наук УРФО,</w:t>
      </w:r>
    </w:p>
    <w:p w:rsidR="00DA5439" w:rsidRPr="00DA5439" w:rsidRDefault="00DA5439" w:rsidP="00CB1915">
      <w:pPr>
        <w:shd w:val="clear" w:color="auto" w:fill="FFFFFF"/>
        <w:spacing w:after="0" w:line="240" w:lineRule="auto"/>
        <w:ind w:right="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439">
        <w:rPr>
          <w:rFonts w:ascii="Times New Roman" w:hAnsi="Times New Roman" w:cs="Times New Roman"/>
          <w:sz w:val="28"/>
          <w:szCs w:val="28"/>
        </w:rPr>
        <w:t>- учреждениями дополнительного образования города</w:t>
      </w:r>
      <w:r w:rsidR="00092D03">
        <w:rPr>
          <w:rFonts w:ascii="Times New Roman" w:hAnsi="Times New Roman" w:cs="Times New Roman"/>
          <w:sz w:val="28"/>
          <w:szCs w:val="28"/>
        </w:rPr>
        <w:t xml:space="preserve"> (наиболее тесное сотрудничество осуществляется с ЦДТ «Галактика»)</w:t>
      </w:r>
      <w:r w:rsidRPr="00DA5439">
        <w:rPr>
          <w:rFonts w:ascii="Times New Roman" w:hAnsi="Times New Roman" w:cs="Times New Roman"/>
          <w:sz w:val="28"/>
          <w:szCs w:val="28"/>
        </w:rPr>
        <w:t>;</w:t>
      </w:r>
    </w:p>
    <w:p w:rsidR="00DA5439" w:rsidRPr="00DA5439" w:rsidRDefault="00DA5439" w:rsidP="00CB19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439">
        <w:rPr>
          <w:rFonts w:ascii="Times New Roman" w:hAnsi="Times New Roman" w:cs="Times New Roman"/>
          <w:sz w:val="28"/>
          <w:szCs w:val="28"/>
        </w:rPr>
        <w:t>- с учреждениями дошкольного общего образования</w:t>
      </w:r>
      <w:r w:rsidR="008C4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(наиболее тесно с МБДОУ №395);</w:t>
      </w:r>
    </w:p>
    <w:p w:rsidR="00DA5439" w:rsidRPr="00DA5439" w:rsidRDefault="00DA5439" w:rsidP="00CB19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439">
        <w:rPr>
          <w:rFonts w:ascii="Times New Roman" w:hAnsi="Times New Roman" w:cs="Times New Roman"/>
          <w:sz w:val="28"/>
          <w:szCs w:val="28"/>
        </w:rPr>
        <w:t xml:space="preserve">- образовательными организациями общего образования </w:t>
      </w:r>
      <w:r w:rsidR="008C4163">
        <w:rPr>
          <w:rFonts w:ascii="Times New Roman" w:hAnsi="Times New Roman" w:cs="Times New Roman"/>
          <w:sz w:val="28"/>
          <w:szCs w:val="28"/>
        </w:rPr>
        <w:t xml:space="preserve">(наиболее тесно с МАОУ СОШ </w:t>
      </w:r>
      <w:r w:rsidRPr="00DA5439">
        <w:rPr>
          <w:rFonts w:ascii="Times New Roman" w:hAnsi="Times New Roman" w:cs="Times New Roman"/>
          <w:sz w:val="28"/>
          <w:szCs w:val="28"/>
        </w:rPr>
        <w:t>№</w:t>
      </w:r>
      <w:r w:rsidR="008C4163">
        <w:rPr>
          <w:rFonts w:ascii="Times New Roman" w:hAnsi="Times New Roman" w:cs="Times New Roman"/>
          <w:sz w:val="28"/>
          <w:szCs w:val="28"/>
        </w:rPr>
        <w:t>167);</w:t>
      </w:r>
    </w:p>
    <w:p w:rsidR="00DA5439" w:rsidRPr="00DA5439" w:rsidRDefault="00DA5439" w:rsidP="00CB19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439">
        <w:rPr>
          <w:rFonts w:ascii="Times New Roman" w:hAnsi="Times New Roman" w:cs="Times New Roman"/>
          <w:sz w:val="28"/>
          <w:szCs w:val="28"/>
        </w:rPr>
        <w:t xml:space="preserve">- </w:t>
      </w:r>
      <w:r w:rsidR="008C4163">
        <w:rPr>
          <w:rFonts w:ascii="Times New Roman" w:hAnsi="Times New Roman" w:cs="Times New Roman"/>
          <w:sz w:val="28"/>
          <w:szCs w:val="28"/>
        </w:rPr>
        <w:t>с ИЦАЭ, объектами культуры и спорта.</w:t>
      </w:r>
    </w:p>
    <w:p w:rsidR="00DA5439" w:rsidRPr="00DA5439" w:rsidRDefault="00DA5439" w:rsidP="00CB19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439">
        <w:rPr>
          <w:rFonts w:ascii="Times New Roman" w:hAnsi="Times New Roman" w:cs="Times New Roman"/>
          <w:b/>
          <w:sz w:val="28"/>
          <w:szCs w:val="28"/>
        </w:rPr>
        <w:t>Условия для обучения детей с ограниченными возможностями здоровья</w:t>
      </w:r>
    </w:p>
    <w:p w:rsidR="00DA5439" w:rsidRPr="00DA5439" w:rsidRDefault="00DA5439" w:rsidP="00CB19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439">
        <w:rPr>
          <w:rFonts w:ascii="Times New Roman" w:hAnsi="Times New Roman" w:cs="Times New Roman"/>
          <w:sz w:val="28"/>
          <w:szCs w:val="28"/>
        </w:rPr>
        <w:t xml:space="preserve">С целью обеспечения гарантий реализации права граждан на выбор формы получения общего образования в соответствии с нормативно-правовой базой в школе реализуется обучение по индивидуальному учебному плану (домашнее обучение, </w:t>
      </w:r>
      <w:proofErr w:type="spellStart"/>
      <w:r w:rsidRPr="00DA5439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Pr="00DA5439">
        <w:rPr>
          <w:rFonts w:ascii="Times New Roman" w:hAnsi="Times New Roman" w:cs="Times New Roman"/>
          <w:sz w:val="28"/>
          <w:szCs w:val="28"/>
        </w:rPr>
        <w:t xml:space="preserve"> консультации), которое рекомендуется детям, которые по состоянию здоровья временно или постоянно не могут посещать образовательное учреждение. </w:t>
      </w:r>
    </w:p>
    <w:p w:rsidR="00DA5439" w:rsidRPr="00DA5439" w:rsidRDefault="00DA5439" w:rsidP="00CB19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439">
        <w:rPr>
          <w:rFonts w:ascii="Times New Roman" w:hAnsi="Times New Roman" w:cs="Times New Roman"/>
          <w:sz w:val="28"/>
          <w:szCs w:val="28"/>
        </w:rPr>
        <w:t>Для обучающихся специальной медицинской группы планируется организация занятия в группах лечебно-физического воспитания.</w:t>
      </w:r>
    </w:p>
    <w:p w:rsidR="00DA5439" w:rsidRPr="00DA5439" w:rsidRDefault="00DA5439" w:rsidP="00CB19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A5439">
        <w:rPr>
          <w:rFonts w:ascii="Times New Roman" w:hAnsi="Times New Roman" w:cs="Times New Roman"/>
          <w:sz w:val="28"/>
          <w:szCs w:val="28"/>
        </w:rPr>
        <w:t xml:space="preserve">Подробнее об условиях обучения для </w:t>
      </w:r>
      <w:r w:rsidR="009837BB">
        <w:rPr>
          <w:rFonts w:ascii="Times New Roman" w:hAnsi="Times New Roman" w:cs="Times New Roman"/>
          <w:sz w:val="28"/>
          <w:szCs w:val="28"/>
        </w:rPr>
        <w:t>об</w:t>
      </w:r>
      <w:r w:rsidRPr="00DA5439">
        <w:rPr>
          <w:rFonts w:ascii="Times New Roman" w:hAnsi="Times New Roman" w:cs="Times New Roman"/>
          <w:sz w:val="28"/>
          <w:szCs w:val="28"/>
        </w:rPr>
        <w:t>уча</w:t>
      </w:r>
      <w:r w:rsidR="009837BB">
        <w:rPr>
          <w:rFonts w:ascii="Times New Roman" w:hAnsi="Times New Roman" w:cs="Times New Roman"/>
          <w:sz w:val="28"/>
          <w:szCs w:val="28"/>
        </w:rPr>
        <w:t>ю</w:t>
      </w:r>
      <w:r w:rsidRPr="00DA5439">
        <w:rPr>
          <w:rFonts w:ascii="Times New Roman" w:hAnsi="Times New Roman" w:cs="Times New Roman"/>
          <w:sz w:val="28"/>
          <w:szCs w:val="28"/>
        </w:rPr>
        <w:t>щихся с ОВЗ информация представлена в Программ</w:t>
      </w:r>
      <w:r w:rsidR="00402CCF">
        <w:rPr>
          <w:rFonts w:ascii="Times New Roman" w:hAnsi="Times New Roman" w:cs="Times New Roman"/>
          <w:sz w:val="28"/>
          <w:szCs w:val="28"/>
        </w:rPr>
        <w:t>е</w:t>
      </w:r>
      <w:r w:rsidRPr="00DA5439">
        <w:rPr>
          <w:rFonts w:ascii="Times New Roman" w:hAnsi="Times New Roman" w:cs="Times New Roman"/>
          <w:sz w:val="28"/>
          <w:szCs w:val="28"/>
        </w:rPr>
        <w:t xml:space="preserve"> коррекционной работы. </w:t>
      </w:r>
    </w:p>
    <w:p w:rsidR="00DA5439" w:rsidRPr="00DA5439" w:rsidRDefault="00DA5439" w:rsidP="00CB1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54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Обоснование необходимых изменений в имеющихся условиях в соответствии с приоритетами </w:t>
      </w:r>
      <w:r w:rsidR="002253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ФГОС </w:t>
      </w:r>
      <w:r w:rsidR="008C4163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="002253BD">
        <w:rPr>
          <w:rFonts w:ascii="Times New Roman" w:eastAsia="Times New Roman" w:hAnsi="Times New Roman" w:cs="Times New Roman"/>
          <w:b/>
          <w:bCs/>
          <w:sz w:val="28"/>
          <w:szCs w:val="28"/>
        </w:rPr>
        <w:t>ОО</w:t>
      </w:r>
      <w:r w:rsidR="008C41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обучающихся с ОВЗ</w:t>
      </w:r>
    </w:p>
    <w:p w:rsidR="00DA5439" w:rsidRPr="00DA5439" w:rsidRDefault="00DA5439" w:rsidP="00CB1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439">
        <w:rPr>
          <w:rFonts w:ascii="Times New Roman" w:eastAsia="Times New Roman" w:hAnsi="Times New Roman" w:cs="Times New Roman"/>
          <w:sz w:val="28"/>
          <w:szCs w:val="28"/>
        </w:rPr>
        <w:t xml:space="preserve">С учетом приоритетов </w:t>
      </w:r>
      <w:r w:rsidR="002253BD">
        <w:rPr>
          <w:rFonts w:ascii="Times New Roman" w:eastAsia="Times New Roman" w:hAnsi="Times New Roman" w:cs="Times New Roman"/>
          <w:sz w:val="28"/>
          <w:szCs w:val="28"/>
        </w:rPr>
        <w:t xml:space="preserve">реализации ФГОС </w:t>
      </w:r>
      <w:r w:rsidRPr="00DA5439">
        <w:rPr>
          <w:rFonts w:ascii="Times New Roman" w:eastAsia="Times New Roman" w:hAnsi="Times New Roman" w:cs="Times New Roman"/>
          <w:sz w:val="28"/>
          <w:szCs w:val="28"/>
        </w:rPr>
        <w:t>в школе</w:t>
      </w:r>
      <w:r w:rsidR="00C576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A5439" w:rsidRPr="00DA5439" w:rsidRDefault="00DA5439" w:rsidP="00CB1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439">
        <w:rPr>
          <w:rFonts w:ascii="Times New Roman" w:eastAsia="Times New Roman" w:hAnsi="Times New Roman" w:cs="Times New Roman"/>
          <w:sz w:val="28"/>
          <w:szCs w:val="28"/>
        </w:rPr>
        <w:t>-</w:t>
      </w:r>
      <w:r w:rsidR="008C41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5439">
        <w:rPr>
          <w:rFonts w:ascii="Times New Roman" w:eastAsia="Times New Roman" w:hAnsi="Times New Roman" w:cs="Times New Roman"/>
          <w:sz w:val="28"/>
          <w:szCs w:val="28"/>
        </w:rPr>
        <w:t xml:space="preserve">обеспечено регулярное информирование родителей (законных представителей) </w:t>
      </w:r>
      <w:r w:rsidR="009837BB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DA5439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9837BB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DA5439">
        <w:rPr>
          <w:rFonts w:ascii="Times New Roman" w:eastAsia="Times New Roman" w:hAnsi="Times New Roman" w:cs="Times New Roman"/>
          <w:sz w:val="28"/>
          <w:szCs w:val="28"/>
        </w:rPr>
        <w:t xml:space="preserve">щихся и общественности о процессе реализации ООП </w:t>
      </w:r>
      <w:r w:rsidR="00716EC9">
        <w:rPr>
          <w:rFonts w:ascii="Times New Roman" w:eastAsia="Times New Roman" w:hAnsi="Times New Roman" w:cs="Times New Roman"/>
          <w:sz w:val="28"/>
          <w:szCs w:val="28"/>
        </w:rPr>
        <w:t xml:space="preserve">(АООП) </w:t>
      </w:r>
      <w:r w:rsidR="002253BD">
        <w:rPr>
          <w:rFonts w:ascii="Times New Roman" w:eastAsia="Times New Roman" w:hAnsi="Times New Roman" w:cs="Times New Roman"/>
          <w:sz w:val="28"/>
          <w:szCs w:val="28"/>
        </w:rPr>
        <w:t>МБОУ СОШ №107</w:t>
      </w:r>
      <w:r w:rsidRPr="00DA5439">
        <w:rPr>
          <w:rFonts w:ascii="Times New Roman" w:eastAsia="Times New Roman" w:hAnsi="Times New Roman" w:cs="Times New Roman"/>
          <w:sz w:val="28"/>
          <w:szCs w:val="28"/>
        </w:rPr>
        <w:t xml:space="preserve"> (в электронном журнале «Дневник.ru», на сайте образовательной организации, в печатных отчетах по итогам учебного года, в устных выступлениях представителей администрации на родительских собраниях</w:t>
      </w:r>
      <w:r w:rsidR="00716EC9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A543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A5439" w:rsidRPr="00DA5439" w:rsidRDefault="00DA5439" w:rsidP="00CB1915">
      <w:pPr>
        <w:pStyle w:val="21"/>
        <w:numPr>
          <w:ilvl w:val="0"/>
          <w:numId w:val="2"/>
        </w:numPr>
        <w:shd w:val="clear" w:color="auto" w:fill="auto"/>
        <w:tabs>
          <w:tab w:val="left" w:pos="924"/>
        </w:tabs>
        <w:spacing w:line="240" w:lineRule="auto"/>
        <w:ind w:left="4" w:firstLine="709"/>
        <w:jc w:val="both"/>
        <w:rPr>
          <w:rFonts w:eastAsia="Times New Roman"/>
          <w:sz w:val="28"/>
          <w:szCs w:val="28"/>
          <w:lang w:eastAsia="ru-RU"/>
        </w:rPr>
      </w:pPr>
      <w:r w:rsidRPr="00DA5439">
        <w:rPr>
          <w:rFonts w:eastAsia="Times New Roman"/>
          <w:sz w:val="28"/>
          <w:szCs w:val="28"/>
          <w:lang w:eastAsia="ru-RU"/>
        </w:rPr>
        <w:t xml:space="preserve">осуществляется мониторинг развития обучающихся в соответствии с основными приоритетами </w:t>
      </w:r>
      <w:r w:rsidR="002253BD">
        <w:rPr>
          <w:rFonts w:eastAsia="Times New Roman"/>
          <w:sz w:val="28"/>
          <w:szCs w:val="28"/>
          <w:lang w:eastAsia="ru-RU"/>
        </w:rPr>
        <w:t>ФГОС</w:t>
      </w:r>
      <w:r w:rsidRPr="00DA5439">
        <w:rPr>
          <w:rFonts w:eastAsia="Times New Roman"/>
          <w:sz w:val="28"/>
          <w:szCs w:val="28"/>
          <w:lang w:eastAsia="ru-RU"/>
        </w:rPr>
        <w:t>;</w:t>
      </w:r>
    </w:p>
    <w:p w:rsidR="00DA5439" w:rsidRPr="00DA5439" w:rsidRDefault="00DA5439" w:rsidP="00CB1915">
      <w:pPr>
        <w:pStyle w:val="21"/>
        <w:numPr>
          <w:ilvl w:val="0"/>
          <w:numId w:val="2"/>
        </w:numPr>
        <w:shd w:val="clear" w:color="auto" w:fill="auto"/>
        <w:tabs>
          <w:tab w:val="left" w:pos="924"/>
        </w:tabs>
        <w:spacing w:line="240" w:lineRule="auto"/>
        <w:ind w:left="4" w:firstLine="709"/>
        <w:jc w:val="both"/>
        <w:rPr>
          <w:rFonts w:eastAsia="Times New Roman"/>
          <w:sz w:val="28"/>
          <w:szCs w:val="28"/>
        </w:rPr>
      </w:pPr>
      <w:r w:rsidRPr="00DA5439">
        <w:rPr>
          <w:rFonts w:eastAsia="Times New Roman"/>
          <w:sz w:val="28"/>
          <w:szCs w:val="28"/>
          <w:lang w:eastAsia="ru-RU"/>
        </w:rPr>
        <w:t>регулярно обновляется материальная база в с</w:t>
      </w:r>
      <w:r w:rsidR="00716EC9">
        <w:rPr>
          <w:rFonts w:eastAsia="Times New Roman"/>
          <w:sz w:val="28"/>
          <w:szCs w:val="28"/>
          <w:lang w:eastAsia="ru-RU"/>
        </w:rPr>
        <w:t>оответствии с требованиями ФГОС</w:t>
      </w:r>
      <w:r w:rsidRPr="00DA5439">
        <w:rPr>
          <w:rFonts w:eastAsia="Times New Roman"/>
          <w:sz w:val="28"/>
          <w:szCs w:val="28"/>
          <w:lang w:eastAsia="ru-RU"/>
        </w:rPr>
        <w:t>;</w:t>
      </w:r>
    </w:p>
    <w:p w:rsidR="00DA5439" w:rsidRPr="00DA5439" w:rsidRDefault="00DA5439" w:rsidP="00CB1915">
      <w:pPr>
        <w:pStyle w:val="21"/>
        <w:numPr>
          <w:ilvl w:val="0"/>
          <w:numId w:val="2"/>
        </w:numPr>
        <w:shd w:val="clear" w:color="auto" w:fill="auto"/>
        <w:tabs>
          <w:tab w:val="left" w:pos="924"/>
        </w:tabs>
        <w:spacing w:line="240" w:lineRule="auto"/>
        <w:ind w:left="4" w:firstLine="709"/>
        <w:jc w:val="both"/>
        <w:rPr>
          <w:rFonts w:eastAsia="Times New Roman"/>
          <w:sz w:val="28"/>
          <w:szCs w:val="28"/>
        </w:rPr>
      </w:pPr>
      <w:r w:rsidRPr="00DA5439">
        <w:rPr>
          <w:rFonts w:eastAsia="Times New Roman"/>
          <w:sz w:val="28"/>
          <w:szCs w:val="28"/>
        </w:rPr>
        <w:t>расширяется образовательное пространство школы за счет расширения форм и субъектов социального партнерства.</w:t>
      </w:r>
    </w:p>
    <w:p w:rsidR="00DA5439" w:rsidRDefault="00DA5439" w:rsidP="00CB1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439">
        <w:rPr>
          <w:rFonts w:ascii="Times New Roman" w:eastAsia="Times New Roman" w:hAnsi="Times New Roman" w:cs="Times New Roman"/>
          <w:sz w:val="28"/>
          <w:szCs w:val="28"/>
        </w:rPr>
        <w:t>Развитие усло</w:t>
      </w:r>
      <w:r w:rsidR="00651286">
        <w:rPr>
          <w:rFonts w:ascii="Times New Roman" w:eastAsia="Times New Roman" w:hAnsi="Times New Roman" w:cs="Times New Roman"/>
          <w:sz w:val="28"/>
          <w:szCs w:val="28"/>
        </w:rPr>
        <w:t>вий требует следующих изменений (Таблица 5).</w:t>
      </w:r>
    </w:p>
    <w:p w:rsidR="00DC21D1" w:rsidRPr="00DA5439" w:rsidRDefault="00DC21D1" w:rsidP="00651286">
      <w:pPr>
        <w:pageBreakBefore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Таблица </w:t>
      </w:r>
      <w:r w:rsidR="005F3910">
        <w:rPr>
          <w:rFonts w:ascii="Times New Roman" w:eastAsia="Times New Roman" w:hAnsi="Times New Roman" w:cs="Times New Roman"/>
          <w:sz w:val="28"/>
          <w:szCs w:val="28"/>
        </w:rPr>
        <w:t>5.</w:t>
      </w:r>
    </w:p>
    <w:tbl>
      <w:tblPr>
        <w:tblW w:w="96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7672"/>
      </w:tblGrid>
      <w:tr w:rsidR="00DA5439" w:rsidRPr="00DA5439" w:rsidTr="00402CCF">
        <w:trPr>
          <w:trHeight w:hRule="exact" w:val="394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5439" w:rsidRPr="00402CCF" w:rsidRDefault="00DA5439" w:rsidP="00CB1915">
            <w:pPr>
              <w:pStyle w:val="21"/>
              <w:shd w:val="clear" w:color="auto" w:fill="auto"/>
              <w:spacing w:line="240" w:lineRule="auto"/>
              <w:ind w:firstLine="142"/>
              <w:jc w:val="both"/>
              <w:rPr>
                <w:b/>
                <w:sz w:val="24"/>
                <w:szCs w:val="28"/>
              </w:rPr>
            </w:pPr>
            <w:r w:rsidRPr="00402CCF">
              <w:rPr>
                <w:b/>
                <w:sz w:val="24"/>
                <w:szCs w:val="28"/>
              </w:rPr>
              <w:t>Условия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5439" w:rsidRPr="00402CCF" w:rsidRDefault="00DA5439" w:rsidP="00CB1915">
            <w:pPr>
              <w:pStyle w:val="21"/>
              <w:shd w:val="clear" w:color="auto" w:fill="auto"/>
              <w:spacing w:line="240" w:lineRule="auto"/>
              <w:ind w:firstLine="142"/>
              <w:jc w:val="both"/>
              <w:rPr>
                <w:b/>
                <w:sz w:val="24"/>
                <w:szCs w:val="28"/>
              </w:rPr>
            </w:pPr>
            <w:r w:rsidRPr="00402CCF">
              <w:rPr>
                <w:b/>
                <w:sz w:val="24"/>
                <w:szCs w:val="28"/>
              </w:rPr>
              <w:t>Что необходимо изменять</w:t>
            </w:r>
          </w:p>
        </w:tc>
      </w:tr>
      <w:tr w:rsidR="00DA5439" w:rsidRPr="00DA5439" w:rsidTr="00402CCF">
        <w:trPr>
          <w:trHeight w:hRule="exact" w:val="1278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439" w:rsidRPr="002253BD" w:rsidRDefault="00DA5439" w:rsidP="00CB1915">
            <w:pPr>
              <w:pStyle w:val="21"/>
              <w:shd w:val="clear" w:color="auto" w:fill="auto"/>
              <w:spacing w:line="240" w:lineRule="auto"/>
              <w:ind w:left="142"/>
              <w:jc w:val="both"/>
              <w:rPr>
                <w:sz w:val="24"/>
                <w:szCs w:val="28"/>
              </w:rPr>
            </w:pPr>
            <w:r w:rsidRPr="002253BD">
              <w:rPr>
                <w:sz w:val="24"/>
                <w:szCs w:val="28"/>
              </w:rPr>
              <w:t>Кадровые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3BD" w:rsidRDefault="00DA5439" w:rsidP="00CB1915">
            <w:pPr>
              <w:pStyle w:val="21"/>
              <w:shd w:val="clear" w:color="auto" w:fill="auto"/>
              <w:spacing w:line="240" w:lineRule="auto"/>
              <w:ind w:left="142" w:hanging="10"/>
              <w:rPr>
                <w:sz w:val="24"/>
                <w:szCs w:val="28"/>
              </w:rPr>
            </w:pPr>
            <w:r w:rsidRPr="002253BD">
              <w:rPr>
                <w:sz w:val="24"/>
                <w:szCs w:val="28"/>
              </w:rPr>
              <w:t xml:space="preserve">Мотивация творческого и профессионального роста педагогов, </w:t>
            </w:r>
          </w:p>
          <w:p w:rsidR="00DA5439" w:rsidRPr="002253BD" w:rsidRDefault="00DA5439" w:rsidP="00CB1915">
            <w:pPr>
              <w:pStyle w:val="21"/>
              <w:shd w:val="clear" w:color="auto" w:fill="auto"/>
              <w:spacing w:line="240" w:lineRule="auto"/>
              <w:ind w:left="142" w:hanging="10"/>
              <w:rPr>
                <w:sz w:val="24"/>
                <w:szCs w:val="28"/>
              </w:rPr>
            </w:pPr>
            <w:r w:rsidRPr="002253BD">
              <w:rPr>
                <w:sz w:val="24"/>
                <w:szCs w:val="28"/>
              </w:rPr>
              <w:t>стиму</w:t>
            </w:r>
            <w:r w:rsidRPr="002253BD">
              <w:rPr>
                <w:sz w:val="24"/>
                <w:szCs w:val="28"/>
              </w:rPr>
              <w:softHyphen/>
              <w:t>лирование их участия в инновационной деятельности школы.</w:t>
            </w:r>
          </w:p>
          <w:p w:rsidR="00DA5439" w:rsidRPr="002253BD" w:rsidRDefault="00DA5439" w:rsidP="00CB1915">
            <w:pPr>
              <w:pStyle w:val="21"/>
              <w:shd w:val="clear" w:color="auto" w:fill="auto"/>
              <w:spacing w:line="240" w:lineRule="auto"/>
              <w:ind w:left="142" w:hanging="10"/>
              <w:rPr>
                <w:sz w:val="24"/>
                <w:szCs w:val="28"/>
              </w:rPr>
            </w:pPr>
            <w:r w:rsidRPr="002253BD">
              <w:rPr>
                <w:sz w:val="24"/>
                <w:szCs w:val="28"/>
              </w:rPr>
              <w:t>Реализация школьного сетевого проекта «Инженерная школа»</w:t>
            </w:r>
          </w:p>
          <w:p w:rsidR="00DA5439" w:rsidRPr="002253BD" w:rsidRDefault="00DA5439" w:rsidP="00CB1915">
            <w:pPr>
              <w:pStyle w:val="21"/>
              <w:shd w:val="clear" w:color="auto" w:fill="auto"/>
              <w:spacing w:line="240" w:lineRule="auto"/>
              <w:ind w:left="142" w:hanging="10"/>
              <w:rPr>
                <w:sz w:val="24"/>
                <w:szCs w:val="28"/>
              </w:rPr>
            </w:pPr>
            <w:r w:rsidRPr="002253BD">
              <w:rPr>
                <w:sz w:val="24"/>
                <w:szCs w:val="28"/>
              </w:rPr>
              <w:t>Разработка и реализация проекта «Электронный портфолио педагога»</w:t>
            </w:r>
          </w:p>
        </w:tc>
      </w:tr>
      <w:tr w:rsidR="00DA5439" w:rsidRPr="00DA5439" w:rsidTr="002253BD">
        <w:trPr>
          <w:trHeight w:hRule="exact" w:val="83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439" w:rsidRPr="002253BD" w:rsidRDefault="00DA5439" w:rsidP="00CB1915">
            <w:pPr>
              <w:pStyle w:val="21"/>
              <w:shd w:val="clear" w:color="auto" w:fill="auto"/>
              <w:spacing w:line="240" w:lineRule="auto"/>
              <w:ind w:left="142"/>
              <w:jc w:val="both"/>
              <w:rPr>
                <w:sz w:val="24"/>
                <w:szCs w:val="28"/>
              </w:rPr>
            </w:pPr>
            <w:proofErr w:type="spellStart"/>
            <w:r w:rsidRPr="002253BD">
              <w:rPr>
                <w:sz w:val="24"/>
                <w:szCs w:val="28"/>
              </w:rPr>
              <w:t>Психолого</w:t>
            </w:r>
            <w:r w:rsidRPr="002253BD">
              <w:rPr>
                <w:sz w:val="24"/>
                <w:szCs w:val="28"/>
              </w:rPr>
              <w:softHyphen/>
            </w:r>
            <w:proofErr w:type="spellEnd"/>
          </w:p>
          <w:p w:rsidR="00DA5439" w:rsidRPr="002253BD" w:rsidRDefault="00DA5439" w:rsidP="00CB1915">
            <w:pPr>
              <w:pStyle w:val="21"/>
              <w:shd w:val="clear" w:color="auto" w:fill="auto"/>
              <w:spacing w:line="240" w:lineRule="auto"/>
              <w:ind w:left="142"/>
              <w:jc w:val="both"/>
              <w:rPr>
                <w:sz w:val="24"/>
                <w:szCs w:val="28"/>
              </w:rPr>
            </w:pPr>
            <w:r w:rsidRPr="002253BD">
              <w:rPr>
                <w:sz w:val="24"/>
                <w:szCs w:val="28"/>
              </w:rPr>
              <w:t>педагогические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5439" w:rsidRPr="002253BD" w:rsidRDefault="00DA5439" w:rsidP="00CB1915">
            <w:pPr>
              <w:pStyle w:val="21"/>
              <w:shd w:val="clear" w:color="auto" w:fill="auto"/>
              <w:spacing w:line="240" w:lineRule="auto"/>
              <w:ind w:left="142" w:hanging="10"/>
              <w:rPr>
                <w:sz w:val="24"/>
                <w:szCs w:val="28"/>
              </w:rPr>
            </w:pPr>
            <w:r w:rsidRPr="002253BD">
              <w:rPr>
                <w:sz w:val="24"/>
                <w:szCs w:val="28"/>
              </w:rPr>
              <w:t xml:space="preserve">Ведение комплексного мониторинга развития обучающихся в соответствии с основными приоритетами </w:t>
            </w:r>
            <w:r w:rsidR="00716EC9">
              <w:rPr>
                <w:sz w:val="24"/>
                <w:szCs w:val="28"/>
              </w:rPr>
              <w:t>ФГОС</w:t>
            </w:r>
            <w:r w:rsidRPr="002253BD">
              <w:rPr>
                <w:sz w:val="24"/>
                <w:szCs w:val="28"/>
              </w:rPr>
              <w:t>.</w:t>
            </w:r>
          </w:p>
          <w:p w:rsidR="00DA5439" w:rsidRPr="002253BD" w:rsidRDefault="00DA5439" w:rsidP="00CB1915">
            <w:pPr>
              <w:pStyle w:val="21"/>
              <w:shd w:val="clear" w:color="auto" w:fill="auto"/>
              <w:spacing w:line="240" w:lineRule="auto"/>
              <w:ind w:left="142" w:hanging="10"/>
              <w:rPr>
                <w:sz w:val="24"/>
                <w:szCs w:val="28"/>
              </w:rPr>
            </w:pPr>
            <w:r w:rsidRPr="002253BD">
              <w:rPr>
                <w:sz w:val="24"/>
                <w:szCs w:val="28"/>
              </w:rPr>
              <w:t>Разработка и реализация проекта «Портфолио».</w:t>
            </w:r>
          </w:p>
        </w:tc>
      </w:tr>
      <w:tr w:rsidR="00DA5439" w:rsidRPr="00DA5439" w:rsidTr="004F7ED8">
        <w:trPr>
          <w:trHeight w:hRule="exact" w:val="986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5439" w:rsidRPr="002253BD" w:rsidRDefault="00DA5439" w:rsidP="00CB1915">
            <w:pPr>
              <w:pStyle w:val="21"/>
              <w:shd w:val="clear" w:color="auto" w:fill="auto"/>
              <w:spacing w:line="240" w:lineRule="auto"/>
              <w:ind w:left="142"/>
              <w:jc w:val="both"/>
              <w:rPr>
                <w:sz w:val="24"/>
                <w:szCs w:val="28"/>
              </w:rPr>
            </w:pPr>
            <w:r w:rsidRPr="002253BD">
              <w:rPr>
                <w:sz w:val="24"/>
                <w:szCs w:val="28"/>
              </w:rPr>
              <w:t>Финансовые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5439" w:rsidRPr="002253BD" w:rsidRDefault="00DA5439" w:rsidP="00716EC9">
            <w:pPr>
              <w:pStyle w:val="21"/>
              <w:shd w:val="clear" w:color="auto" w:fill="auto"/>
              <w:spacing w:line="240" w:lineRule="auto"/>
              <w:ind w:left="142" w:hanging="10"/>
              <w:rPr>
                <w:sz w:val="24"/>
                <w:szCs w:val="28"/>
              </w:rPr>
            </w:pPr>
            <w:r w:rsidRPr="002253BD">
              <w:rPr>
                <w:sz w:val="24"/>
                <w:szCs w:val="28"/>
              </w:rPr>
              <w:t xml:space="preserve">Ежемесячное стимулирование педагогических работников за высокую результативность реализации </w:t>
            </w:r>
            <w:r w:rsidR="00716EC9">
              <w:rPr>
                <w:sz w:val="24"/>
                <w:szCs w:val="28"/>
              </w:rPr>
              <w:t>А</w:t>
            </w:r>
            <w:r w:rsidRPr="002253BD">
              <w:rPr>
                <w:sz w:val="24"/>
                <w:szCs w:val="28"/>
              </w:rPr>
              <w:t>ООП и личный вклад в развити</w:t>
            </w:r>
            <w:r w:rsidR="002253BD">
              <w:rPr>
                <w:sz w:val="24"/>
                <w:szCs w:val="28"/>
              </w:rPr>
              <w:t xml:space="preserve">е </w:t>
            </w:r>
            <w:r w:rsidR="00716EC9">
              <w:rPr>
                <w:sz w:val="24"/>
                <w:szCs w:val="28"/>
              </w:rPr>
              <w:t>обучающихся с ОВЗ</w:t>
            </w:r>
            <w:r w:rsidRPr="002253BD">
              <w:rPr>
                <w:sz w:val="24"/>
                <w:szCs w:val="28"/>
              </w:rPr>
              <w:t>.</w:t>
            </w:r>
          </w:p>
        </w:tc>
      </w:tr>
      <w:tr w:rsidR="00DA5439" w:rsidRPr="00DA5439" w:rsidTr="002253BD">
        <w:trPr>
          <w:trHeight w:hRule="exact" w:val="208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5439" w:rsidRPr="002253BD" w:rsidRDefault="00DA5439" w:rsidP="00CB1915">
            <w:pPr>
              <w:pStyle w:val="21"/>
              <w:shd w:val="clear" w:color="auto" w:fill="auto"/>
              <w:spacing w:line="240" w:lineRule="auto"/>
              <w:ind w:left="142"/>
              <w:rPr>
                <w:sz w:val="24"/>
                <w:szCs w:val="28"/>
              </w:rPr>
            </w:pPr>
            <w:r w:rsidRPr="002253BD">
              <w:rPr>
                <w:sz w:val="24"/>
                <w:szCs w:val="28"/>
              </w:rPr>
              <w:t>Материально-</w:t>
            </w:r>
          </w:p>
          <w:p w:rsidR="00DA5439" w:rsidRPr="002253BD" w:rsidRDefault="00DA5439" w:rsidP="00CB1915">
            <w:pPr>
              <w:pStyle w:val="21"/>
              <w:shd w:val="clear" w:color="auto" w:fill="auto"/>
              <w:spacing w:line="240" w:lineRule="auto"/>
              <w:ind w:left="142"/>
              <w:rPr>
                <w:sz w:val="24"/>
                <w:szCs w:val="28"/>
              </w:rPr>
            </w:pPr>
            <w:r w:rsidRPr="002253BD">
              <w:rPr>
                <w:sz w:val="24"/>
                <w:szCs w:val="28"/>
              </w:rPr>
              <w:t>технические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439" w:rsidRPr="002253BD" w:rsidRDefault="00DA5439" w:rsidP="00CB1915">
            <w:pPr>
              <w:pStyle w:val="21"/>
              <w:shd w:val="clear" w:color="auto" w:fill="auto"/>
              <w:spacing w:line="240" w:lineRule="auto"/>
              <w:ind w:left="142" w:hanging="10"/>
              <w:rPr>
                <w:sz w:val="24"/>
                <w:szCs w:val="28"/>
              </w:rPr>
            </w:pPr>
            <w:r w:rsidRPr="002253BD">
              <w:rPr>
                <w:sz w:val="24"/>
                <w:szCs w:val="28"/>
              </w:rPr>
              <w:t>Оснащение всех кабинетов школы интерактивным и мобильным оборудованием. Оснащение учебных кабинетов учебно-лабораторным оборудовани</w:t>
            </w:r>
            <w:r w:rsidRPr="002253BD">
              <w:rPr>
                <w:sz w:val="24"/>
                <w:szCs w:val="28"/>
              </w:rPr>
              <w:softHyphen/>
              <w:t>ем в количестве, достаточном для работы в малых группах в ходе учебных занятий.</w:t>
            </w:r>
          </w:p>
          <w:p w:rsidR="00DA5439" w:rsidRPr="002253BD" w:rsidRDefault="00DA5439" w:rsidP="00CB1915">
            <w:pPr>
              <w:pStyle w:val="21"/>
              <w:shd w:val="clear" w:color="auto" w:fill="auto"/>
              <w:spacing w:line="240" w:lineRule="auto"/>
              <w:ind w:left="142" w:hanging="10"/>
              <w:rPr>
                <w:sz w:val="24"/>
                <w:szCs w:val="28"/>
              </w:rPr>
            </w:pPr>
            <w:r w:rsidRPr="002253BD">
              <w:rPr>
                <w:sz w:val="24"/>
                <w:szCs w:val="28"/>
              </w:rPr>
              <w:t>Своевременная модернизация материально-технической базы.</w:t>
            </w:r>
          </w:p>
        </w:tc>
      </w:tr>
      <w:tr w:rsidR="00DA5439" w:rsidRPr="00DA5439" w:rsidTr="00402CCF">
        <w:trPr>
          <w:trHeight w:hRule="exact" w:val="2844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5439" w:rsidRPr="002253BD" w:rsidRDefault="00DA5439" w:rsidP="00CB1915">
            <w:pPr>
              <w:pStyle w:val="21"/>
              <w:shd w:val="clear" w:color="auto" w:fill="auto"/>
              <w:spacing w:line="240" w:lineRule="auto"/>
              <w:ind w:left="142"/>
              <w:rPr>
                <w:sz w:val="24"/>
                <w:szCs w:val="28"/>
              </w:rPr>
            </w:pPr>
            <w:proofErr w:type="spellStart"/>
            <w:r w:rsidRPr="002253BD">
              <w:rPr>
                <w:sz w:val="24"/>
                <w:szCs w:val="28"/>
              </w:rPr>
              <w:t>Учебно</w:t>
            </w:r>
            <w:proofErr w:type="spellEnd"/>
            <w:r w:rsidRPr="002253BD">
              <w:rPr>
                <w:sz w:val="24"/>
                <w:szCs w:val="28"/>
              </w:rPr>
              <w:t xml:space="preserve"> - методическое и информационное обеспечение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439" w:rsidRPr="002253BD" w:rsidRDefault="00DA5439" w:rsidP="00CB1915">
            <w:pPr>
              <w:pStyle w:val="21"/>
              <w:shd w:val="clear" w:color="auto" w:fill="auto"/>
              <w:spacing w:line="240" w:lineRule="auto"/>
              <w:ind w:left="142" w:hanging="10"/>
              <w:rPr>
                <w:sz w:val="24"/>
                <w:szCs w:val="28"/>
              </w:rPr>
            </w:pPr>
            <w:r w:rsidRPr="002253BD">
              <w:rPr>
                <w:sz w:val="24"/>
                <w:szCs w:val="28"/>
              </w:rPr>
              <w:t xml:space="preserve">Пополнение и обновление фондов школьной библиотеки художественной, справочной и учебной литературой, </w:t>
            </w:r>
            <w:proofErr w:type="spellStart"/>
            <w:r w:rsidRPr="002253BD">
              <w:rPr>
                <w:sz w:val="24"/>
                <w:szCs w:val="28"/>
              </w:rPr>
              <w:t>медиатеки</w:t>
            </w:r>
            <w:proofErr w:type="spellEnd"/>
            <w:r w:rsidRPr="002253BD">
              <w:rPr>
                <w:sz w:val="24"/>
                <w:szCs w:val="28"/>
              </w:rPr>
              <w:t xml:space="preserve"> </w:t>
            </w:r>
            <w:proofErr w:type="spellStart"/>
            <w:r w:rsidRPr="002253BD">
              <w:rPr>
                <w:sz w:val="24"/>
                <w:szCs w:val="28"/>
              </w:rPr>
              <w:t>ЭОРами</w:t>
            </w:r>
            <w:proofErr w:type="spellEnd"/>
            <w:r w:rsidRPr="002253BD">
              <w:rPr>
                <w:sz w:val="24"/>
                <w:szCs w:val="28"/>
              </w:rPr>
              <w:t xml:space="preserve"> и </w:t>
            </w:r>
            <w:proofErr w:type="spellStart"/>
            <w:r w:rsidRPr="002253BD">
              <w:rPr>
                <w:sz w:val="24"/>
                <w:szCs w:val="28"/>
              </w:rPr>
              <w:t>ЦОРами</w:t>
            </w:r>
            <w:proofErr w:type="spellEnd"/>
            <w:r w:rsidRPr="002253BD">
              <w:rPr>
                <w:sz w:val="24"/>
                <w:szCs w:val="28"/>
              </w:rPr>
              <w:t>, приобре</w:t>
            </w:r>
            <w:r w:rsidRPr="002253BD">
              <w:rPr>
                <w:sz w:val="24"/>
                <w:szCs w:val="28"/>
              </w:rPr>
              <w:softHyphen/>
              <w:t>тение учебников с электронным приложением.</w:t>
            </w:r>
          </w:p>
          <w:p w:rsidR="00DA5439" w:rsidRPr="002253BD" w:rsidRDefault="00DA5439" w:rsidP="00CB1915">
            <w:pPr>
              <w:pStyle w:val="21"/>
              <w:shd w:val="clear" w:color="auto" w:fill="auto"/>
              <w:spacing w:line="240" w:lineRule="auto"/>
              <w:ind w:left="142" w:hanging="10"/>
              <w:rPr>
                <w:sz w:val="24"/>
                <w:szCs w:val="28"/>
              </w:rPr>
            </w:pPr>
            <w:r w:rsidRPr="002253BD">
              <w:rPr>
                <w:sz w:val="24"/>
                <w:szCs w:val="28"/>
              </w:rPr>
              <w:t>Приобретение методической и учебной ли</w:t>
            </w:r>
            <w:r w:rsidR="002253BD">
              <w:rPr>
                <w:sz w:val="24"/>
                <w:szCs w:val="28"/>
              </w:rPr>
              <w:t xml:space="preserve">тературы, соответствующей ФГОС </w:t>
            </w:r>
            <w:r w:rsidR="00716EC9">
              <w:rPr>
                <w:sz w:val="24"/>
                <w:szCs w:val="28"/>
              </w:rPr>
              <w:t>НОО обучающихся с ОВЗ</w:t>
            </w:r>
            <w:r w:rsidRPr="002253BD">
              <w:rPr>
                <w:sz w:val="24"/>
                <w:szCs w:val="28"/>
              </w:rPr>
              <w:t>.</w:t>
            </w:r>
          </w:p>
          <w:p w:rsidR="00DA5439" w:rsidRPr="002253BD" w:rsidRDefault="00DA5439" w:rsidP="00CB1915">
            <w:pPr>
              <w:pStyle w:val="21"/>
              <w:shd w:val="clear" w:color="auto" w:fill="auto"/>
              <w:spacing w:line="240" w:lineRule="auto"/>
              <w:ind w:left="142" w:hanging="10"/>
              <w:rPr>
                <w:sz w:val="24"/>
                <w:szCs w:val="28"/>
              </w:rPr>
            </w:pPr>
            <w:r w:rsidRPr="002253BD">
              <w:rPr>
                <w:sz w:val="24"/>
                <w:szCs w:val="28"/>
              </w:rPr>
              <w:t>Изменение целевых ориентиров в деятельности библиотеки - создание информационно-учебного центра.</w:t>
            </w:r>
          </w:p>
          <w:p w:rsidR="00DA5439" w:rsidRPr="002253BD" w:rsidRDefault="00DA5439" w:rsidP="00CB1915">
            <w:pPr>
              <w:pStyle w:val="21"/>
              <w:shd w:val="clear" w:color="auto" w:fill="auto"/>
              <w:spacing w:line="240" w:lineRule="auto"/>
              <w:ind w:left="142" w:hanging="10"/>
              <w:rPr>
                <w:sz w:val="24"/>
                <w:szCs w:val="28"/>
              </w:rPr>
            </w:pPr>
            <w:r w:rsidRPr="002253BD">
              <w:rPr>
                <w:sz w:val="24"/>
                <w:szCs w:val="28"/>
              </w:rPr>
              <w:t>Организация и обеспечение технологической основы организации дистанционных консультаций для обучающихся.</w:t>
            </w:r>
          </w:p>
        </w:tc>
      </w:tr>
    </w:tbl>
    <w:p w:rsidR="00DA5439" w:rsidRPr="00DA5439" w:rsidRDefault="00DA5439" w:rsidP="00CB19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DA5439" w:rsidRPr="00DA5439" w:rsidSect="00DA5439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A5D" w:rsidRDefault="00AB1A5D" w:rsidP="00651286">
      <w:pPr>
        <w:spacing w:after="0" w:line="240" w:lineRule="auto"/>
      </w:pPr>
      <w:r>
        <w:separator/>
      </w:r>
    </w:p>
  </w:endnote>
  <w:endnote w:type="continuationSeparator" w:id="0">
    <w:p w:rsidR="00AB1A5D" w:rsidRDefault="00AB1A5D" w:rsidP="00651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A5D" w:rsidRDefault="00AB1A5D" w:rsidP="00651286">
      <w:pPr>
        <w:spacing w:after="0" w:line="240" w:lineRule="auto"/>
      </w:pPr>
      <w:r>
        <w:separator/>
      </w:r>
    </w:p>
  </w:footnote>
  <w:footnote w:type="continuationSeparator" w:id="0">
    <w:p w:rsidR="00AB1A5D" w:rsidRDefault="00AB1A5D" w:rsidP="00651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C4166"/>
    <w:multiLevelType w:val="hybridMultilevel"/>
    <w:tmpl w:val="69C4F0D2"/>
    <w:lvl w:ilvl="0" w:tplc="79123E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124982"/>
    <w:multiLevelType w:val="hybridMultilevel"/>
    <w:tmpl w:val="A41C4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B6268"/>
    <w:multiLevelType w:val="hybridMultilevel"/>
    <w:tmpl w:val="5CB28A62"/>
    <w:lvl w:ilvl="0" w:tplc="79123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0298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F77E8"/>
    <w:multiLevelType w:val="multilevel"/>
    <w:tmpl w:val="903CC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007F67"/>
    <w:multiLevelType w:val="multilevel"/>
    <w:tmpl w:val="E2380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DA3189"/>
    <w:multiLevelType w:val="hybridMultilevel"/>
    <w:tmpl w:val="9FF27474"/>
    <w:lvl w:ilvl="0" w:tplc="01D82BD2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20EA6B4D"/>
    <w:multiLevelType w:val="hybridMultilevel"/>
    <w:tmpl w:val="E5DE2B9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46E5C0E"/>
    <w:multiLevelType w:val="multilevel"/>
    <w:tmpl w:val="7C1A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561995"/>
    <w:multiLevelType w:val="hybridMultilevel"/>
    <w:tmpl w:val="249CD2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CBB46A0"/>
    <w:multiLevelType w:val="multilevel"/>
    <w:tmpl w:val="6A64E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4400CE"/>
    <w:multiLevelType w:val="hybridMultilevel"/>
    <w:tmpl w:val="2A64C1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19D18E3"/>
    <w:multiLevelType w:val="multilevel"/>
    <w:tmpl w:val="BEB49F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36121F"/>
    <w:multiLevelType w:val="multilevel"/>
    <w:tmpl w:val="C54C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FE3DBC"/>
    <w:multiLevelType w:val="hybridMultilevel"/>
    <w:tmpl w:val="1BA01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C2741"/>
    <w:multiLevelType w:val="hybridMultilevel"/>
    <w:tmpl w:val="67B40522"/>
    <w:lvl w:ilvl="0" w:tplc="79123E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7AC66E1"/>
    <w:multiLevelType w:val="multilevel"/>
    <w:tmpl w:val="2FA8966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522E6D06"/>
    <w:multiLevelType w:val="hybridMultilevel"/>
    <w:tmpl w:val="AD9242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2750873"/>
    <w:multiLevelType w:val="hybridMultilevel"/>
    <w:tmpl w:val="99A27B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4FB783B"/>
    <w:multiLevelType w:val="hybridMultilevel"/>
    <w:tmpl w:val="3780A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CFA39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40F14"/>
    <w:multiLevelType w:val="hybridMultilevel"/>
    <w:tmpl w:val="5B7C1780"/>
    <w:lvl w:ilvl="0" w:tplc="79123E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DFD0A5C"/>
    <w:multiLevelType w:val="multilevel"/>
    <w:tmpl w:val="56A67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24409C"/>
    <w:multiLevelType w:val="multilevel"/>
    <w:tmpl w:val="A2621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F66E2F"/>
    <w:multiLevelType w:val="hybridMultilevel"/>
    <w:tmpl w:val="85160B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E2E374D"/>
    <w:multiLevelType w:val="hybridMultilevel"/>
    <w:tmpl w:val="78802A26"/>
    <w:lvl w:ilvl="0" w:tplc="79123E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C19254C"/>
    <w:multiLevelType w:val="multilevel"/>
    <w:tmpl w:val="13B67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5"/>
  </w:num>
  <w:num w:numId="3">
    <w:abstractNumId w:val="6"/>
  </w:num>
  <w:num w:numId="4">
    <w:abstractNumId w:val="23"/>
  </w:num>
  <w:num w:numId="5">
    <w:abstractNumId w:val="18"/>
  </w:num>
  <w:num w:numId="6">
    <w:abstractNumId w:val="2"/>
  </w:num>
  <w:num w:numId="7">
    <w:abstractNumId w:val="8"/>
  </w:num>
  <w:num w:numId="8">
    <w:abstractNumId w:val="1"/>
  </w:num>
  <w:num w:numId="9">
    <w:abstractNumId w:val="17"/>
  </w:num>
  <w:num w:numId="10">
    <w:abstractNumId w:val="22"/>
  </w:num>
  <w:num w:numId="11">
    <w:abstractNumId w:val="0"/>
  </w:num>
  <w:num w:numId="12">
    <w:abstractNumId w:val="14"/>
  </w:num>
  <w:num w:numId="13">
    <w:abstractNumId w:val="19"/>
  </w:num>
  <w:num w:numId="14">
    <w:abstractNumId w:val="9"/>
  </w:num>
  <w:num w:numId="15">
    <w:abstractNumId w:val="11"/>
  </w:num>
  <w:num w:numId="16">
    <w:abstractNumId w:val="21"/>
  </w:num>
  <w:num w:numId="17">
    <w:abstractNumId w:val="20"/>
  </w:num>
  <w:num w:numId="18">
    <w:abstractNumId w:val="12"/>
  </w:num>
  <w:num w:numId="19">
    <w:abstractNumId w:val="3"/>
  </w:num>
  <w:num w:numId="20">
    <w:abstractNumId w:val="13"/>
  </w:num>
  <w:num w:numId="21">
    <w:abstractNumId w:val="16"/>
  </w:num>
  <w:num w:numId="22">
    <w:abstractNumId w:val="24"/>
  </w:num>
  <w:num w:numId="23">
    <w:abstractNumId w:val="7"/>
  </w:num>
  <w:num w:numId="24">
    <w:abstractNumId w:val="4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0C"/>
    <w:rsid w:val="00045E70"/>
    <w:rsid w:val="00092D03"/>
    <w:rsid w:val="0010670C"/>
    <w:rsid w:val="00107222"/>
    <w:rsid w:val="00167919"/>
    <w:rsid w:val="002253BD"/>
    <w:rsid w:val="00241966"/>
    <w:rsid w:val="0025667A"/>
    <w:rsid w:val="00364F1C"/>
    <w:rsid w:val="0040049C"/>
    <w:rsid w:val="00402CCF"/>
    <w:rsid w:val="0042369F"/>
    <w:rsid w:val="004348CF"/>
    <w:rsid w:val="00493DC1"/>
    <w:rsid w:val="004F7ED8"/>
    <w:rsid w:val="00561BA8"/>
    <w:rsid w:val="005F3910"/>
    <w:rsid w:val="00651286"/>
    <w:rsid w:val="00691FCC"/>
    <w:rsid w:val="00701F2A"/>
    <w:rsid w:val="00716EC9"/>
    <w:rsid w:val="00784CF7"/>
    <w:rsid w:val="007E0081"/>
    <w:rsid w:val="007E7A62"/>
    <w:rsid w:val="00883C14"/>
    <w:rsid w:val="008B2FA9"/>
    <w:rsid w:val="008C4163"/>
    <w:rsid w:val="00911B55"/>
    <w:rsid w:val="0094441B"/>
    <w:rsid w:val="009837BB"/>
    <w:rsid w:val="00A04F99"/>
    <w:rsid w:val="00A97A65"/>
    <w:rsid w:val="00AB1A5D"/>
    <w:rsid w:val="00B1191F"/>
    <w:rsid w:val="00B31ABD"/>
    <w:rsid w:val="00B61701"/>
    <w:rsid w:val="00BC77F7"/>
    <w:rsid w:val="00C00480"/>
    <w:rsid w:val="00C333B4"/>
    <w:rsid w:val="00C53AB7"/>
    <w:rsid w:val="00C5767E"/>
    <w:rsid w:val="00CB1915"/>
    <w:rsid w:val="00D14D41"/>
    <w:rsid w:val="00D2311D"/>
    <w:rsid w:val="00DA5439"/>
    <w:rsid w:val="00DB61EF"/>
    <w:rsid w:val="00DC21D1"/>
    <w:rsid w:val="00E25C94"/>
    <w:rsid w:val="00E73F23"/>
    <w:rsid w:val="00E972E5"/>
    <w:rsid w:val="00EA6F04"/>
    <w:rsid w:val="00EB352B"/>
    <w:rsid w:val="00ED20F2"/>
    <w:rsid w:val="00FF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9262EB-F451-4535-A303-1C1BD8BA3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11">
    <w:name w:val="Zag_11"/>
    <w:rsid w:val="00DA5439"/>
  </w:style>
  <w:style w:type="paragraph" w:styleId="a3">
    <w:name w:val="Normal (Web)"/>
    <w:basedOn w:val="a"/>
    <w:uiPriority w:val="99"/>
    <w:unhideWhenUsed/>
    <w:rsid w:val="00DA5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5"/>
    <w:rsid w:val="00DA543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4"/>
    <w:rsid w:val="00DA54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A54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basedOn w:val="a"/>
    <w:uiPriority w:val="1"/>
    <w:qFormat/>
    <w:rsid w:val="00DA543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32"/>
      <w:lang w:bidi="en-US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DA543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DA5439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DA543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DA5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005f005fchar1char1">
    <w:name w:val="default_005f_005fchar1__char1"/>
    <w:uiPriority w:val="99"/>
    <w:rsid w:val="00DA543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sPlusNormal">
    <w:name w:val="ConsPlusNormal"/>
    <w:rsid w:val="00DA54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Основной"/>
    <w:basedOn w:val="a"/>
    <w:uiPriority w:val="99"/>
    <w:rsid w:val="00DA5439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14">
    <w:name w:val="Абз. обыч14"/>
    <w:basedOn w:val="a"/>
    <w:rsid w:val="00DA543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rsid w:val="00DA5439"/>
  </w:style>
  <w:style w:type="paragraph" w:customStyle="1" w:styleId="21">
    <w:name w:val="Основной текст (2)1"/>
    <w:basedOn w:val="a"/>
    <w:rsid w:val="00DA5439"/>
    <w:pPr>
      <w:widowControl w:val="0"/>
      <w:shd w:val="clear" w:color="auto" w:fill="FFFFFF"/>
      <w:spacing w:after="0" w:line="277" w:lineRule="exact"/>
    </w:pPr>
    <w:rPr>
      <w:rFonts w:ascii="Times New Roman" w:eastAsia="Calibri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F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7ED8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651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51286"/>
  </w:style>
  <w:style w:type="paragraph" w:styleId="ad">
    <w:name w:val="footer"/>
    <w:basedOn w:val="a"/>
    <w:link w:val="ae"/>
    <w:uiPriority w:val="99"/>
    <w:unhideWhenUsed/>
    <w:rsid w:val="00651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51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7062</Words>
  <Characters>40258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S.Kamka</dc:creator>
  <cp:lastModifiedBy>Шустова</cp:lastModifiedBy>
  <cp:revision>4</cp:revision>
  <cp:lastPrinted>2016-03-29T15:24:00Z</cp:lastPrinted>
  <dcterms:created xsi:type="dcterms:W3CDTF">2017-02-27T18:26:00Z</dcterms:created>
  <dcterms:modified xsi:type="dcterms:W3CDTF">2017-02-28T06:33:00Z</dcterms:modified>
</cp:coreProperties>
</file>